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8D60" w14:textId="77777777" w:rsidR="00006BFB" w:rsidRDefault="00220ADC" w:rsidP="00006BFB">
      <w:pPr>
        <w:pStyle w:val="Heading11"/>
        <w:rPr>
          <w:rFonts w:asciiTheme="minorHAnsi" w:hAnsiTheme="minorHAnsi"/>
        </w:rPr>
      </w:pPr>
      <w:r>
        <w:rPr>
          <w:rFonts w:asciiTheme="minorHAnsi" w:hAnsiTheme="minorHAnsi"/>
          <w:noProof/>
        </w:rPr>
        <w:drawing>
          <wp:inline distT="0" distB="0" distL="0" distR="0" wp14:anchorId="1A28A3BD" wp14:editId="241E44C8">
            <wp:extent cx="1005840" cy="1205269"/>
            <wp:effectExtent l="0" t="0" r="0" b="0"/>
            <wp:docPr id="3" name="Picture 3" descr="Argas:Users:kaloxyl:Desktop:4-up on 2013-11-12 at 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as:Users:kaloxyl:Desktop:4-up on 2013-11-12 at 17.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6330" cy="120585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006BFB" w14:paraId="131E1698" w14:textId="77777777" w:rsidTr="00006BFB">
        <w:tc>
          <w:tcPr>
            <w:tcW w:w="9576" w:type="dxa"/>
          </w:tcPr>
          <w:p w14:paraId="334B7437" w14:textId="77777777" w:rsidR="00006BFB" w:rsidRPr="004C09A0" w:rsidRDefault="003C46CD" w:rsidP="00006BFB">
            <w:pPr>
              <w:pStyle w:val="Name"/>
              <w:rPr>
                <w:rFonts w:asciiTheme="minorHAnsi" w:hAnsiTheme="minorHAnsi"/>
              </w:rPr>
            </w:pPr>
            <w:r>
              <w:rPr>
                <w:rFonts w:asciiTheme="minorHAnsi" w:hAnsiTheme="minorHAnsi"/>
              </w:rPr>
              <w:t xml:space="preserve">Dr. </w:t>
            </w:r>
            <w:proofErr w:type="spellStart"/>
            <w:r w:rsidR="00006BFB">
              <w:rPr>
                <w:rFonts w:asciiTheme="minorHAnsi" w:hAnsiTheme="minorHAnsi"/>
              </w:rPr>
              <w:t>Alexandros</w:t>
            </w:r>
            <w:proofErr w:type="spellEnd"/>
            <w:r w:rsidR="00006BFB">
              <w:t xml:space="preserve"> </w:t>
            </w:r>
            <w:r w:rsidR="00006BFB">
              <w:rPr>
                <w:rFonts w:asciiTheme="minorHAnsi" w:hAnsiTheme="minorHAnsi"/>
              </w:rPr>
              <w:t>Kaloxylos</w:t>
            </w:r>
          </w:p>
          <w:p w14:paraId="70B641BC" w14:textId="77777777" w:rsidR="00006BFB" w:rsidRPr="00F1540F" w:rsidRDefault="00006BFB" w:rsidP="00006BFB">
            <w:pPr>
              <w:pStyle w:val="Address"/>
              <w:rPr>
                <w:rFonts w:asciiTheme="minorHAnsi" w:hAnsiTheme="minorHAnsi"/>
                <w:sz w:val="18"/>
                <w:szCs w:val="18"/>
              </w:rPr>
            </w:pPr>
            <w:r w:rsidRPr="00F1540F">
              <w:rPr>
                <w:sz w:val="18"/>
                <w:szCs w:val="18"/>
              </w:rPr>
              <w:t xml:space="preserve">Th. </w:t>
            </w:r>
            <w:proofErr w:type="spellStart"/>
            <w:r w:rsidRPr="00F1540F">
              <w:rPr>
                <w:sz w:val="18"/>
                <w:szCs w:val="18"/>
              </w:rPr>
              <w:t>Kolokotroni</w:t>
            </w:r>
            <w:proofErr w:type="spellEnd"/>
            <w:r w:rsidRPr="00F1540F">
              <w:rPr>
                <w:sz w:val="18"/>
                <w:szCs w:val="18"/>
              </w:rPr>
              <w:t xml:space="preserve"> 28, Argos, 21200, Greece</w:t>
            </w:r>
            <w:r w:rsidRPr="00F1540F">
              <w:rPr>
                <w:sz w:val="18"/>
                <w:szCs w:val="18"/>
              </w:rPr>
              <w:tab/>
            </w:r>
            <w:r w:rsidRPr="00F1540F">
              <w:rPr>
                <w:rFonts w:asciiTheme="minorHAnsi" w:hAnsiTheme="minorHAnsi"/>
                <w:sz w:val="18"/>
                <w:szCs w:val="18"/>
              </w:rPr>
              <w:t>kaloxyl@gmail.com</w:t>
            </w:r>
          </w:p>
          <w:p w14:paraId="1B04CEBF" w14:textId="77777777" w:rsidR="00006BFB" w:rsidRPr="00F1540F" w:rsidRDefault="00006BFB" w:rsidP="00006BFB">
            <w:pPr>
              <w:pStyle w:val="Address"/>
              <w:rPr>
                <w:sz w:val="18"/>
                <w:szCs w:val="18"/>
              </w:rPr>
            </w:pPr>
            <w:r w:rsidRPr="00F1540F">
              <w:rPr>
                <w:rStyle w:val="AllCapsBold"/>
                <w:sz w:val="18"/>
                <w:szCs w:val="18"/>
              </w:rPr>
              <w:t>Tel</w:t>
            </w:r>
            <w:r w:rsidRPr="00F1540F">
              <w:rPr>
                <w:sz w:val="18"/>
                <w:szCs w:val="18"/>
              </w:rPr>
              <w:t xml:space="preserve"> +30 6977418391 </w:t>
            </w:r>
            <w:r w:rsidRPr="00F1540F">
              <w:rPr>
                <w:rStyle w:val="AllCapsBold"/>
                <w:sz w:val="18"/>
                <w:szCs w:val="18"/>
              </w:rPr>
              <w:t>Fax</w:t>
            </w:r>
            <w:r w:rsidRPr="00F1540F">
              <w:rPr>
                <w:sz w:val="18"/>
                <w:szCs w:val="18"/>
              </w:rPr>
              <w:t xml:space="preserve">  +302710372242</w:t>
            </w:r>
          </w:p>
          <w:p w14:paraId="227C3C32" w14:textId="77777777" w:rsidR="00006BFB" w:rsidRDefault="00006BFB" w:rsidP="00006BFB">
            <w:pPr>
              <w:pStyle w:val="Heading11"/>
              <w:rPr>
                <w:rFonts w:asciiTheme="minorHAnsi" w:hAnsiTheme="minorHAnsi"/>
              </w:rPr>
            </w:pPr>
          </w:p>
        </w:tc>
      </w:tr>
    </w:tbl>
    <w:p w14:paraId="04558330" w14:textId="77777777" w:rsidR="00006BFB" w:rsidRDefault="00006BFB" w:rsidP="00006BFB">
      <w:pPr>
        <w:pStyle w:val="Heading11"/>
        <w:rPr>
          <w:rFonts w:asciiTheme="minorHAnsi" w:hAnsiTheme="minorHAnsi"/>
        </w:rPr>
      </w:pPr>
    </w:p>
    <w:p w14:paraId="5F96843B" w14:textId="77777777" w:rsidR="00006BFB" w:rsidRPr="004C09A0" w:rsidRDefault="00006BFB" w:rsidP="00006BFB">
      <w:pPr>
        <w:pStyle w:val="Heading11"/>
        <w:rPr>
          <w:rFonts w:asciiTheme="minorHAnsi" w:hAnsiTheme="minorHAnsi"/>
        </w:rPr>
      </w:pPr>
      <w:r>
        <w:rPr>
          <w:rFonts w:asciiTheme="minorHAnsi" w:hAnsiTheme="minorHAnsi"/>
        </w:rPr>
        <w:t>Personal Information</w:t>
      </w:r>
    </w:p>
    <w:p w14:paraId="2C5BA353" w14:textId="77777777" w:rsidR="00006BFB" w:rsidRPr="0097673A" w:rsidRDefault="00006BFB" w:rsidP="00006BFB">
      <w:pPr>
        <w:pStyle w:val="Body"/>
        <w:spacing w:after="120"/>
      </w:pPr>
      <w:r w:rsidRPr="0097673A">
        <w:rPr>
          <w:b/>
        </w:rPr>
        <w:t>Date of Birth:</w:t>
      </w:r>
      <w:r w:rsidRPr="0097673A">
        <w:t xml:space="preserve"> 27/4/1971</w:t>
      </w:r>
    </w:p>
    <w:p w14:paraId="52958377" w14:textId="77777777" w:rsidR="00006BFB" w:rsidRPr="0097673A" w:rsidRDefault="00006BFB" w:rsidP="00006BFB">
      <w:pPr>
        <w:pStyle w:val="Body"/>
        <w:spacing w:after="120"/>
      </w:pPr>
      <w:r w:rsidRPr="0097673A">
        <w:rPr>
          <w:b/>
        </w:rPr>
        <w:t>Nationality:</w:t>
      </w:r>
      <w:r w:rsidRPr="0097673A">
        <w:t xml:space="preserve"> Hellenic</w:t>
      </w:r>
    </w:p>
    <w:p w14:paraId="4CE13DAD" w14:textId="77777777" w:rsidR="00006BFB" w:rsidRPr="0097673A" w:rsidRDefault="00006BFB" w:rsidP="00006BFB">
      <w:pPr>
        <w:pStyle w:val="Body"/>
        <w:spacing w:after="120"/>
      </w:pPr>
      <w:r w:rsidRPr="0097673A">
        <w:rPr>
          <w:b/>
        </w:rPr>
        <w:t>Marital Status:</w:t>
      </w:r>
      <w:r w:rsidRPr="0097673A">
        <w:t xml:space="preserve"> Married, two children</w:t>
      </w:r>
    </w:p>
    <w:p w14:paraId="780800B1" w14:textId="77777777" w:rsidR="00006BFB" w:rsidRPr="004C09A0" w:rsidRDefault="00006BFB" w:rsidP="00006BFB">
      <w:pPr>
        <w:pStyle w:val="Body"/>
        <w:spacing w:after="120"/>
        <w:rPr>
          <w:rFonts w:asciiTheme="minorHAnsi" w:hAnsiTheme="minorHAnsi"/>
        </w:rPr>
      </w:pPr>
    </w:p>
    <w:p w14:paraId="660F8740" w14:textId="77777777" w:rsidR="00006BFB" w:rsidRPr="00AE57CD" w:rsidRDefault="00006BFB" w:rsidP="00006BFB">
      <w:pPr>
        <w:pStyle w:val="Heading11"/>
        <w:rPr>
          <w:rFonts w:asciiTheme="minorHAnsi" w:hAnsiTheme="minorHAnsi"/>
        </w:rPr>
      </w:pPr>
      <w:r>
        <w:rPr>
          <w:rFonts w:asciiTheme="minorHAnsi" w:hAnsiTheme="minorHAnsi"/>
        </w:rPr>
        <w:t>Current Position</w:t>
      </w:r>
    </w:p>
    <w:p w14:paraId="7CC49350" w14:textId="77777777" w:rsidR="00006BFB" w:rsidRPr="003F47B7" w:rsidRDefault="00006BFB" w:rsidP="00006BFB">
      <w:pPr>
        <w:pStyle w:val="Body"/>
        <w:numPr>
          <w:ilvl w:val="0"/>
          <w:numId w:val="1"/>
        </w:numPr>
        <w:spacing w:after="0"/>
        <w:jc w:val="both"/>
      </w:pPr>
      <w:r w:rsidRPr="003F47B7">
        <w:t>Assistant Professor, Department of Informatics and Telecommunications, University of Peloponnese</w:t>
      </w:r>
    </w:p>
    <w:p w14:paraId="789DA98D" w14:textId="354034A4" w:rsidR="005E1A48" w:rsidRDefault="005E1A48" w:rsidP="005E1A48">
      <w:pPr>
        <w:pStyle w:val="Body"/>
        <w:spacing w:after="0"/>
        <w:ind w:left="720"/>
        <w:jc w:val="both"/>
      </w:pPr>
      <w:hyperlink r:id="rId7" w:history="1">
        <w:r w:rsidRPr="006F0D71">
          <w:rPr>
            <w:rStyle w:val="Hyperlink"/>
          </w:rPr>
          <w:t>http://dit.uop.gr</w:t>
        </w:r>
      </w:hyperlink>
      <w:r>
        <w:t xml:space="preserve"> (leave of absence)</w:t>
      </w:r>
    </w:p>
    <w:p w14:paraId="7B3057C8" w14:textId="73DC7050" w:rsidR="005E1A48" w:rsidRDefault="005E1A48" w:rsidP="005E1A48">
      <w:pPr>
        <w:pStyle w:val="Body"/>
        <w:numPr>
          <w:ilvl w:val="0"/>
          <w:numId w:val="1"/>
        </w:numPr>
        <w:spacing w:after="0"/>
        <w:jc w:val="both"/>
      </w:pPr>
      <w:r>
        <w:t>Head of the Radio Access Network Department – Huawei European Research Center, Munich Germany</w:t>
      </w:r>
    </w:p>
    <w:p w14:paraId="3016C04F" w14:textId="6ACD9031" w:rsidR="005E1A48" w:rsidRDefault="005E1A48" w:rsidP="005E1A48">
      <w:pPr>
        <w:pStyle w:val="Body"/>
        <w:numPr>
          <w:ilvl w:val="0"/>
          <w:numId w:val="1"/>
        </w:numPr>
        <w:spacing w:after="0"/>
        <w:jc w:val="both"/>
      </w:pPr>
      <w:r>
        <w:t>Vice Chair of the 5G PPP Initiative Architecture Working Group</w:t>
      </w:r>
    </w:p>
    <w:p w14:paraId="2053BEE9" w14:textId="77777777" w:rsidR="00006BFB" w:rsidRDefault="00006BFB" w:rsidP="00006BFB">
      <w:pPr>
        <w:pStyle w:val="Heading11"/>
        <w:rPr>
          <w:rFonts w:asciiTheme="minorHAnsi" w:hAnsiTheme="minorHAnsi"/>
        </w:rPr>
      </w:pPr>
    </w:p>
    <w:p w14:paraId="47CFAB03" w14:textId="77777777" w:rsidR="00006BFB" w:rsidRDefault="00006BFB" w:rsidP="00006BFB">
      <w:pPr>
        <w:pStyle w:val="Heading11"/>
      </w:pPr>
      <w:r>
        <w:t>Profile</w:t>
      </w:r>
    </w:p>
    <w:p w14:paraId="04E07F0A" w14:textId="23444E03" w:rsidR="005B33E1" w:rsidRPr="002A60B7" w:rsidRDefault="002A60B7" w:rsidP="00006BFB">
      <w:pPr>
        <w:pStyle w:val="Body"/>
        <w:jc w:val="both"/>
      </w:pPr>
      <w:r>
        <w:t xml:space="preserve">I have </w:t>
      </w:r>
      <w:r w:rsidR="005E1A48">
        <w:t xml:space="preserve">over </w:t>
      </w:r>
      <w:r>
        <w:t xml:space="preserve">twenty years of experience working </w:t>
      </w:r>
      <w:r w:rsidRPr="003F47B7">
        <w:t>in research projects and managing multi-disciplinary teams of varying sizes and complex programs of work</w:t>
      </w:r>
      <w:r w:rsidR="00C3393D">
        <w:t>,</w:t>
      </w:r>
      <w:r>
        <w:t xml:space="preserve"> thus, </w:t>
      </w:r>
      <w:r w:rsidR="00006BFB" w:rsidRPr="003F47B7">
        <w:t>I consider myself as a competent and experienced researcher and project manager. Over the years I have developed the ability to build strong relationships with all stakeholders and turn proposals into reality. My record provides evidence in management roles that demand rigor, a high level of drive and dedication and a focus on delivering outcomes</w:t>
      </w:r>
      <w:r w:rsidR="00006BFB">
        <w:t>.</w:t>
      </w:r>
      <w:r w:rsidR="00006BFB" w:rsidRPr="006478DC">
        <w:t xml:space="preserve"> I have been successfully involved in a number of projects. For the past 10 years I have </w:t>
      </w:r>
      <w:r w:rsidR="00C3393D">
        <w:t>also built</w:t>
      </w:r>
      <w:r w:rsidR="00006BFB" w:rsidRPr="006478DC">
        <w:t xml:space="preserve"> an academic career in Informatics and Telecommunications.</w:t>
      </w:r>
      <w:r w:rsidR="001C406D" w:rsidRPr="001C406D">
        <w:t xml:space="preserve"> I was also heavily involved in the </w:t>
      </w:r>
      <w:r w:rsidR="00C3393D">
        <w:t>establishment</w:t>
      </w:r>
      <w:r w:rsidR="001C406D" w:rsidRPr="001C406D">
        <w:t xml:space="preserve"> of the </w:t>
      </w:r>
      <w:r w:rsidR="00C3393D">
        <w:t>University of Peloponnese, its Network Operation C</w:t>
      </w:r>
      <w:r w:rsidR="001C406D" w:rsidRPr="001C406D">
        <w:t>enter and I am the founder of the Communication Networks and Mobile Systems Laboratory of the Department of Inf</w:t>
      </w:r>
      <w:r w:rsidR="00285E8E">
        <w:t>ormatics and Telecommunications</w:t>
      </w:r>
      <w:r w:rsidR="00285E8E" w:rsidRPr="002A60B7">
        <w:t xml:space="preserve"> at the University of Peloponnese.</w:t>
      </w:r>
    </w:p>
    <w:p w14:paraId="5E6D7ADC" w14:textId="77777777" w:rsidR="00006BFB" w:rsidRDefault="00006BFB" w:rsidP="00006BFB">
      <w:pPr>
        <w:pStyle w:val="Heading11"/>
      </w:pPr>
      <w:bookmarkStart w:id="0" w:name="_TOC872"/>
      <w:bookmarkEnd w:id="0"/>
      <w:r>
        <w:t>Experience</w:t>
      </w:r>
    </w:p>
    <w:p w14:paraId="42E1D7F7" w14:textId="4989CF97" w:rsidR="005E1A48" w:rsidRDefault="005E1A48" w:rsidP="00006BFB">
      <w:pPr>
        <w:pStyle w:val="Heading21"/>
        <w:rPr>
          <w:rFonts w:asciiTheme="minorHAnsi" w:hAnsiTheme="minorHAnsi"/>
          <w:sz w:val="18"/>
          <w:szCs w:val="18"/>
        </w:rPr>
      </w:pPr>
      <w:r>
        <w:rPr>
          <w:rFonts w:asciiTheme="minorHAnsi" w:hAnsiTheme="minorHAnsi"/>
          <w:sz w:val="18"/>
          <w:szCs w:val="18"/>
        </w:rPr>
        <w:t>Huawei ERC: Head of the RAN Department</w:t>
      </w:r>
    </w:p>
    <w:p w14:paraId="27B47142" w14:textId="617A2C94" w:rsidR="005E1A48" w:rsidRDefault="005E1A48" w:rsidP="005E1A48">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HORIZON 2020</w:t>
      </w:r>
      <w:r w:rsidRPr="005B33E1">
        <w:rPr>
          <w:rFonts w:ascii="Helvetica Neue" w:eastAsia="ヒラギノ角ゴ Pro W3" w:hAnsi="Helvetica Neue"/>
          <w:color w:val="32302E"/>
          <w:sz w:val="16"/>
          <w:szCs w:val="20"/>
        </w:rPr>
        <w:t xml:space="preserve"> METIS</w:t>
      </w:r>
      <w:r>
        <w:rPr>
          <w:rFonts w:ascii="Helvetica Neue" w:eastAsia="ヒラギノ角ゴ Pro W3" w:hAnsi="Helvetica Neue"/>
          <w:color w:val="32302E"/>
          <w:sz w:val="16"/>
          <w:szCs w:val="20"/>
        </w:rPr>
        <w:t>-II</w:t>
      </w:r>
      <w:r w:rsidRPr="005B33E1">
        <w:rPr>
          <w:rFonts w:ascii="Helvetica Neue" w:eastAsia="ヒラギノ角ゴ Pro W3" w:hAnsi="Helvetica Neue"/>
          <w:color w:val="32302E"/>
          <w:sz w:val="16"/>
          <w:szCs w:val="20"/>
        </w:rPr>
        <w:t xml:space="preserve"> (</w:t>
      </w:r>
      <w:r w:rsidRPr="00856E1B">
        <w:rPr>
          <w:rFonts w:ascii="Helvetica Neue" w:eastAsia="ヒラギノ角ゴ Pro W3" w:hAnsi="Helvetica Neue"/>
          <w:color w:val="32302E"/>
          <w:sz w:val="16"/>
          <w:szCs w:val="20"/>
        </w:rPr>
        <w:t xml:space="preserve">Mobile and wireless communications Enablers for the Twenty-twenty Information Society): </w:t>
      </w:r>
      <w:r>
        <w:rPr>
          <w:rFonts w:ascii="Helvetica Neue" w:eastAsia="ヒラギノ角ゴ Pro W3" w:hAnsi="Helvetica Neue"/>
          <w:color w:val="32302E"/>
          <w:sz w:val="16"/>
          <w:szCs w:val="20"/>
        </w:rPr>
        <w:t>Actively contributing in the architectural design of the 5G RAN architecture</w:t>
      </w:r>
      <w:r w:rsidRPr="00EE0673">
        <w:rPr>
          <w:rFonts w:ascii="Helvetica Neue" w:eastAsia="ヒラギノ角ゴ Pro W3" w:hAnsi="Helvetica Neue"/>
          <w:color w:val="32302E"/>
          <w:sz w:val="16"/>
          <w:szCs w:val="20"/>
        </w:rPr>
        <w:t xml:space="preserve"> (</w:t>
      </w:r>
      <w:r>
        <w:rPr>
          <w:rFonts w:ascii="Helvetica Neue" w:eastAsia="ヒラギノ角ゴ Pro W3" w:hAnsi="Helvetica Neue"/>
          <w:color w:val="32302E"/>
          <w:sz w:val="16"/>
          <w:szCs w:val="20"/>
        </w:rPr>
        <w:t>2015</w:t>
      </w:r>
      <w:r w:rsidRPr="00EE0673">
        <w:rPr>
          <w:rFonts w:ascii="Helvetica Neue" w:eastAsia="ヒラギノ角ゴ Pro W3" w:hAnsi="Helvetica Neue"/>
          <w:color w:val="32302E"/>
          <w:sz w:val="16"/>
          <w:szCs w:val="20"/>
        </w:rPr>
        <w:t xml:space="preserve"> – Today)</w:t>
      </w:r>
    </w:p>
    <w:p w14:paraId="090CC262" w14:textId="3F1C4CE6" w:rsidR="005E1A48" w:rsidRPr="005E1A48" w:rsidRDefault="005E1A48" w:rsidP="005E1A48">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HORIZON 2020 5G-Xhaul: Contributing in innovative design for backhauling solutions for 5G mobile networks</w:t>
      </w:r>
    </w:p>
    <w:p w14:paraId="6D26EADB" w14:textId="77777777" w:rsidR="005E1A48" w:rsidRDefault="005E1A48" w:rsidP="00006BFB">
      <w:pPr>
        <w:pStyle w:val="Heading21"/>
        <w:rPr>
          <w:rFonts w:asciiTheme="minorHAnsi" w:hAnsiTheme="minorHAnsi"/>
          <w:sz w:val="18"/>
          <w:szCs w:val="18"/>
        </w:rPr>
      </w:pPr>
    </w:p>
    <w:p w14:paraId="290F2AF5" w14:textId="339D9E96" w:rsidR="00006BFB" w:rsidRDefault="00006BFB" w:rsidP="00006BFB">
      <w:pPr>
        <w:pStyle w:val="Heading21"/>
        <w:rPr>
          <w:rFonts w:asciiTheme="minorHAnsi" w:hAnsiTheme="minorHAnsi"/>
          <w:sz w:val="18"/>
          <w:szCs w:val="18"/>
        </w:rPr>
      </w:pPr>
      <w:r w:rsidRPr="0074528A">
        <w:rPr>
          <w:rFonts w:asciiTheme="minorHAnsi" w:hAnsiTheme="minorHAnsi"/>
          <w:sz w:val="18"/>
          <w:szCs w:val="18"/>
        </w:rPr>
        <w:t>SCAN Laboratory</w:t>
      </w:r>
      <w:r w:rsidR="00B845F1">
        <w:rPr>
          <w:rFonts w:asciiTheme="minorHAnsi" w:hAnsiTheme="minorHAnsi"/>
          <w:sz w:val="18"/>
          <w:szCs w:val="18"/>
        </w:rPr>
        <w:t xml:space="preserve">; </w:t>
      </w:r>
      <w:r w:rsidR="00B845F1" w:rsidRPr="0074528A">
        <w:rPr>
          <w:rFonts w:asciiTheme="minorHAnsi" w:hAnsiTheme="minorHAnsi"/>
          <w:sz w:val="18"/>
          <w:szCs w:val="18"/>
        </w:rPr>
        <w:t xml:space="preserve">Senior researcher – </w:t>
      </w:r>
      <w:r w:rsidR="005B33E1" w:rsidRPr="0074528A">
        <w:rPr>
          <w:rFonts w:asciiTheme="minorHAnsi" w:hAnsiTheme="minorHAnsi"/>
          <w:sz w:val="18"/>
          <w:szCs w:val="18"/>
        </w:rPr>
        <w:t xml:space="preserve"> (1995 – </w:t>
      </w:r>
      <w:r w:rsidR="005E1A48">
        <w:rPr>
          <w:rFonts w:asciiTheme="minorHAnsi" w:hAnsiTheme="minorHAnsi"/>
          <w:sz w:val="18"/>
          <w:szCs w:val="18"/>
        </w:rPr>
        <w:t>2014</w:t>
      </w:r>
      <w:r w:rsidR="005B33E1" w:rsidRPr="0074528A">
        <w:rPr>
          <w:rFonts w:asciiTheme="minorHAnsi" w:hAnsiTheme="minorHAnsi"/>
          <w:sz w:val="18"/>
          <w:szCs w:val="18"/>
        </w:rPr>
        <w:t>)</w:t>
      </w:r>
    </w:p>
    <w:p w14:paraId="671B6818" w14:textId="585B469D" w:rsidR="00C35AE9" w:rsidRPr="00C35AE9" w:rsidRDefault="000C4EB7" w:rsidP="000C4EB7">
      <w:pPr>
        <w:pStyle w:val="Body"/>
        <w:jc w:val="both"/>
      </w:pPr>
      <w:r>
        <w:t>During the past years</w:t>
      </w:r>
      <w:r w:rsidR="00C35AE9">
        <w:t xml:space="preserve"> </w:t>
      </w:r>
      <w:r>
        <w:t xml:space="preserve">my main role is </w:t>
      </w:r>
      <w:r w:rsidR="00C35AE9">
        <w:t xml:space="preserve">the technical co-management </w:t>
      </w:r>
      <w:r w:rsidR="001613AD">
        <w:t xml:space="preserve">(together with Professor </w:t>
      </w:r>
      <w:proofErr w:type="spellStart"/>
      <w:r w:rsidR="001613AD">
        <w:t>Alonisitioti</w:t>
      </w:r>
      <w:proofErr w:type="spellEnd"/>
      <w:r w:rsidR="001613AD">
        <w:t xml:space="preserve"> – founder of the SCAN Lab) </w:t>
      </w:r>
      <w:r w:rsidR="00C35AE9">
        <w:t xml:space="preserve">of the SCAN Lab </w:t>
      </w:r>
      <w:r w:rsidR="001613AD">
        <w:t>team that consists of twenty five undergraduate and post g</w:t>
      </w:r>
      <w:r>
        <w:t xml:space="preserve">raduate students as well as ICT </w:t>
      </w:r>
      <w:r w:rsidR="001613AD">
        <w:t xml:space="preserve">professionals </w:t>
      </w:r>
    </w:p>
    <w:p w14:paraId="45EFB519" w14:textId="6BEF4DEC" w:rsidR="00EE0673" w:rsidRPr="0002014B" w:rsidRDefault="005B33E1" w:rsidP="00EE0673">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5B33E1">
        <w:rPr>
          <w:rFonts w:ascii="Helvetica Neue" w:eastAsia="ヒラギノ角ゴ Pro W3" w:hAnsi="Helvetica Neue"/>
          <w:color w:val="32302E"/>
          <w:sz w:val="16"/>
          <w:szCs w:val="20"/>
        </w:rPr>
        <w:t>IP-FP7 METIS (</w:t>
      </w:r>
      <w:r w:rsidRPr="00856E1B">
        <w:rPr>
          <w:rFonts w:ascii="Helvetica Neue" w:eastAsia="ヒラギノ角ゴ Pro W3" w:hAnsi="Helvetica Neue"/>
          <w:color w:val="32302E"/>
          <w:sz w:val="16"/>
          <w:szCs w:val="20"/>
        </w:rPr>
        <w:t xml:space="preserve">Mobile and wireless communications Enablers for the Twenty-twenty Information Society): </w:t>
      </w:r>
      <w:r w:rsidR="00EE0673" w:rsidRPr="00EE0673">
        <w:rPr>
          <w:rFonts w:ascii="Helvetica Neue" w:eastAsia="ヒラギノ角ゴ Pro W3" w:hAnsi="Helvetica Neue"/>
          <w:color w:val="32302E"/>
          <w:sz w:val="16"/>
          <w:szCs w:val="20"/>
        </w:rPr>
        <w:t>T</w:t>
      </w:r>
      <w:r w:rsidRPr="00856E1B">
        <w:rPr>
          <w:rFonts w:ascii="Helvetica Neue" w:eastAsia="ヒラギノ角ゴ Pro W3" w:hAnsi="Helvetica Neue"/>
          <w:color w:val="32302E"/>
          <w:sz w:val="16"/>
          <w:szCs w:val="20"/>
        </w:rPr>
        <w:t>echnical co</w:t>
      </w:r>
      <w:r w:rsidR="00EE0673" w:rsidRPr="00EE0673">
        <w:rPr>
          <w:rFonts w:ascii="Helvetica Neue" w:eastAsia="ヒラギノ角ゴ Pro W3" w:hAnsi="Helvetica Neue"/>
          <w:color w:val="32302E"/>
          <w:sz w:val="16"/>
          <w:szCs w:val="20"/>
        </w:rPr>
        <w:t>-manager</w:t>
      </w:r>
      <w:r w:rsidRPr="00856E1B">
        <w:rPr>
          <w:rFonts w:ascii="Helvetica Neue" w:eastAsia="ヒラギノ角ゴ Pro W3" w:hAnsi="Helvetica Neue"/>
          <w:color w:val="32302E"/>
          <w:sz w:val="16"/>
          <w:szCs w:val="20"/>
        </w:rPr>
        <w:t xml:space="preserve"> of the SC</w:t>
      </w:r>
      <w:r w:rsidR="00EE0673">
        <w:rPr>
          <w:rFonts w:ascii="Helvetica Neue" w:eastAsia="ヒラギノ角ゴ Pro W3" w:hAnsi="Helvetica Neue"/>
          <w:color w:val="32302E"/>
          <w:sz w:val="16"/>
          <w:szCs w:val="20"/>
        </w:rPr>
        <w:t>AN Lab team</w:t>
      </w:r>
      <w:r w:rsidR="002A60B7">
        <w:rPr>
          <w:rFonts w:ascii="Helvetica Neue" w:eastAsia="ヒラギノ角ゴ Pro W3" w:hAnsi="Helvetica Neue"/>
          <w:color w:val="32302E"/>
          <w:sz w:val="16"/>
          <w:szCs w:val="20"/>
        </w:rPr>
        <w:t xml:space="preserve">. I am also actively contributing in the design and evaluation of several mechanisms (e.g., </w:t>
      </w:r>
      <w:r w:rsidR="002A60B7" w:rsidRPr="002A60B7">
        <w:rPr>
          <w:rFonts w:ascii="Helvetica Neue" w:eastAsia="ヒラギノ角ゴ Pro W3" w:hAnsi="Helvetica Neue"/>
          <w:color w:val="32302E"/>
          <w:sz w:val="16"/>
          <w:szCs w:val="20"/>
        </w:rPr>
        <w:t>Interference Identification, Context enhanced HO, nodes clustering, adaptive spectrum sharing</w:t>
      </w:r>
      <w:r w:rsidR="00EE0673" w:rsidRPr="00EE0673">
        <w:rPr>
          <w:rFonts w:ascii="Helvetica Neue" w:eastAsia="ヒラギノ角ゴ Pro W3" w:hAnsi="Helvetica Neue"/>
          <w:color w:val="32302E"/>
          <w:sz w:val="16"/>
          <w:szCs w:val="20"/>
        </w:rPr>
        <w:t xml:space="preserve"> (2012 – </w:t>
      </w:r>
      <w:r w:rsidR="005E1A48">
        <w:rPr>
          <w:rFonts w:ascii="Helvetica Neue" w:eastAsia="ヒラギノ角ゴ Pro W3" w:hAnsi="Helvetica Neue"/>
          <w:color w:val="32302E"/>
          <w:sz w:val="16"/>
          <w:szCs w:val="20"/>
        </w:rPr>
        <w:t>2014</w:t>
      </w:r>
      <w:r w:rsidR="00EE0673" w:rsidRPr="00EE0673">
        <w:rPr>
          <w:rFonts w:ascii="Helvetica Neue" w:eastAsia="ヒラギノ角ゴ Pro W3" w:hAnsi="Helvetica Neue"/>
          <w:color w:val="32302E"/>
          <w:sz w:val="16"/>
          <w:szCs w:val="20"/>
        </w:rPr>
        <w:t>)</w:t>
      </w:r>
    </w:p>
    <w:p w14:paraId="18034D7C" w14:textId="1EB6C366" w:rsidR="0002014B" w:rsidRPr="00280020" w:rsidRDefault="00280020" w:rsidP="00EE0673">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280020">
        <w:rPr>
          <w:rFonts w:ascii="Helvetica Neue" w:eastAsia="ヒラギノ角ゴ Pro W3" w:hAnsi="Helvetica Neue"/>
          <w:color w:val="32302E"/>
          <w:sz w:val="16"/>
          <w:szCs w:val="20"/>
        </w:rPr>
        <w:t>HUAWEI</w:t>
      </w:r>
      <w:r w:rsidR="0002014B" w:rsidRPr="00280020">
        <w:rPr>
          <w:rFonts w:ascii="Helvetica Neue" w:eastAsia="ヒラギノ角ゴ Pro W3" w:hAnsi="Helvetica Neue"/>
          <w:color w:val="32302E"/>
          <w:sz w:val="16"/>
          <w:szCs w:val="20"/>
        </w:rPr>
        <w:t>-</w:t>
      </w:r>
      <w:r w:rsidRPr="006C4663">
        <w:rPr>
          <w:rFonts w:ascii="Helvetica Neue" w:eastAsia="ヒラギノ角ゴ Pro W3" w:hAnsi="Helvetica Neue"/>
          <w:color w:val="32302E"/>
          <w:sz w:val="16"/>
          <w:szCs w:val="20"/>
        </w:rPr>
        <w:t xml:space="preserve"> “</w:t>
      </w:r>
      <w:r>
        <w:rPr>
          <w:rFonts w:ascii="Helvetica Neue" w:eastAsia="ヒラギノ角ゴ Pro W3" w:hAnsi="Helvetica Neue"/>
          <w:color w:val="32302E"/>
          <w:sz w:val="16"/>
          <w:szCs w:val="20"/>
        </w:rPr>
        <w:t>Knowledge-</w:t>
      </w:r>
      <w:r w:rsidRPr="006C4663">
        <w:rPr>
          <w:rFonts w:ascii="Helvetica Neue" w:eastAsia="ヒラギノ角ゴ Pro W3" w:hAnsi="Helvetica Neue"/>
          <w:color w:val="32302E"/>
          <w:sz w:val="16"/>
          <w:szCs w:val="20"/>
        </w:rPr>
        <w:t>c</w:t>
      </w:r>
      <w:r w:rsidRPr="00280020">
        <w:rPr>
          <w:rFonts w:ascii="Helvetica Neue" w:eastAsia="ヒラギノ角ゴ Pro W3" w:hAnsi="Helvetica Neue"/>
          <w:color w:val="32302E"/>
          <w:sz w:val="16"/>
          <w:szCs w:val="20"/>
        </w:rPr>
        <w:t>entric Management for versatile radio access network</w:t>
      </w:r>
      <w:r w:rsidRPr="006C4663">
        <w:rPr>
          <w:rFonts w:ascii="Helvetica Neue" w:eastAsia="ヒラギノ角ゴ Pro W3" w:hAnsi="Helvetica Neue"/>
          <w:color w:val="32302E"/>
          <w:sz w:val="16"/>
          <w:szCs w:val="20"/>
        </w:rPr>
        <w:t xml:space="preserve">”, </w:t>
      </w:r>
      <w:r w:rsidR="0000119A" w:rsidRPr="006C4663">
        <w:rPr>
          <w:rFonts w:ascii="Helvetica Neue" w:eastAsia="ヒラギノ角ゴ Pro W3" w:hAnsi="Helvetica Neue"/>
          <w:color w:val="32302E"/>
          <w:sz w:val="16"/>
          <w:szCs w:val="20"/>
        </w:rPr>
        <w:t xml:space="preserve">Technical </w:t>
      </w:r>
      <w:r w:rsidRPr="00856E1B">
        <w:rPr>
          <w:rFonts w:ascii="Helvetica Neue" w:eastAsia="ヒラギノ角ゴ Pro W3" w:hAnsi="Helvetica Neue"/>
          <w:color w:val="32302E"/>
          <w:sz w:val="16"/>
          <w:szCs w:val="20"/>
        </w:rPr>
        <w:t>co</w:t>
      </w:r>
      <w:r w:rsidRPr="00EE0673">
        <w:rPr>
          <w:rFonts w:ascii="Helvetica Neue" w:eastAsia="ヒラギノ角ゴ Pro W3" w:hAnsi="Helvetica Neue"/>
          <w:color w:val="32302E"/>
          <w:sz w:val="16"/>
          <w:szCs w:val="20"/>
        </w:rPr>
        <w:t>-manager</w:t>
      </w:r>
      <w:r w:rsidRPr="00856E1B">
        <w:rPr>
          <w:rFonts w:ascii="Helvetica Neue" w:eastAsia="ヒラギノ角ゴ Pro W3" w:hAnsi="Helvetica Neue"/>
          <w:color w:val="32302E"/>
          <w:sz w:val="16"/>
          <w:szCs w:val="20"/>
        </w:rPr>
        <w:t xml:space="preserve"> of the SC</w:t>
      </w:r>
      <w:r>
        <w:rPr>
          <w:rFonts w:ascii="Helvetica Neue" w:eastAsia="ヒラギノ角ゴ Pro W3" w:hAnsi="Helvetica Neue"/>
          <w:color w:val="32302E"/>
          <w:sz w:val="16"/>
          <w:szCs w:val="20"/>
        </w:rPr>
        <w:t>AN Lab team</w:t>
      </w:r>
      <w:r w:rsidRPr="00EE0673">
        <w:rPr>
          <w:rFonts w:ascii="Helvetica Neue" w:eastAsia="ヒラギノ角ゴ Pro W3" w:hAnsi="Helvetica Neue"/>
          <w:color w:val="32302E"/>
          <w:sz w:val="16"/>
          <w:szCs w:val="20"/>
        </w:rPr>
        <w:t>.</w:t>
      </w:r>
      <w:r w:rsidR="002A60B7">
        <w:rPr>
          <w:rFonts w:ascii="Helvetica Neue" w:eastAsia="ヒラギノ角ゴ Pro W3" w:hAnsi="Helvetica Neue"/>
          <w:color w:val="32302E"/>
          <w:sz w:val="16"/>
          <w:szCs w:val="20"/>
        </w:rPr>
        <w:t xml:space="preserve"> I am also actively contributing in all three study items (i.e., Context extraction for RAT selection, </w:t>
      </w:r>
      <w:r w:rsidR="00F526E8">
        <w:rPr>
          <w:rFonts w:ascii="Helvetica Neue" w:eastAsia="ヒラギノ角ゴ Pro W3" w:hAnsi="Helvetica Neue"/>
          <w:color w:val="32302E"/>
          <w:sz w:val="16"/>
          <w:szCs w:val="20"/>
        </w:rPr>
        <w:t xml:space="preserve">Random access and Paging mechanisms in UDN environments, Specification of Interfaces) </w:t>
      </w:r>
      <w:r w:rsidRPr="006C4663">
        <w:rPr>
          <w:rFonts w:ascii="Helvetica Neue" w:eastAsia="ヒラギノ角ゴ Pro W3" w:hAnsi="Helvetica Neue"/>
          <w:color w:val="32302E"/>
          <w:sz w:val="16"/>
          <w:szCs w:val="20"/>
        </w:rPr>
        <w:t>(2013-</w:t>
      </w:r>
      <w:r w:rsidR="005E1A48">
        <w:rPr>
          <w:rFonts w:ascii="Helvetica Neue" w:eastAsia="ヒラギノ角ゴ Pro W3" w:hAnsi="Helvetica Neue"/>
          <w:color w:val="32302E"/>
          <w:sz w:val="16"/>
          <w:szCs w:val="20"/>
        </w:rPr>
        <w:t>2014</w:t>
      </w:r>
      <w:r w:rsidRPr="006C4663">
        <w:rPr>
          <w:rFonts w:ascii="Helvetica Neue" w:eastAsia="ヒラギノ角ゴ Pro W3" w:hAnsi="Helvetica Neue"/>
          <w:color w:val="32302E"/>
          <w:sz w:val="16"/>
          <w:szCs w:val="20"/>
        </w:rPr>
        <w:t>)</w:t>
      </w:r>
    </w:p>
    <w:p w14:paraId="51C059E0" w14:textId="26EA1A65" w:rsidR="005B33E1" w:rsidRPr="0002014B" w:rsidRDefault="00EE0673" w:rsidP="0002014B">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EE0673">
        <w:rPr>
          <w:rFonts w:ascii="Helvetica Neue" w:eastAsia="ヒラギノ角ゴ Pro W3" w:hAnsi="Helvetica Neue"/>
          <w:color w:val="32302E"/>
          <w:sz w:val="16"/>
          <w:szCs w:val="20"/>
        </w:rPr>
        <w:t xml:space="preserve">FI-PPP </w:t>
      </w:r>
      <w:proofErr w:type="spellStart"/>
      <w:r w:rsidR="005B33E1" w:rsidRPr="00EE0673">
        <w:rPr>
          <w:rFonts w:ascii="Helvetica Neue" w:eastAsia="ヒラギノ角ゴ Pro W3" w:hAnsi="Helvetica Neue"/>
          <w:color w:val="32302E"/>
          <w:sz w:val="16"/>
          <w:szCs w:val="20"/>
        </w:rPr>
        <w:t>FIspace</w:t>
      </w:r>
      <w:proofErr w:type="spellEnd"/>
      <w:r w:rsidRPr="00EE0673">
        <w:rPr>
          <w:rFonts w:ascii="Helvetica Neue" w:eastAsia="ヒラギノ角ゴ Pro W3" w:hAnsi="Helvetica Neue"/>
          <w:color w:val="32302E"/>
          <w:sz w:val="16"/>
          <w:szCs w:val="20"/>
        </w:rPr>
        <w:t xml:space="preserve"> (Future Internet Business Collaboration Networks in </w:t>
      </w:r>
      <w:proofErr w:type="spellStart"/>
      <w:r w:rsidRPr="00EE0673">
        <w:rPr>
          <w:rFonts w:ascii="Helvetica Neue" w:eastAsia="ヒラギノ角ゴ Pro W3" w:hAnsi="Helvetica Neue"/>
          <w:color w:val="32302E"/>
          <w:sz w:val="16"/>
          <w:szCs w:val="20"/>
        </w:rPr>
        <w:t>Agri</w:t>
      </w:r>
      <w:proofErr w:type="spellEnd"/>
      <w:r w:rsidRPr="00EE0673">
        <w:rPr>
          <w:rFonts w:ascii="Helvetica Neue" w:eastAsia="ヒラギノ角ゴ Pro W3" w:hAnsi="Helvetica Neue"/>
          <w:color w:val="32302E"/>
          <w:sz w:val="16"/>
          <w:szCs w:val="20"/>
        </w:rPr>
        <w:t>-Food, Transport and Logistics): T</w:t>
      </w:r>
      <w:r w:rsidRPr="00856E1B">
        <w:rPr>
          <w:rFonts w:ascii="Helvetica Neue" w:eastAsia="ヒラギノ角ゴ Pro W3" w:hAnsi="Helvetica Neue"/>
          <w:color w:val="32302E"/>
          <w:sz w:val="16"/>
          <w:szCs w:val="20"/>
        </w:rPr>
        <w:t>echnical co</w:t>
      </w:r>
      <w:r w:rsidRPr="00EE0673">
        <w:rPr>
          <w:rFonts w:ascii="Helvetica Neue" w:eastAsia="ヒラギノ角ゴ Pro W3" w:hAnsi="Helvetica Neue"/>
          <w:color w:val="32302E"/>
          <w:sz w:val="16"/>
          <w:szCs w:val="20"/>
        </w:rPr>
        <w:t>-manager</w:t>
      </w:r>
      <w:r w:rsidRPr="00856E1B">
        <w:rPr>
          <w:rFonts w:ascii="Helvetica Neue" w:eastAsia="ヒラギノ角ゴ Pro W3" w:hAnsi="Helvetica Neue"/>
          <w:color w:val="32302E"/>
          <w:sz w:val="16"/>
          <w:szCs w:val="20"/>
        </w:rPr>
        <w:t xml:space="preserve"> of the SC</w:t>
      </w:r>
      <w:r>
        <w:rPr>
          <w:rFonts w:ascii="Helvetica Neue" w:eastAsia="ヒラギノ角ゴ Pro W3" w:hAnsi="Helvetica Neue"/>
          <w:color w:val="32302E"/>
          <w:sz w:val="16"/>
          <w:szCs w:val="20"/>
        </w:rPr>
        <w:t>AN Lab team</w:t>
      </w:r>
      <w:r w:rsidR="00F526E8">
        <w:rPr>
          <w:rFonts w:ascii="Helvetica Neue" w:eastAsia="ヒラギノ角ゴ Pro W3" w:hAnsi="Helvetica Neue"/>
          <w:color w:val="32302E"/>
          <w:sz w:val="16"/>
          <w:szCs w:val="20"/>
        </w:rPr>
        <w:t>. I have also setup one of the project trials (bringing together different players such as farmers, SMEs, research institutes and a state agency and</w:t>
      </w:r>
      <w:r w:rsidR="000C4EB7">
        <w:rPr>
          <w:rFonts w:ascii="Helvetica Neue" w:eastAsia="ヒラギノ角ゴ Pro W3" w:hAnsi="Helvetica Neue"/>
          <w:color w:val="32302E"/>
          <w:sz w:val="16"/>
          <w:szCs w:val="20"/>
        </w:rPr>
        <w:t xml:space="preserve"> setting up the trial scenarios</w:t>
      </w:r>
      <w:r w:rsidR="00F526E8">
        <w:rPr>
          <w:rFonts w:ascii="Helvetica Neue" w:eastAsia="ヒラギノ角ゴ Pro W3" w:hAnsi="Helvetica Neue"/>
          <w:color w:val="32302E"/>
          <w:sz w:val="16"/>
          <w:szCs w:val="20"/>
        </w:rPr>
        <w:t xml:space="preserve">). I am also actively involved in design issues and testing methodologies.  </w:t>
      </w:r>
      <w:r w:rsidRPr="00EE0673">
        <w:rPr>
          <w:rFonts w:ascii="Helvetica Neue" w:eastAsia="ヒラギノ角ゴ Pro W3" w:hAnsi="Helvetica Neue"/>
          <w:color w:val="32302E"/>
          <w:sz w:val="16"/>
          <w:szCs w:val="20"/>
        </w:rPr>
        <w:t xml:space="preserve">(2013 – </w:t>
      </w:r>
      <w:r w:rsidR="005E1A48">
        <w:rPr>
          <w:rFonts w:ascii="Helvetica Neue" w:eastAsia="ヒラギノ角ゴ Pro W3" w:hAnsi="Helvetica Neue"/>
          <w:color w:val="32302E"/>
          <w:sz w:val="16"/>
          <w:szCs w:val="20"/>
        </w:rPr>
        <w:t>2014</w:t>
      </w:r>
      <w:r w:rsidRPr="00EE0673">
        <w:rPr>
          <w:rFonts w:ascii="Helvetica Neue" w:eastAsia="ヒラギノ角ゴ Pro W3" w:hAnsi="Helvetica Neue"/>
          <w:color w:val="32302E"/>
          <w:sz w:val="16"/>
          <w:szCs w:val="20"/>
        </w:rPr>
        <w:t>)</w:t>
      </w:r>
    </w:p>
    <w:p w14:paraId="5B44B952" w14:textId="16AE60BA" w:rsidR="005B33E1" w:rsidRPr="00EE0673" w:rsidRDefault="005B33E1" w:rsidP="00EE0673">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EE0673">
        <w:rPr>
          <w:rFonts w:ascii="Helvetica Neue" w:eastAsia="ヒラギノ角ゴ Pro W3" w:hAnsi="Helvetica Neue"/>
          <w:color w:val="32302E"/>
          <w:sz w:val="16"/>
          <w:szCs w:val="20"/>
        </w:rPr>
        <w:lastRenderedPageBreak/>
        <w:t xml:space="preserve">FI-PPP </w:t>
      </w:r>
      <w:r w:rsidR="00EE0673">
        <w:rPr>
          <w:rFonts w:ascii="Helvetica Neue" w:eastAsia="ヒラギノ角ゴ Pro W3" w:hAnsi="Helvetica Neue"/>
          <w:color w:val="32302E"/>
          <w:sz w:val="16"/>
          <w:szCs w:val="20"/>
        </w:rPr>
        <w:t xml:space="preserve">Smart </w:t>
      </w:r>
      <w:proofErr w:type="spellStart"/>
      <w:r w:rsidR="00EE0673">
        <w:rPr>
          <w:rFonts w:ascii="Helvetica Neue" w:eastAsia="ヒラギノ角ゴ Pro W3" w:hAnsi="Helvetica Neue"/>
          <w:color w:val="32302E"/>
          <w:sz w:val="16"/>
          <w:szCs w:val="20"/>
        </w:rPr>
        <w:t>Agrifood</w:t>
      </w:r>
      <w:proofErr w:type="spellEnd"/>
      <w:r w:rsidR="00EE0673" w:rsidRPr="00EE0673">
        <w:rPr>
          <w:rFonts w:ascii="Helvetica Neue" w:eastAsia="ヒラギノ角ゴ Pro W3" w:hAnsi="Helvetica Neue"/>
          <w:color w:val="32302E"/>
          <w:sz w:val="16"/>
          <w:szCs w:val="20"/>
        </w:rPr>
        <w:t>: T</w:t>
      </w:r>
      <w:r w:rsidR="00EE0673" w:rsidRPr="00856E1B">
        <w:rPr>
          <w:rFonts w:ascii="Helvetica Neue" w:eastAsia="ヒラギノ角ゴ Pro W3" w:hAnsi="Helvetica Neue"/>
          <w:color w:val="32302E"/>
          <w:sz w:val="16"/>
          <w:szCs w:val="20"/>
        </w:rPr>
        <w:t>echnical co</w:t>
      </w:r>
      <w:r w:rsidR="00EE0673" w:rsidRPr="00EE0673">
        <w:rPr>
          <w:rFonts w:ascii="Helvetica Neue" w:eastAsia="ヒラギノ角ゴ Pro W3" w:hAnsi="Helvetica Neue"/>
          <w:color w:val="32302E"/>
          <w:sz w:val="16"/>
          <w:szCs w:val="20"/>
        </w:rPr>
        <w:t>-manager</w:t>
      </w:r>
      <w:r w:rsidR="00EE0673" w:rsidRPr="00856E1B">
        <w:rPr>
          <w:rFonts w:ascii="Helvetica Neue" w:eastAsia="ヒラギノ角ゴ Pro W3" w:hAnsi="Helvetica Neue"/>
          <w:color w:val="32302E"/>
          <w:sz w:val="16"/>
          <w:szCs w:val="20"/>
        </w:rPr>
        <w:t xml:space="preserve"> of the SC</w:t>
      </w:r>
      <w:r w:rsidR="00EE0673">
        <w:rPr>
          <w:rFonts w:ascii="Helvetica Neue" w:eastAsia="ヒラギノ角ゴ Pro W3" w:hAnsi="Helvetica Neue"/>
          <w:color w:val="32302E"/>
          <w:sz w:val="16"/>
          <w:szCs w:val="20"/>
        </w:rPr>
        <w:t>AN Lab team</w:t>
      </w:r>
      <w:r w:rsidR="00EE0673" w:rsidRPr="00EE0673">
        <w:rPr>
          <w:rFonts w:ascii="Helvetica Neue" w:eastAsia="ヒラギノ角ゴ Pro W3" w:hAnsi="Helvetica Neue"/>
          <w:color w:val="32302E"/>
          <w:sz w:val="16"/>
          <w:szCs w:val="20"/>
        </w:rPr>
        <w:t>. I also designed a Farm Management Information System that was implemented and tested in a real environment</w:t>
      </w:r>
      <w:r w:rsidR="00EE0673">
        <w:rPr>
          <w:rFonts w:ascii="Helvetica Neue" w:eastAsia="ヒラギノ角ゴ Pro W3" w:hAnsi="Helvetica Neue"/>
          <w:color w:val="32302E"/>
          <w:sz w:val="16"/>
          <w:szCs w:val="20"/>
        </w:rPr>
        <w:t xml:space="preserve"> </w:t>
      </w:r>
      <w:r w:rsidR="00155FBA">
        <w:rPr>
          <w:rFonts w:ascii="Helvetica Neue" w:eastAsia="ヒラギノ角ゴ Pro W3" w:hAnsi="Helvetica Neue"/>
          <w:color w:val="32302E"/>
          <w:sz w:val="16"/>
          <w:szCs w:val="20"/>
        </w:rPr>
        <w:t xml:space="preserve">and I had active contribution in the overall project </w:t>
      </w:r>
      <w:r w:rsidR="000C4EB7">
        <w:rPr>
          <w:rFonts w:ascii="Helvetica Neue" w:eastAsia="ヒラギノ角ゴ Pro W3" w:hAnsi="Helvetica Neue"/>
          <w:color w:val="32302E"/>
          <w:sz w:val="16"/>
          <w:szCs w:val="20"/>
        </w:rPr>
        <w:t>a</w:t>
      </w:r>
      <w:r w:rsidR="00155FBA">
        <w:rPr>
          <w:rFonts w:ascii="Helvetica Neue" w:eastAsia="ヒラギノ角ゴ Pro W3" w:hAnsi="Helvetica Neue"/>
          <w:color w:val="32302E"/>
          <w:sz w:val="16"/>
          <w:szCs w:val="20"/>
        </w:rPr>
        <w:t xml:space="preserve">rchitecture </w:t>
      </w:r>
      <w:r w:rsidR="000C4EB7">
        <w:rPr>
          <w:rFonts w:ascii="Helvetica Neue" w:eastAsia="ヒラギノ角ゴ Pro W3" w:hAnsi="Helvetica Neue"/>
          <w:color w:val="32302E"/>
          <w:sz w:val="16"/>
          <w:szCs w:val="20"/>
        </w:rPr>
        <w:t xml:space="preserve">for the support of the end-to-end supply chain </w:t>
      </w:r>
      <w:r w:rsidR="00EE0673">
        <w:rPr>
          <w:rFonts w:ascii="Helvetica Neue" w:eastAsia="ヒラギノ角ゴ Pro W3" w:hAnsi="Helvetica Neue"/>
          <w:color w:val="32302E"/>
          <w:sz w:val="16"/>
          <w:szCs w:val="20"/>
        </w:rPr>
        <w:t>(201</w:t>
      </w:r>
      <w:r w:rsidR="00EE0673" w:rsidRPr="00EE0673">
        <w:rPr>
          <w:rFonts w:ascii="Helvetica Neue" w:eastAsia="ヒラギノ角ゴ Pro W3" w:hAnsi="Helvetica Neue"/>
          <w:color w:val="32302E"/>
          <w:sz w:val="16"/>
          <w:szCs w:val="20"/>
        </w:rPr>
        <w:t>1 –</w:t>
      </w:r>
      <w:r w:rsidR="00EE0673">
        <w:rPr>
          <w:rFonts w:ascii="Helvetica Neue" w:eastAsia="ヒラギノ角ゴ Pro W3" w:hAnsi="Helvetica Neue"/>
          <w:color w:val="32302E"/>
          <w:sz w:val="16"/>
          <w:szCs w:val="20"/>
        </w:rPr>
        <w:t xml:space="preserve"> </w:t>
      </w:r>
      <w:r w:rsidR="00EE0673" w:rsidRPr="00EE0673">
        <w:rPr>
          <w:rFonts w:ascii="Helvetica Neue" w:eastAsia="ヒラギノ角ゴ Pro W3" w:hAnsi="Helvetica Neue"/>
          <w:color w:val="32302E"/>
          <w:sz w:val="16"/>
          <w:szCs w:val="20"/>
        </w:rPr>
        <w:t>2013)</w:t>
      </w:r>
    </w:p>
    <w:p w14:paraId="76865B8C" w14:textId="62CE5EEF" w:rsidR="005B33E1" w:rsidRPr="005B33E1" w:rsidRDefault="005B33E1" w:rsidP="005B33E1">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5B33E1">
        <w:rPr>
          <w:rFonts w:ascii="Helvetica Neue" w:eastAsia="ヒラギノ角ゴ Pro W3" w:hAnsi="Helvetica Neue"/>
          <w:color w:val="32302E"/>
          <w:sz w:val="16"/>
          <w:szCs w:val="20"/>
        </w:rPr>
        <w:t xml:space="preserve">IP-FP7 UNIVERSELF: </w:t>
      </w:r>
      <w:r w:rsidR="00EE0673" w:rsidRPr="00EE0673">
        <w:rPr>
          <w:rFonts w:ascii="Helvetica Neue" w:eastAsia="ヒラギノ角ゴ Pro W3" w:hAnsi="Helvetica Neue"/>
          <w:color w:val="32302E"/>
          <w:sz w:val="16"/>
          <w:szCs w:val="20"/>
        </w:rPr>
        <w:t xml:space="preserve">Senior researcher </w:t>
      </w:r>
      <w:r w:rsidR="00C3393D">
        <w:rPr>
          <w:rFonts w:ascii="Helvetica Neue" w:eastAsia="ヒラギノ角ゴ Pro W3" w:hAnsi="Helvetica Neue"/>
          <w:color w:val="32302E"/>
          <w:sz w:val="16"/>
          <w:szCs w:val="20"/>
        </w:rPr>
        <w:t xml:space="preserve">involved in the </w:t>
      </w:r>
      <w:r w:rsidR="00EE0673" w:rsidRPr="00EE0673">
        <w:rPr>
          <w:rFonts w:ascii="Helvetica Neue" w:eastAsia="ヒラギノ角ゴ Pro W3" w:hAnsi="Helvetica Neue"/>
          <w:color w:val="32302E"/>
          <w:sz w:val="16"/>
          <w:szCs w:val="20"/>
        </w:rPr>
        <w:t xml:space="preserve">design of an </w:t>
      </w:r>
      <w:r w:rsidR="00C3393D">
        <w:rPr>
          <w:rFonts w:ascii="Helvetica Neue" w:eastAsia="ヒラギノ角ゴ Pro W3" w:hAnsi="Helvetica Neue"/>
          <w:color w:val="32302E"/>
          <w:sz w:val="16"/>
          <w:szCs w:val="20"/>
        </w:rPr>
        <w:t xml:space="preserve">overall network management </w:t>
      </w:r>
      <w:r w:rsidR="00EE0673" w:rsidRPr="00EE0673">
        <w:rPr>
          <w:rFonts w:ascii="Helvetica Neue" w:eastAsia="ヒラギノ角ゴ Pro W3" w:hAnsi="Helvetica Neue"/>
          <w:color w:val="32302E"/>
          <w:sz w:val="16"/>
          <w:szCs w:val="20"/>
        </w:rPr>
        <w:t xml:space="preserve">architecture </w:t>
      </w:r>
      <w:r w:rsidR="00C3393D">
        <w:rPr>
          <w:rFonts w:ascii="Helvetica Neue" w:eastAsia="ヒラギノ角ゴ Pro W3" w:hAnsi="Helvetica Neue"/>
          <w:color w:val="32302E"/>
          <w:sz w:val="16"/>
          <w:szCs w:val="20"/>
        </w:rPr>
        <w:t>for</w:t>
      </w:r>
      <w:r w:rsidR="00EE0673" w:rsidRPr="00EE0673">
        <w:rPr>
          <w:rFonts w:ascii="Helvetica Neue" w:eastAsia="ヒラギノ角ゴ Pro W3" w:hAnsi="Helvetica Neue"/>
          <w:color w:val="32302E"/>
          <w:sz w:val="16"/>
          <w:szCs w:val="20"/>
        </w:rPr>
        <w:t xml:space="preserve"> autonomic network components. I </w:t>
      </w:r>
      <w:r w:rsidR="000C4EB7">
        <w:rPr>
          <w:rFonts w:ascii="Helvetica Neue" w:eastAsia="ヒラギノ角ゴ Pro W3" w:hAnsi="Helvetica Neue"/>
          <w:color w:val="32302E"/>
          <w:sz w:val="16"/>
          <w:szCs w:val="20"/>
        </w:rPr>
        <w:t>am</w:t>
      </w:r>
      <w:r w:rsidR="00EE0673" w:rsidRPr="00EE0673">
        <w:rPr>
          <w:rFonts w:ascii="Helvetica Neue" w:eastAsia="ヒラギノ角ゴ Pro W3" w:hAnsi="Helvetica Neue"/>
          <w:color w:val="32302E"/>
          <w:sz w:val="16"/>
          <w:szCs w:val="20"/>
        </w:rPr>
        <w:t xml:space="preserve"> </w:t>
      </w:r>
      <w:r w:rsidR="0002014B" w:rsidRPr="0002014B">
        <w:rPr>
          <w:rFonts w:ascii="Helvetica Neue" w:eastAsia="ヒラギノ角ゴ Pro W3" w:hAnsi="Helvetica Neue"/>
          <w:color w:val="32302E"/>
          <w:sz w:val="16"/>
          <w:szCs w:val="20"/>
        </w:rPr>
        <w:t>also</w:t>
      </w:r>
      <w:r w:rsidR="00EE0673" w:rsidRPr="00EE0673">
        <w:rPr>
          <w:rFonts w:ascii="Helvetica Neue" w:eastAsia="ヒラギノ角ゴ Pro W3" w:hAnsi="Helvetica Neue"/>
          <w:color w:val="32302E"/>
          <w:sz w:val="16"/>
          <w:szCs w:val="20"/>
        </w:rPr>
        <w:t xml:space="preserve"> </w:t>
      </w:r>
      <w:r w:rsidR="000C4EB7">
        <w:rPr>
          <w:rFonts w:ascii="Helvetica Neue" w:eastAsia="ヒラギノ角ゴ Pro W3" w:hAnsi="Helvetica Neue"/>
          <w:color w:val="32302E"/>
          <w:sz w:val="16"/>
          <w:szCs w:val="20"/>
        </w:rPr>
        <w:t xml:space="preserve">heavily </w:t>
      </w:r>
      <w:r w:rsidR="00EE0673" w:rsidRPr="00EE0673">
        <w:rPr>
          <w:rFonts w:ascii="Helvetica Neue" w:eastAsia="ヒラギノ角ゴ Pro W3" w:hAnsi="Helvetica Neue"/>
          <w:color w:val="32302E"/>
          <w:sz w:val="16"/>
          <w:szCs w:val="20"/>
        </w:rPr>
        <w:t xml:space="preserve">involved in the design of a validation model for </w:t>
      </w:r>
      <w:r w:rsidR="00C3393D">
        <w:rPr>
          <w:rFonts w:ascii="Helvetica Neue" w:eastAsia="ヒラギノ角ゴ Pro W3" w:hAnsi="Helvetica Neue"/>
          <w:color w:val="32302E"/>
          <w:sz w:val="16"/>
          <w:szCs w:val="20"/>
        </w:rPr>
        <w:t xml:space="preserve">the coordination of </w:t>
      </w:r>
      <w:r w:rsidR="00EE0673" w:rsidRPr="00EE0673">
        <w:rPr>
          <w:rFonts w:ascii="Helvetica Neue" w:eastAsia="ヒラギノ角ゴ Pro W3" w:hAnsi="Helvetica Neue"/>
          <w:color w:val="32302E"/>
          <w:sz w:val="16"/>
          <w:szCs w:val="20"/>
        </w:rPr>
        <w:t>SON mechanisms</w:t>
      </w:r>
      <w:r w:rsidRPr="005B33E1">
        <w:rPr>
          <w:rFonts w:ascii="Helvetica Neue" w:eastAsia="ヒラギノ角ゴ Pro W3" w:hAnsi="Helvetica Neue"/>
          <w:color w:val="32302E"/>
          <w:sz w:val="16"/>
          <w:szCs w:val="20"/>
        </w:rPr>
        <w:t xml:space="preserve"> (2010-</w:t>
      </w:r>
      <w:r w:rsidR="005E1A48">
        <w:rPr>
          <w:rFonts w:ascii="Helvetica Neue" w:eastAsia="ヒラギノ角ゴ Pro W3" w:hAnsi="Helvetica Neue"/>
          <w:color w:val="32302E"/>
          <w:sz w:val="16"/>
          <w:szCs w:val="20"/>
        </w:rPr>
        <w:t>2011</w:t>
      </w:r>
      <w:r w:rsidRPr="005B33E1">
        <w:rPr>
          <w:rFonts w:ascii="Helvetica Neue" w:eastAsia="ヒラギノ角ゴ Pro W3" w:hAnsi="Helvetica Neue"/>
          <w:color w:val="32302E"/>
          <w:sz w:val="16"/>
          <w:szCs w:val="20"/>
        </w:rPr>
        <w:t>)</w:t>
      </w:r>
    </w:p>
    <w:p w14:paraId="1B73051E" w14:textId="6BF90804" w:rsidR="005B33E1" w:rsidRPr="005B33E1" w:rsidRDefault="005B33E1" w:rsidP="005B33E1">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5B33E1">
        <w:rPr>
          <w:rFonts w:ascii="Helvetica Neue" w:eastAsia="ヒラギノ角ゴ Pro W3" w:hAnsi="Helvetica Neue"/>
          <w:color w:val="32302E"/>
          <w:sz w:val="16"/>
          <w:szCs w:val="20"/>
        </w:rPr>
        <w:t>STREP –</w:t>
      </w:r>
      <w:r w:rsidR="00C3393D">
        <w:rPr>
          <w:rFonts w:ascii="Helvetica Neue" w:eastAsia="ヒラギノ角ゴ Pro W3" w:hAnsi="Helvetica Neue"/>
          <w:color w:val="32302E"/>
          <w:sz w:val="16"/>
          <w:szCs w:val="20"/>
        </w:rPr>
        <w:t xml:space="preserve"> </w:t>
      </w:r>
      <w:r w:rsidRPr="005B33E1">
        <w:rPr>
          <w:rFonts w:ascii="Helvetica Neue" w:eastAsia="ヒラギノ角ゴ Pro W3" w:hAnsi="Helvetica Neue"/>
          <w:color w:val="32302E"/>
          <w:sz w:val="16"/>
          <w:szCs w:val="20"/>
        </w:rPr>
        <w:t>FP7 CONSERN (</w:t>
      </w:r>
      <w:proofErr w:type="spellStart"/>
      <w:r w:rsidRPr="005B33E1">
        <w:rPr>
          <w:rFonts w:ascii="Helvetica Neue" w:eastAsia="ヒラギノ角ゴ Pro W3" w:hAnsi="Helvetica Neue"/>
          <w:color w:val="32302E"/>
          <w:sz w:val="16"/>
          <w:szCs w:val="20"/>
        </w:rPr>
        <w:t>COoperative</w:t>
      </w:r>
      <w:proofErr w:type="spellEnd"/>
      <w:r w:rsidRPr="005B33E1">
        <w:rPr>
          <w:rFonts w:ascii="Helvetica Neue" w:eastAsia="ヒラギノ角ゴ Pro W3" w:hAnsi="Helvetica Neue"/>
          <w:color w:val="32302E"/>
          <w:sz w:val="16"/>
          <w:szCs w:val="20"/>
        </w:rPr>
        <w:t xml:space="preserve"> </w:t>
      </w:r>
      <w:proofErr w:type="spellStart"/>
      <w:r w:rsidRPr="005B33E1">
        <w:rPr>
          <w:rFonts w:ascii="Helvetica Neue" w:eastAsia="ヒラギノ角ゴ Pro W3" w:hAnsi="Helvetica Neue"/>
          <w:color w:val="32302E"/>
          <w:sz w:val="16"/>
          <w:szCs w:val="20"/>
        </w:rPr>
        <w:t>aNd</w:t>
      </w:r>
      <w:proofErr w:type="spellEnd"/>
      <w:r w:rsidRPr="005B33E1">
        <w:rPr>
          <w:rFonts w:ascii="Helvetica Neue" w:eastAsia="ヒラギノ角ゴ Pro W3" w:hAnsi="Helvetica Neue"/>
          <w:color w:val="32302E"/>
          <w:sz w:val="16"/>
          <w:szCs w:val="20"/>
        </w:rPr>
        <w:t xml:space="preserve"> Self growing Energy </w:t>
      </w:r>
      <w:proofErr w:type="spellStart"/>
      <w:r w:rsidRPr="005B33E1">
        <w:rPr>
          <w:rFonts w:ascii="Helvetica Neue" w:eastAsia="ヒラギノ角ゴ Pro W3" w:hAnsi="Helvetica Neue"/>
          <w:color w:val="32302E"/>
          <w:sz w:val="16"/>
          <w:szCs w:val="20"/>
        </w:rPr>
        <w:t>awaRe</w:t>
      </w:r>
      <w:proofErr w:type="spellEnd"/>
      <w:r w:rsidRPr="005B33E1">
        <w:rPr>
          <w:rFonts w:ascii="Helvetica Neue" w:eastAsia="ヒラギノ角ゴ Pro W3" w:hAnsi="Helvetica Neue"/>
          <w:color w:val="32302E"/>
          <w:sz w:val="16"/>
          <w:szCs w:val="20"/>
        </w:rPr>
        <w:t xml:space="preserve"> Networks): </w:t>
      </w:r>
      <w:r w:rsidR="00EE0673" w:rsidRPr="00EE0673">
        <w:rPr>
          <w:rFonts w:ascii="Helvetica Neue" w:eastAsia="ヒラギノ角ゴ Pro W3" w:hAnsi="Helvetica Neue"/>
          <w:color w:val="32302E"/>
          <w:sz w:val="16"/>
          <w:szCs w:val="20"/>
        </w:rPr>
        <w:t xml:space="preserve">Senior Researcher for the design </w:t>
      </w:r>
      <w:r w:rsidR="0002014B">
        <w:rPr>
          <w:rFonts w:ascii="Helvetica Neue" w:eastAsia="ヒラギノ角ゴ Pro W3" w:hAnsi="Helvetica Neue"/>
          <w:color w:val="32302E"/>
          <w:sz w:val="16"/>
          <w:szCs w:val="20"/>
        </w:rPr>
        <w:t xml:space="preserve">of </w:t>
      </w:r>
      <w:r w:rsidR="00C3393D">
        <w:rPr>
          <w:rFonts w:ascii="Helvetica Neue" w:eastAsia="ヒラギノ角ゴ Pro W3" w:hAnsi="Helvetica Neue"/>
          <w:color w:val="32302E"/>
          <w:sz w:val="16"/>
          <w:szCs w:val="20"/>
        </w:rPr>
        <w:t>a “</w:t>
      </w:r>
      <w:r w:rsidR="0002014B">
        <w:rPr>
          <w:rFonts w:ascii="Helvetica Neue" w:eastAsia="ヒラギノ角ゴ Pro W3" w:hAnsi="Helvetica Neue"/>
          <w:color w:val="32302E"/>
          <w:sz w:val="16"/>
          <w:szCs w:val="20"/>
        </w:rPr>
        <w:t>self-gr</w:t>
      </w:r>
      <w:r w:rsidR="00EE0673" w:rsidRPr="00EE0673">
        <w:rPr>
          <w:rFonts w:ascii="Helvetica Neue" w:eastAsia="ヒラギノ角ゴ Pro W3" w:hAnsi="Helvetica Neue"/>
          <w:color w:val="32302E"/>
          <w:sz w:val="16"/>
          <w:szCs w:val="20"/>
        </w:rPr>
        <w:t>o</w:t>
      </w:r>
      <w:r w:rsidR="0002014B" w:rsidRPr="006C4663">
        <w:rPr>
          <w:rFonts w:ascii="Helvetica Neue" w:eastAsia="ヒラギノ角ゴ Pro W3" w:hAnsi="Helvetica Neue"/>
          <w:color w:val="32302E"/>
          <w:sz w:val="16"/>
          <w:szCs w:val="20"/>
        </w:rPr>
        <w:t>w</w:t>
      </w:r>
      <w:r w:rsidR="00155FBA">
        <w:rPr>
          <w:rFonts w:ascii="Helvetica Neue" w:eastAsia="ヒラギノ角ゴ Pro W3" w:hAnsi="Helvetica Neue"/>
          <w:color w:val="32302E"/>
          <w:sz w:val="16"/>
          <w:szCs w:val="20"/>
        </w:rPr>
        <w:t>ing</w:t>
      </w:r>
      <w:r w:rsidR="00C3393D">
        <w:rPr>
          <w:rFonts w:ascii="Helvetica Neue" w:eastAsia="ヒラギノ角ゴ Pro W3" w:hAnsi="Helvetica Neue"/>
          <w:color w:val="32302E"/>
          <w:sz w:val="16"/>
          <w:szCs w:val="20"/>
        </w:rPr>
        <w:t>”</w:t>
      </w:r>
      <w:r w:rsidR="00155FBA">
        <w:rPr>
          <w:rFonts w:ascii="Helvetica Neue" w:eastAsia="ヒラギノ角ゴ Pro W3" w:hAnsi="Helvetica Neue"/>
          <w:color w:val="32302E"/>
          <w:sz w:val="16"/>
          <w:szCs w:val="20"/>
        </w:rPr>
        <w:t xml:space="preserve"> architecture, </w:t>
      </w:r>
      <w:r w:rsidR="00EE0673" w:rsidRPr="00EE0673">
        <w:rPr>
          <w:rFonts w:ascii="Helvetica Neue" w:eastAsia="ヒラギノ角ゴ Pro W3" w:hAnsi="Helvetica Neue"/>
          <w:color w:val="32302E"/>
          <w:sz w:val="16"/>
          <w:szCs w:val="20"/>
        </w:rPr>
        <w:t>the development of test cases that were used for demonstration</w:t>
      </w:r>
      <w:r w:rsidR="00155FBA">
        <w:rPr>
          <w:rFonts w:ascii="Helvetica Neue" w:eastAsia="ヒラギノ角ゴ Pro W3" w:hAnsi="Helvetica Neue"/>
          <w:color w:val="32302E"/>
          <w:sz w:val="16"/>
          <w:szCs w:val="20"/>
        </w:rPr>
        <w:t xml:space="preserve"> and the design of an algorithm for defining the optimum idle time of sensor nodes</w:t>
      </w:r>
      <w:r w:rsidR="00EE0673" w:rsidRPr="00EE0673">
        <w:rPr>
          <w:rFonts w:ascii="Helvetica Neue" w:eastAsia="ヒラギノ角ゴ Pro W3" w:hAnsi="Helvetica Neue"/>
          <w:color w:val="32302E"/>
          <w:sz w:val="16"/>
          <w:szCs w:val="20"/>
        </w:rPr>
        <w:t>.</w:t>
      </w:r>
      <w:r w:rsidR="0002014B" w:rsidRPr="0002014B">
        <w:rPr>
          <w:rFonts w:ascii="Helvetica Neue" w:eastAsia="ヒラギノ角ゴ Pro W3" w:hAnsi="Helvetica Neue"/>
          <w:color w:val="32302E"/>
          <w:sz w:val="16"/>
          <w:szCs w:val="20"/>
        </w:rPr>
        <w:t xml:space="preserve"> (2010 – 2012)</w:t>
      </w:r>
    </w:p>
    <w:p w14:paraId="26982219" w14:textId="0AD74D85" w:rsidR="005B33E1" w:rsidRPr="000C4EB7" w:rsidRDefault="005B33E1" w:rsidP="000C4EB7">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5B33E1">
        <w:rPr>
          <w:rFonts w:ascii="Helvetica Neue" w:eastAsia="ヒラギノ角ゴ Pro W3" w:hAnsi="Helvetica Neue"/>
          <w:color w:val="32302E"/>
          <w:sz w:val="16"/>
          <w:szCs w:val="20"/>
        </w:rPr>
        <w:t xml:space="preserve">IP- FP7 End-to-End Efficiency (E3): </w:t>
      </w:r>
      <w:r w:rsidR="0002014B" w:rsidRPr="00EE0673">
        <w:rPr>
          <w:rFonts w:ascii="Helvetica Neue" w:eastAsia="ヒラギノ角ゴ Pro W3" w:hAnsi="Helvetica Neue"/>
          <w:color w:val="32302E"/>
          <w:sz w:val="16"/>
          <w:szCs w:val="20"/>
        </w:rPr>
        <w:t>T</w:t>
      </w:r>
      <w:r w:rsidR="0002014B" w:rsidRPr="00856E1B">
        <w:rPr>
          <w:rFonts w:ascii="Helvetica Neue" w:eastAsia="ヒラギノ角ゴ Pro W3" w:hAnsi="Helvetica Neue"/>
          <w:color w:val="32302E"/>
          <w:sz w:val="16"/>
          <w:szCs w:val="20"/>
        </w:rPr>
        <w:t>echnical co</w:t>
      </w:r>
      <w:r w:rsidR="0002014B" w:rsidRPr="00EE0673">
        <w:rPr>
          <w:rFonts w:ascii="Helvetica Neue" w:eastAsia="ヒラギノ角ゴ Pro W3" w:hAnsi="Helvetica Neue"/>
          <w:color w:val="32302E"/>
          <w:sz w:val="16"/>
          <w:szCs w:val="20"/>
        </w:rPr>
        <w:t>-manager</w:t>
      </w:r>
      <w:r w:rsidR="0002014B" w:rsidRPr="00856E1B">
        <w:rPr>
          <w:rFonts w:ascii="Helvetica Neue" w:eastAsia="ヒラギノ角ゴ Pro W3" w:hAnsi="Helvetica Neue"/>
          <w:color w:val="32302E"/>
          <w:sz w:val="16"/>
          <w:szCs w:val="20"/>
        </w:rPr>
        <w:t xml:space="preserve"> of the SC</w:t>
      </w:r>
      <w:r w:rsidR="0002014B">
        <w:rPr>
          <w:rFonts w:ascii="Helvetica Neue" w:eastAsia="ヒラギノ角ゴ Pro W3" w:hAnsi="Helvetica Neue"/>
          <w:color w:val="32302E"/>
          <w:sz w:val="16"/>
          <w:szCs w:val="20"/>
        </w:rPr>
        <w:t>AN Lab team</w:t>
      </w:r>
      <w:r w:rsidRPr="005B33E1">
        <w:rPr>
          <w:rFonts w:ascii="Helvetica Neue" w:eastAsia="ヒラギノ角ゴ Pro W3" w:hAnsi="Helvetica Neue"/>
          <w:color w:val="32302E"/>
          <w:sz w:val="16"/>
          <w:szCs w:val="20"/>
        </w:rPr>
        <w:t>.</w:t>
      </w:r>
      <w:r w:rsidR="0002014B" w:rsidRPr="0002014B">
        <w:rPr>
          <w:rFonts w:ascii="Helvetica Neue" w:eastAsia="ヒラギノ角ゴ Pro W3" w:hAnsi="Helvetica Neue"/>
          <w:color w:val="32302E"/>
          <w:sz w:val="16"/>
          <w:szCs w:val="20"/>
        </w:rPr>
        <w:t xml:space="preserve"> I </w:t>
      </w:r>
      <w:r w:rsidR="000C4EB7">
        <w:rPr>
          <w:rFonts w:ascii="Helvetica Neue" w:eastAsia="ヒラギノ角ゴ Pro W3" w:hAnsi="Helvetica Neue"/>
          <w:color w:val="32302E"/>
          <w:sz w:val="16"/>
          <w:szCs w:val="20"/>
        </w:rPr>
        <w:t>was also one of the main project contributors  for the a</w:t>
      </w:r>
      <w:r w:rsidR="000C4EB7" w:rsidRPr="000C4EB7">
        <w:rPr>
          <w:rFonts w:ascii="Helvetica Neue" w:eastAsia="ヒラギノ角ゴ Pro W3" w:hAnsi="Helvetica Neue"/>
          <w:color w:val="32302E"/>
          <w:sz w:val="16"/>
          <w:szCs w:val="20"/>
        </w:rPr>
        <w:t>nalysis, design, implementation and assessment of novel architectures for cognitive radio systems</w:t>
      </w:r>
      <w:r w:rsidR="0002014B" w:rsidRPr="000C4EB7">
        <w:rPr>
          <w:rFonts w:ascii="Helvetica Neue" w:eastAsia="ヒラギノ角ゴ Pro W3" w:hAnsi="Helvetica Neue"/>
          <w:color w:val="32302E"/>
          <w:sz w:val="16"/>
          <w:szCs w:val="20"/>
        </w:rPr>
        <w:t xml:space="preserve"> </w:t>
      </w:r>
      <w:r w:rsidRPr="000C4EB7">
        <w:rPr>
          <w:rFonts w:ascii="Helvetica Neue" w:eastAsia="ヒラギノ角ゴ Pro W3" w:hAnsi="Helvetica Neue"/>
          <w:color w:val="32302E"/>
          <w:sz w:val="16"/>
          <w:szCs w:val="20"/>
        </w:rPr>
        <w:t>(2008-2009)</w:t>
      </w:r>
    </w:p>
    <w:p w14:paraId="3560D686" w14:textId="77777777" w:rsidR="005B33E1" w:rsidRPr="005B33E1" w:rsidRDefault="00280020" w:rsidP="005B33E1">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280020">
        <w:rPr>
          <w:rFonts w:ascii="Helvetica Neue" w:eastAsia="ヒラギノ角ゴ Pro W3" w:hAnsi="Helvetica Neue"/>
          <w:color w:val="32302E"/>
          <w:sz w:val="16"/>
          <w:szCs w:val="20"/>
        </w:rPr>
        <w:t>Greek General Secretary of Research and Technology - DIANA</w:t>
      </w:r>
      <w:r w:rsidR="005B33E1" w:rsidRPr="005B33E1">
        <w:rPr>
          <w:rFonts w:ascii="Helvetica Neue" w:eastAsia="ヒラギノ角ゴ Pro W3" w:hAnsi="Helvetica Neue"/>
          <w:color w:val="32302E"/>
          <w:sz w:val="16"/>
          <w:szCs w:val="20"/>
        </w:rPr>
        <w:t xml:space="preserve">: </w:t>
      </w:r>
      <w:r w:rsidRPr="00280020">
        <w:rPr>
          <w:rFonts w:ascii="Helvetica Neue" w:eastAsia="ヒラギノ角ゴ Pro W3" w:hAnsi="Helvetica Neue"/>
          <w:color w:val="32302E"/>
          <w:sz w:val="16"/>
          <w:szCs w:val="20"/>
        </w:rPr>
        <w:t>Researcher for the design, implementation and evaluation of an advanced RAT selection mechanism for 4G networks</w:t>
      </w:r>
      <w:r w:rsidR="005B33E1" w:rsidRPr="005B33E1">
        <w:rPr>
          <w:rFonts w:ascii="Helvetica Neue" w:eastAsia="ヒラギノ角ゴ Pro W3" w:hAnsi="Helvetica Neue"/>
          <w:color w:val="32302E"/>
          <w:sz w:val="16"/>
          <w:szCs w:val="20"/>
        </w:rPr>
        <w:t xml:space="preserve"> (2006-2008)</w:t>
      </w:r>
    </w:p>
    <w:p w14:paraId="4910A6D2" w14:textId="77777777" w:rsidR="0090228D" w:rsidRDefault="005B33E1" w:rsidP="0090228D">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5B33E1">
        <w:rPr>
          <w:rFonts w:ascii="Helvetica Neue" w:eastAsia="ヒラギノ角ゴ Pro W3" w:hAnsi="Helvetica Neue"/>
          <w:color w:val="32302E"/>
          <w:sz w:val="16"/>
          <w:szCs w:val="20"/>
        </w:rPr>
        <w:t xml:space="preserve">IP – FP6 End-to-end </w:t>
      </w:r>
      <w:proofErr w:type="spellStart"/>
      <w:r w:rsidRPr="005B33E1">
        <w:rPr>
          <w:rFonts w:ascii="Helvetica Neue" w:eastAsia="ヒラギノ角ゴ Pro W3" w:hAnsi="Helvetica Neue"/>
          <w:color w:val="32302E"/>
          <w:sz w:val="16"/>
          <w:szCs w:val="20"/>
        </w:rPr>
        <w:t>Reconfigurability</w:t>
      </w:r>
      <w:proofErr w:type="spellEnd"/>
      <w:r w:rsidRPr="005B33E1">
        <w:rPr>
          <w:rFonts w:ascii="Helvetica Neue" w:eastAsia="ヒラギノ角ゴ Pro W3" w:hAnsi="Helvetica Neue"/>
          <w:color w:val="32302E"/>
          <w:sz w:val="16"/>
          <w:szCs w:val="20"/>
        </w:rPr>
        <w:t xml:space="preserve"> – Phase 2 (E2R II) project</w:t>
      </w:r>
      <w:r w:rsidR="000C4EB7">
        <w:rPr>
          <w:rFonts w:ascii="Helvetica Neue" w:eastAsia="ヒラギノ角ゴ Pro W3" w:hAnsi="Helvetica Neue"/>
          <w:color w:val="32302E"/>
          <w:sz w:val="16"/>
          <w:szCs w:val="20"/>
        </w:rPr>
        <w:t>:</w:t>
      </w:r>
      <w:r w:rsidRPr="005B33E1">
        <w:rPr>
          <w:rFonts w:ascii="Helvetica Neue" w:eastAsia="ヒラギノ角ゴ Pro W3" w:hAnsi="Helvetica Neue"/>
          <w:color w:val="32302E"/>
          <w:sz w:val="16"/>
          <w:szCs w:val="20"/>
        </w:rPr>
        <w:t xml:space="preserve"> </w:t>
      </w:r>
      <w:r w:rsidR="0000119A" w:rsidRPr="0000119A">
        <w:rPr>
          <w:rFonts w:ascii="Helvetica Neue" w:eastAsia="ヒラギノ角ゴ Pro W3" w:hAnsi="Helvetica Neue"/>
          <w:color w:val="32302E"/>
          <w:sz w:val="16"/>
          <w:szCs w:val="20"/>
        </w:rPr>
        <w:t xml:space="preserve">Researcher </w:t>
      </w:r>
      <w:r w:rsidR="000C4EB7">
        <w:rPr>
          <w:rFonts w:ascii="Helvetica Neue" w:eastAsia="ヒラギノ角ゴ Pro W3" w:hAnsi="Helvetica Neue"/>
          <w:color w:val="32302E"/>
          <w:sz w:val="16"/>
          <w:szCs w:val="20"/>
        </w:rPr>
        <w:t>heavily involved</w:t>
      </w:r>
      <w:r w:rsidR="0090228D">
        <w:rPr>
          <w:rFonts w:ascii="Helvetica Neue" w:eastAsia="ヒラギノ角ゴ Pro W3" w:hAnsi="Helvetica Neue"/>
          <w:color w:val="32302E"/>
          <w:sz w:val="16"/>
          <w:szCs w:val="20"/>
        </w:rPr>
        <w:t xml:space="preserve"> </w:t>
      </w:r>
      <w:r w:rsidR="000C4EB7">
        <w:rPr>
          <w:rFonts w:ascii="Helvetica Neue" w:eastAsia="ヒラギノ角ゴ Pro W3" w:hAnsi="Helvetica Neue"/>
          <w:color w:val="32302E"/>
          <w:sz w:val="16"/>
          <w:szCs w:val="20"/>
        </w:rPr>
        <w:t>in the a</w:t>
      </w:r>
      <w:r w:rsidR="000C4EB7" w:rsidRPr="000C4EB7">
        <w:rPr>
          <w:rFonts w:ascii="Helvetica Neue" w:eastAsia="ヒラギノ角ゴ Pro W3" w:hAnsi="Helvetica Neue"/>
          <w:color w:val="32302E"/>
          <w:sz w:val="16"/>
          <w:szCs w:val="20"/>
        </w:rPr>
        <w:t xml:space="preserve">nalysis, design, implementation and assessment of novel architectures for </w:t>
      </w:r>
      <w:r w:rsidR="0090228D">
        <w:rPr>
          <w:rFonts w:ascii="Helvetica Neue" w:eastAsia="ヒラギノ角ゴ Pro W3" w:hAnsi="Helvetica Neue"/>
          <w:color w:val="32302E"/>
          <w:sz w:val="16"/>
          <w:szCs w:val="20"/>
        </w:rPr>
        <w:t>reconfigurable networks</w:t>
      </w:r>
      <w:r w:rsidR="0000119A">
        <w:rPr>
          <w:rFonts w:ascii="Helvetica Neue" w:eastAsia="ヒラギノ角ゴ Pro W3" w:hAnsi="Helvetica Neue"/>
          <w:color w:val="32302E"/>
          <w:sz w:val="16"/>
          <w:szCs w:val="20"/>
        </w:rPr>
        <w:t>. (2006-200</w:t>
      </w:r>
      <w:r w:rsidR="0000119A" w:rsidRPr="0000119A">
        <w:rPr>
          <w:rFonts w:ascii="Helvetica Neue" w:eastAsia="ヒラギノ角ゴ Pro W3" w:hAnsi="Helvetica Neue"/>
          <w:color w:val="32302E"/>
          <w:sz w:val="16"/>
          <w:szCs w:val="20"/>
        </w:rPr>
        <w:t>7</w:t>
      </w:r>
      <w:r w:rsidRPr="005B33E1">
        <w:rPr>
          <w:rFonts w:ascii="Helvetica Neue" w:eastAsia="ヒラギノ角ゴ Pro W3" w:hAnsi="Helvetica Neue"/>
          <w:color w:val="32302E"/>
          <w:sz w:val="16"/>
          <w:szCs w:val="20"/>
        </w:rPr>
        <w:t>)</w:t>
      </w:r>
    </w:p>
    <w:p w14:paraId="6A20BF9B" w14:textId="4D656557" w:rsidR="005B33E1" w:rsidRPr="0090228D" w:rsidRDefault="005B33E1" w:rsidP="0090228D">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90228D">
        <w:rPr>
          <w:rFonts w:ascii="Helvetica Neue" w:eastAsia="ヒラギノ角ゴ Pro W3" w:hAnsi="Helvetica Neue"/>
          <w:color w:val="32302E"/>
          <w:sz w:val="16"/>
          <w:szCs w:val="20"/>
        </w:rPr>
        <w:t xml:space="preserve">IST - End-to-end </w:t>
      </w:r>
      <w:proofErr w:type="spellStart"/>
      <w:r w:rsidRPr="0090228D">
        <w:rPr>
          <w:rFonts w:ascii="Helvetica Neue" w:eastAsia="ヒラギノ角ゴ Pro W3" w:hAnsi="Helvetica Neue"/>
          <w:color w:val="32302E"/>
          <w:sz w:val="16"/>
          <w:szCs w:val="20"/>
        </w:rPr>
        <w:t>Reconfigurability</w:t>
      </w:r>
      <w:proofErr w:type="spellEnd"/>
      <w:r w:rsidRPr="0090228D">
        <w:rPr>
          <w:rFonts w:ascii="Helvetica Neue" w:eastAsia="ヒラギノ角ゴ Pro W3" w:hAnsi="Helvetica Neue"/>
          <w:color w:val="32302E"/>
          <w:sz w:val="16"/>
          <w:szCs w:val="20"/>
        </w:rPr>
        <w:t xml:space="preserve"> (E2R): </w:t>
      </w:r>
      <w:r w:rsidR="0000119A" w:rsidRPr="0090228D">
        <w:rPr>
          <w:rFonts w:ascii="Helvetica Neue" w:eastAsia="ヒラギノ角ゴ Pro W3" w:hAnsi="Helvetica Neue"/>
          <w:color w:val="32302E"/>
          <w:sz w:val="16"/>
          <w:szCs w:val="20"/>
        </w:rPr>
        <w:t xml:space="preserve"> Technical co-manager of the SCAN Lab team. </w:t>
      </w:r>
      <w:r w:rsidR="0090228D">
        <w:rPr>
          <w:rFonts w:ascii="Helvetica Neue" w:eastAsia="ヒラギノ角ゴ Pro W3" w:hAnsi="Helvetica Neue"/>
          <w:color w:val="32302E"/>
          <w:sz w:val="16"/>
          <w:szCs w:val="20"/>
        </w:rPr>
        <w:t xml:space="preserve">My duties included the analysis, design and </w:t>
      </w:r>
      <w:r w:rsidR="0090228D" w:rsidRPr="0090228D">
        <w:rPr>
          <w:rFonts w:ascii="Helvetica Neue" w:eastAsia="ヒラギノ角ゴ Pro W3" w:hAnsi="Helvetica Neue"/>
          <w:color w:val="32302E"/>
          <w:sz w:val="16"/>
          <w:szCs w:val="20"/>
        </w:rPr>
        <w:t xml:space="preserve">trial </w:t>
      </w:r>
      <w:r w:rsidR="0090228D">
        <w:rPr>
          <w:rFonts w:ascii="Helvetica Neue" w:eastAsia="ヒラギノ角ゴ Pro W3" w:hAnsi="Helvetica Neue"/>
          <w:color w:val="32302E"/>
          <w:sz w:val="16"/>
          <w:szCs w:val="20"/>
        </w:rPr>
        <w:t xml:space="preserve">of </w:t>
      </w:r>
      <w:r w:rsidR="0090228D" w:rsidRPr="0090228D">
        <w:rPr>
          <w:rFonts w:ascii="Helvetica Neue" w:eastAsia="ヒラギノ角ゴ Pro W3" w:hAnsi="Helvetica Neue"/>
          <w:color w:val="32302E"/>
          <w:sz w:val="16"/>
          <w:szCs w:val="20"/>
        </w:rPr>
        <w:t>architectural design</w:t>
      </w:r>
      <w:r w:rsidR="0090228D">
        <w:rPr>
          <w:rFonts w:ascii="Helvetica Neue" w:eastAsia="ヒラギノ角ゴ Pro W3" w:hAnsi="Helvetica Neue"/>
          <w:color w:val="32302E"/>
          <w:sz w:val="16"/>
          <w:szCs w:val="20"/>
        </w:rPr>
        <w:t>s</w:t>
      </w:r>
      <w:r w:rsidR="0090228D" w:rsidRPr="0090228D">
        <w:rPr>
          <w:rFonts w:ascii="Helvetica Neue" w:eastAsia="ヒラギノ角ゴ Pro W3" w:hAnsi="Helvetica Neue"/>
          <w:color w:val="32302E"/>
          <w:sz w:val="16"/>
          <w:szCs w:val="20"/>
        </w:rPr>
        <w:t xml:space="preserve"> of reconfigurable devices and supporting system functions  </w:t>
      </w:r>
      <w:r w:rsidR="0000119A" w:rsidRPr="0090228D">
        <w:rPr>
          <w:rFonts w:ascii="Helvetica Neue" w:eastAsia="ヒラギノ角ゴ Pro W3" w:hAnsi="Helvetica Neue"/>
          <w:color w:val="32302E"/>
          <w:sz w:val="16"/>
          <w:szCs w:val="20"/>
        </w:rPr>
        <w:t>(2004 - 2005</w:t>
      </w:r>
      <w:r w:rsidRPr="0090228D">
        <w:rPr>
          <w:rFonts w:ascii="Helvetica Neue" w:eastAsia="ヒラギノ角ゴ Pro W3" w:hAnsi="Helvetica Neue"/>
          <w:color w:val="32302E"/>
          <w:sz w:val="16"/>
          <w:szCs w:val="20"/>
        </w:rPr>
        <w:t>)</w:t>
      </w:r>
    </w:p>
    <w:p w14:paraId="05639D5D" w14:textId="77777777" w:rsidR="005B33E1" w:rsidRPr="005B33E1" w:rsidRDefault="005B33E1" w:rsidP="005B33E1">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proofErr w:type="spellStart"/>
      <w:r w:rsidRPr="005B33E1">
        <w:rPr>
          <w:rFonts w:ascii="Helvetica Neue" w:eastAsia="ヒラギノ角ゴ Pro W3" w:hAnsi="Helvetica Neue"/>
          <w:color w:val="32302E"/>
          <w:sz w:val="16"/>
          <w:szCs w:val="20"/>
        </w:rPr>
        <w:t>NoE</w:t>
      </w:r>
      <w:proofErr w:type="spellEnd"/>
      <w:r w:rsidRPr="005B33E1">
        <w:rPr>
          <w:rFonts w:ascii="Helvetica Neue" w:eastAsia="ヒラギノ角ゴ Pro W3" w:hAnsi="Helvetica Neue"/>
          <w:color w:val="32302E"/>
          <w:sz w:val="16"/>
          <w:szCs w:val="20"/>
        </w:rPr>
        <w:t xml:space="preserve"> - ANWIRE</w:t>
      </w:r>
      <w:r w:rsidR="0000119A" w:rsidRPr="0000119A">
        <w:rPr>
          <w:rFonts w:ascii="Helvetica Neue" w:eastAsia="ヒラギノ角ゴ Pro W3" w:hAnsi="Helvetica Neue"/>
          <w:color w:val="32302E"/>
          <w:sz w:val="16"/>
          <w:szCs w:val="20"/>
        </w:rPr>
        <w:t>: “Academic Network for Wireless Internet Research in Europe”</w:t>
      </w:r>
      <w:r w:rsidRPr="005B33E1">
        <w:rPr>
          <w:rFonts w:ascii="Helvetica Neue" w:eastAsia="ヒラギノ角ゴ Pro W3" w:hAnsi="Helvetica Neue"/>
          <w:color w:val="32302E"/>
          <w:sz w:val="16"/>
          <w:szCs w:val="20"/>
        </w:rPr>
        <w:t xml:space="preserve">: </w:t>
      </w:r>
      <w:r w:rsidR="0000119A" w:rsidRPr="0000119A">
        <w:rPr>
          <w:rFonts w:ascii="Helvetica Neue" w:eastAsia="ヒラギノ角ゴ Pro W3" w:hAnsi="Helvetica Neue"/>
          <w:color w:val="32302E"/>
          <w:sz w:val="16"/>
          <w:szCs w:val="20"/>
        </w:rPr>
        <w:t>Researcher studying issues related to w</w:t>
      </w:r>
      <w:r w:rsidR="0000119A">
        <w:rPr>
          <w:rFonts w:ascii="Helvetica Neue" w:eastAsia="ヒラギノ角ゴ Pro W3" w:hAnsi="Helvetica Neue"/>
          <w:color w:val="32302E"/>
          <w:sz w:val="16"/>
          <w:szCs w:val="20"/>
        </w:rPr>
        <w:t xml:space="preserve">ireless </w:t>
      </w:r>
      <w:r w:rsidR="0000119A" w:rsidRPr="0000119A">
        <w:rPr>
          <w:rFonts w:ascii="Helvetica Neue" w:eastAsia="ヒラギノ角ゴ Pro W3" w:hAnsi="Helvetica Neue"/>
          <w:color w:val="32302E"/>
          <w:sz w:val="16"/>
          <w:szCs w:val="20"/>
        </w:rPr>
        <w:t>i</w:t>
      </w:r>
      <w:r w:rsidR="0000119A">
        <w:rPr>
          <w:rFonts w:ascii="Helvetica Neue" w:eastAsia="ヒラギノ角ゴ Pro W3" w:hAnsi="Helvetica Neue"/>
          <w:color w:val="32302E"/>
          <w:sz w:val="16"/>
          <w:szCs w:val="20"/>
        </w:rPr>
        <w:t xml:space="preserve">nternet </w:t>
      </w:r>
      <w:r w:rsidR="0000119A" w:rsidRPr="0000119A">
        <w:rPr>
          <w:rFonts w:ascii="Helvetica Neue" w:eastAsia="ヒラギノ角ゴ Pro W3" w:hAnsi="Helvetica Neue"/>
          <w:color w:val="32302E"/>
          <w:sz w:val="16"/>
          <w:szCs w:val="20"/>
        </w:rPr>
        <w:t>and</w:t>
      </w:r>
      <w:r w:rsidR="0000119A">
        <w:rPr>
          <w:rFonts w:ascii="Helvetica Neue" w:eastAsia="ヒラギノ角ゴ Pro W3" w:hAnsi="Helvetica Neue"/>
          <w:color w:val="32302E"/>
          <w:sz w:val="16"/>
          <w:szCs w:val="20"/>
        </w:rPr>
        <w:t xml:space="preserve"> </w:t>
      </w:r>
      <w:proofErr w:type="spellStart"/>
      <w:r w:rsidR="0000119A" w:rsidRPr="0000119A">
        <w:rPr>
          <w:rFonts w:ascii="Helvetica Neue" w:eastAsia="ヒラギノ角ゴ Pro W3" w:hAnsi="Helvetica Neue"/>
          <w:color w:val="32302E"/>
          <w:sz w:val="16"/>
          <w:szCs w:val="20"/>
        </w:rPr>
        <w:t>r</w:t>
      </w:r>
      <w:r w:rsidRPr="005B33E1">
        <w:rPr>
          <w:rFonts w:ascii="Helvetica Neue" w:eastAsia="ヒラギノ角ゴ Pro W3" w:hAnsi="Helvetica Neue"/>
          <w:color w:val="32302E"/>
          <w:sz w:val="16"/>
          <w:szCs w:val="20"/>
        </w:rPr>
        <w:t>econfigurability</w:t>
      </w:r>
      <w:proofErr w:type="spellEnd"/>
      <w:r w:rsidR="0000119A" w:rsidRPr="0000119A">
        <w:rPr>
          <w:rFonts w:ascii="Helvetica Neue" w:eastAsia="ヒラギノ角ゴ Pro W3" w:hAnsi="Helvetica Neue"/>
          <w:color w:val="32302E"/>
          <w:sz w:val="16"/>
          <w:szCs w:val="20"/>
        </w:rPr>
        <w:t xml:space="preserve"> (2002-2004)</w:t>
      </w:r>
    </w:p>
    <w:p w14:paraId="5998BC85" w14:textId="0B0672E4" w:rsidR="0000119A" w:rsidRPr="0000119A" w:rsidRDefault="005B33E1" w:rsidP="005B33E1">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00119A">
        <w:rPr>
          <w:rFonts w:ascii="Helvetica Neue" w:eastAsia="ヒラギノ角ゴ Pro W3" w:hAnsi="Helvetica Neue"/>
          <w:color w:val="32302E"/>
          <w:sz w:val="16"/>
          <w:szCs w:val="20"/>
        </w:rPr>
        <w:t xml:space="preserve">IST - </w:t>
      </w:r>
      <w:proofErr w:type="spellStart"/>
      <w:r w:rsidRPr="0000119A">
        <w:rPr>
          <w:rFonts w:ascii="Helvetica Neue" w:eastAsia="ヒラギノ角ゴ Pro W3" w:hAnsi="Helvetica Neue"/>
          <w:color w:val="32302E"/>
          <w:sz w:val="16"/>
          <w:szCs w:val="20"/>
        </w:rPr>
        <w:t>MOBIVAS</w:t>
      </w:r>
      <w:r w:rsidR="0000119A" w:rsidRPr="0000119A">
        <w:rPr>
          <w:rFonts w:ascii="Helvetica Neue" w:eastAsia="ヒラギノ角ゴ Pro W3" w:hAnsi="Helvetica Neue"/>
          <w:color w:val="32302E"/>
          <w:sz w:val="16"/>
          <w:szCs w:val="20"/>
        </w:rPr>
        <w:t>“Downloadable</w:t>
      </w:r>
      <w:proofErr w:type="spellEnd"/>
      <w:r w:rsidR="0000119A" w:rsidRPr="0000119A">
        <w:rPr>
          <w:rFonts w:ascii="Helvetica Neue" w:eastAsia="ヒラギノ角ゴ Pro W3" w:hAnsi="Helvetica Neue"/>
          <w:color w:val="32302E"/>
          <w:sz w:val="16"/>
          <w:szCs w:val="20"/>
        </w:rPr>
        <w:t xml:space="preserve"> </w:t>
      </w:r>
      <w:proofErr w:type="spellStart"/>
      <w:r w:rsidR="0000119A" w:rsidRPr="0000119A">
        <w:rPr>
          <w:rFonts w:ascii="Helvetica Neue" w:eastAsia="ヒラギノ角ゴ Pro W3" w:hAnsi="Helvetica Neue"/>
          <w:color w:val="32302E"/>
          <w:sz w:val="16"/>
          <w:szCs w:val="20"/>
        </w:rPr>
        <w:t>MOBIle</w:t>
      </w:r>
      <w:proofErr w:type="spellEnd"/>
      <w:r w:rsidR="0000119A" w:rsidRPr="0000119A">
        <w:rPr>
          <w:rFonts w:ascii="Helvetica Neue" w:eastAsia="ヒラギノ角ゴ Pro W3" w:hAnsi="Helvetica Neue"/>
          <w:color w:val="32302E"/>
          <w:sz w:val="16"/>
          <w:szCs w:val="20"/>
        </w:rPr>
        <w:t xml:space="preserve"> Value Added Services through software radio &amp; switching integrated platforms)</w:t>
      </w:r>
      <w:r w:rsidRPr="0000119A">
        <w:rPr>
          <w:rFonts w:ascii="Helvetica Neue" w:eastAsia="ヒラギノ角ゴ Pro W3" w:hAnsi="Helvetica Neue"/>
          <w:color w:val="32302E"/>
          <w:sz w:val="16"/>
          <w:szCs w:val="20"/>
        </w:rPr>
        <w:t xml:space="preserve">: </w:t>
      </w:r>
      <w:r w:rsidR="0000119A" w:rsidRPr="0000119A">
        <w:rPr>
          <w:rFonts w:ascii="Helvetica Neue" w:eastAsia="ヒラギノ角ゴ Pro W3" w:hAnsi="Helvetica Neue"/>
          <w:color w:val="32302E"/>
          <w:sz w:val="16"/>
          <w:szCs w:val="20"/>
        </w:rPr>
        <w:t xml:space="preserve">Technical co-manager for the SCAN Lab team. I also provided architectural solutions </w:t>
      </w:r>
      <w:r w:rsidR="0090228D">
        <w:rPr>
          <w:rFonts w:ascii="Helvetica Neue" w:eastAsia="ヒラギノ角ゴ Pro W3" w:hAnsi="Helvetica Neue"/>
          <w:color w:val="32302E"/>
          <w:sz w:val="16"/>
          <w:szCs w:val="20"/>
        </w:rPr>
        <w:t xml:space="preserve">for the project </w:t>
      </w:r>
      <w:r w:rsidR="0000119A" w:rsidRPr="0000119A">
        <w:rPr>
          <w:rFonts w:ascii="Helvetica Neue" w:eastAsia="ヒラギノ角ゴ Pro W3" w:hAnsi="Helvetica Neue"/>
          <w:color w:val="32302E"/>
          <w:sz w:val="16"/>
          <w:szCs w:val="20"/>
        </w:rPr>
        <w:t xml:space="preserve">and focused on </w:t>
      </w:r>
      <w:r w:rsidR="0090228D">
        <w:rPr>
          <w:rFonts w:ascii="Helvetica Neue" w:eastAsia="ヒラギノ角ゴ Pro W3" w:hAnsi="Helvetica Neue"/>
          <w:color w:val="32302E"/>
          <w:sz w:val="16"/>
          <w:szCs w:val="20"/>
        </w:rPr>
        <w:t xml:space="preserve">the design of suitable </w:t>
      </w:r>
      <w:r w:rsidR="0000119A" w:rsidRPr="0000119A">
        <w:rPr>
          <w:rFonts w:ascii="Helvetica Neue" w:eastAsia="ヒラギノ角ゴ Pro W3" w:hAnsi="Helvetica Neue"/>
          <w:color w:val="32302E"/>
          <w:sz w:val="16"/>
          <w:szCs w:val="20"/>
        </w:rPr>
        <w:t>charging</w:t>
      </w:r>
      <w:r w:rsidR="0090228D">
        <w:rPr>
          <w:rFonts w:ascii="Helvetica Neue" w:eastAsia="ヒラギノ角ゴ Pro W3" w:hAnsi="Helvetica Neue"/>
          <w:color w:val="32302E"/>
          <w:sz w:val="16"/>
          <w:szCs w:val="20"/>
        </w:rPr>
        <w:t>/billing</w:t>
      </w:r>
      <w:r w:rsidR="0000119A" w:rsidRPr="0000119A">
        <w:rPr>
          <w:rFonts w:ascii="Helvetica Neue" w:eastAsia="ヒラギノ角ゴ Pro W3" w:hAnsi="Helvetica Neue"/>
          <w:color w:val="32302E"/>
          <w:sz w:val="16"/>
          <w:szCs w:val="20"/>
        </w:rPr>
        <w:t xml:space="preserve"> mechanisms (2000-2002)</w:t>
      </w:r>
    </w:p>
    <w:p w14:paraId="53851BF2" w14:textId="69CAF8CE" w:rsidR="006C4663" w:rsidRPr="006C4663" w:rsidRDefault="006C4663" w:rsidP="006C4663">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6C4663">
        <w:rPr>
          <w:rFonts w:ascii="Helvetica Neue" w:eastAsia="ヒラギノ角ゴ Pro W3" w:hAnsi="Helvetica Neue"/>
          <w:color w:val="32302E"/>
          <w:sz w:val="16"/>
          <w:szCs w:val="20"/>
        </w:rPr>
        <w:t>EURESCOM P919 “UMTS Network Aspects” &amp;  P9</w:t>
      </w:r>
      <w:r>
        <w:rPr>
          <w:rFonts w:ascii="Helvetica Neue" w:eastAsia="ヒラギノ角ゴ Pro W3" w:hAnsi="Helvetica Neue"/>
          <w:color w:val="32302E"/>
          <w:sz w:val="16"/>
          <w:szCs w:val="20"/>
        </w:rPr>
        <w:t>20 “Integrated Fixed and Mobile</w:t>
      </w:r>
      <w:r w:rsidRPr="006C4663">
        <w:rPr>
          <w:rFonts w:ascii="Helvetica Neue" w:eastAsia="ヒラギノ角ゴ Pro W3" w:hAnsi="Helvetica Neue"/>
          <w:color w:val="32302E"/>
          <w:sz w:val="16"/>
          <w:szCs w:val="20"/>
        </w:rPr>
        <w:t xml:space="preserve"> </w:t>
      </w:r>
      <w:r>
        <w:rPr>
          <w:rFonts w:ascii="Helvetica Neue" w:eastAsia="ヒラギノ角ゴ Pro W3" w:hAnsi="Helvetica Neue"/>
          <w:color w:val="32302E"/>
          <w:sz w:val="16"/>
          <w:szCs w:val="20"/>
        </w:rPr>
        <w:t>Systems</w:t>
      </w:r>
      <w:r w:rsidR="0090228D">
        <w:rPr>
          <w:rFonts w:ascii="Helvetica Neue" w:eastAsia="ヒラギノ角ゴ Pro W3" w:hAnsi="Helvetica Neue"/>
          <w:color w:val="32302E"/>
          <w:sz w:val="16"/>
          <w:szCs w:val="20"/>
        </w:rPr>
        <w:t>: R</w:t>
      </w:r>
      <w:r w:rsidRPr="006C4663">
        <w:rPr>
          <w:rFonts w:ascii="Helvetica Neue" w:eastAsia="ヒラギノ角ゴ Pro W3" w:hAnsi="Helvetica Neue"/>
          <w:color w:val="32302E"/>
          <w:sz w:val="16"/>
          <w:szCs w:val="20"/>
        </w:rPr>
        <w:t>esearcher (1998)</w:t>
      </w:r>
    </w:p>
    <w:p w14:paraId="348E06C1" w14:textId="77777777" w:rsidR="006C4663" w:rsidRPr="006C4663" w:rsidRDefault="006C4663" w:rsidP="006C4663">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6C4663">
        <w:rPr>
          <w:rFonts w:ascii="Helvetica Neue" w:eastAsia="ヒラギノ角ゴ Pro W3" w:hAnsi="Helvetica Neue"/>
          <w:color w:val="32302E"/>
          <w:sz w:val="16"/>
          <w:szCs w:val="20"/>
        </w:rPr>
        <w:t xml:space="preserve">Intelligent Network Application Part-OTE (INAP-OTE) – OTE (January-December 1998): Researcher for the adaptation of the INAP protocol and services for OTE’s Intelligent Network (IN). INAP-OTE has been financed by the Greek incumbent operator Hellenic Telecommunications </w:t>
      </w:r>
      <w:proofErr w:type="spellStart"/>
      <w:r w:rsidRPr="006C4663">
        <w:rPr>
          <w:rFonts w:ascii="Helvetica Neue" w:eastAsia="ヒラギノ角ゴ Pro W3" w:hAnsi="Helvetica Neue"/>
          <w:color w:val="32302E"/>
          <w:sz w:val="16"/>
          <w:szCs w:val="20"/>
        </w:rPr>
        <w:t>Organisation</w:t>
      </w:r>
      <w:proofErr w:type="spellEnd"/>
      <w:r w:rsidRPr="006C4663">
        <w:rPr>
          <w:rFonts w:ascii="Helvetica Neue" w:eastAsia="ヒラギノ角ゴ Pro W3" w:hAnsi="Helvetica Neue"/>
          <w:color w:val="32302E"/>
          <w:sz w:val="16"/>
          <w:szCs w:val="20"/>
        </w:rPr>
        <w:t xml:space="preserve"> (OTE). (1998) </w:t>
      </w:r>
    </w:p>
    <w:p w14:paraId="47A5ECE9" w14:textId="77777777" w:rsidR="006C4663" w:rsidRPr="006C4663" w:rsidRDefault="006C4663" w:rsidP="006C4663">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280020">
        <w:rPr>
          <w:rFonts w:ascii="Helvetica Neue" w:eastAsia="ヒラギノ角ゴ Pro W3" w:hAnsi="Helvetica Neue"/>
          <w:color w:val="32302E"/>
          <w:sz w:val="16"/>
          <w:szCs w:val="20"/>
        </w:rPr>
        <w:t>Greek General Secretary of Research and Technology</w:t>
      </w:r>
      <w:r w:rsidRPr="006C4663">
        <w:rPr>
          <w:rFonts w:ascii="Helvetica Neue" w:eastAsia="ヒラギノ角ゴ Pro W3" w:hAnsi="Helvetica Neue"/>
          <w:color w:val="32302E"/>
          <w:sz w:val="16"/>
          <w:szCs w:val="20"/>
        </w:rPr>
        <w:t xml:space="preserve"> &amp; Siemens S.A.</w:t>
      </w:r>
      <w:r w:rsidRPr="00280020">
        <w:rPr>
          <w:rFonts w:ascii="Helvetica Neue" w:eastAsia="ヒラギノ角ゴ Pro W3" w:hAnsi="Helvetica Neue"/>
          <w:color w:val="32302E"/>
          <w:sz w:val="16"/>
          <w:szCs w:val="20"/>
        </w:rPr>
        <w:t xml:space="preserve"> </w:t>
      </w:r>
      <w:r w:rsidRPr="006C4663">
        <w:rPr>
          <w:rFonts w:ascii="Helvetica Neue" w:eastAsia="ヒラギノ角ゴ Pro W3" w:hAnsi="Helvetica Neue"/>
          <w:color w:val="32302E"/>
          <w:sz w:val="16"/>
          <w:szCs w:val="20"/>
        </w:rPr>
        <w:t xml:space="preserve">- </w:t>
      </w:r>
      <w:r>
        <w:rPr>
          <w:rFonts w:ascii="Helvetica Neue" w:eastAsia="ヒラギノ角ゴ Pro W3" w:hAnsi="Helvetica Neue"/>
          <w:color w:val="32302E"/>
          <w:sz w:val="16"/>
          <w:szCs w:val="20"/>
        </w:rPr>
        <w:t>101-</w:t>
      </w:r>
      <w:r w:rsidRPr="006C4663">
        <w:rPr>
          <w:rFonts w:ascii="Helvetica Neue" w:eastAsia="ヒラギノ角ゴ Pro W3" w:hAnsi="Helvetica Neue"/>
          <w:color w:val="32302E"/>
          <w:sz w:val="16"/>
          <w:szCs w:val="20"/>
        </w:rPr>
        <w:t>SYN-96 Optimization of procedures and software development for the control of EWSD switches for N-ISDN Services: Technical Coordinator for the SCAN Lab team (1998)</w:t>
      </w:r>
    </w:p>
    <w:p w14:paraId="437E7578" w14:textId="77777777" w:rsidR="005B33E1" w:rsidRPr="006C4663" w:rsidRDefault="0000119A" w:rsidP="005B33E1">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6C4663">
        <w:rPr>
          <w:rFonts w:ascii="Helvetica Neue" w:eastAsia="ヒラギノ角ゴ Pro W3" w:hAnsi="Helvetica Neue"/>
          <w:color w:val="32302E"/>
          <w:sz w:val="16"/>
          <w:szCs w:val="20"/>
        </w:rPr>
        <w:t xml:space="preserve">ACTS - </w:t>
      </w:r>
      <w:r>
        <w:rPr>
          <w:rFonts w:ascii="Helvetica Neue" w:eastAsia="ヒラギノ角ゴ Pro W3" w:hAnsi="Helvetica Neue"/>
          <w:color w:val="32302E"/>
          <w:sz w:val="16"/>
          <w:szCs w:val="20"/>
        </w:rPr>
        <w:t>The Magic WAND</w:t>
      </w:r>
      <w:r w:rsidR="005B33E1" w:rsidRPr="005B33E1">
        <w:rPr>
          <w:rFonts w:ascii="Helvetica Neue" w:eastAsia="ヒラギノ角ゴ Pro W3" w:hAnsi="Helvetica Neue"/>
          <w:color w:val="32302E"/>
          <w:sz w:val="16"/>
          <w:szCs w:val="20"/>
        </w:rPr>
        <w:t xml:space="preserve"> (Wireless ATM Network Demonstrator). </w:t>
      </w:r>
      <w:r w:rsidRPr="006C4663">
        <w:rPr>
          <w:rFonts w:ascii="Helvetica Neue" w:eastAsia="ヒラギノ角ゴ Pro W3" w:hAnsi="Helvetica Neue"/>
          <w:color w:val="32302E"/>
          <w:sz w:val="16"/>
          <w:szCs w:val="20"/>
        </w:rPr>
        <w:t>Researcher for the design and evaluation of mobility management protocols for wireless ATM networks</w:t>
      </w:r>
      <w:r w:rsidR="005B33E1" w:rsidRPr="005B33E1">
        <w:rPr>
          <w:rFonts w:ascii="Helvetica Neue" w:eastAsia="ヒラギノ角ゴ Pro W3" w:hAnsi="Helvetica Neue"/>
          <w:color w:val="32302E"/>
          <w:sz w:val="16"/>
          <w:szCs w:val="20"/>
        </w:rPr>
        <w:t>.</w:t>
      </w:r>
      <w:r w:rsidRPr="006C4663">
        <w:rPr>
          <w:rFonts w:ascii="Helvetica Neue" w:eastAsia="ヒラギノ角ゴ Pro W3" w:hAnsi="Helvetica Neue"/>
          <w:color w:val="32302E"/>
          <w:sz w:val="16"/>
          <w:szCs w:val="20"/>
        </w:rPr>
        <w:t xml:space="preserve"> I also served as WP Leader since September 1997 and technical manager of the SCAN Lab </w:t>
      </w:r>
      <w:r w:rsidR="00B96954" w:rsidRPr="006C4663">
        <w:rPr>
          <w:rFonts w:ascii="Helvetica Neue" w:eastAsia="ヒラギノ角ゴ Pro W3" w:hAnsi="Helvetica Neue"/>
          <w:color w:val="32302E"/>
          <w:sz w:val="16"/>
          <w:szCs w:val="20"/>
        </w:rPr>
        <w:t>since January 1998.</w:t>
      </w:r>
      <w:r w:rsidR="005B33E1" w:rsidRPr="005B33E1">
        <w:rPr>
          <w:rFonts w:ascii="Helvetica Neue" w:eastAsia="ヒラギノ角ゴ Pro W3" w:hAnsi="Helvetica Neue"/>
          <w:color w:val="32302E"/>
          <w:sz w:val="16"/>
          <w:szCs w:val="20"/>
        </w:rPr>
        <w:t xml:space="preserve"> (1995 – 1998). </w:t>
      </w:r>
    </w:p>
    <w:p w14:paraId="656D59BA" w14:textId="77777777" w:rsidR="00B91552" w:rsidRPr="00B91552" w:rsidRDefault="006C4663" w:rsidP="00B91552">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6C4663">
        <w:rPr>
          <w:rFonts w:ascii="Helvetica Neue" w:eastAsia="ヒラギノ角ゴ Pro W3" w:hAnsi="Helvetica Neue"/>
          <w:color w:val="32302E"/>
          <w:sz w:val="16"/>
          <w:szCs w:val="20"/>
        </w:rPr>
        <w:t>ACTS</w:t>
      </w:r>
      <w:r w:rsidRPr="0000119A">
        <w:rPr>
          <w:rFonts w:ascii="Helvetica Neue" w:eastAsia="ヒラギノ角ゴ Pro W3" w:hAnsi="Helvetica Neue"/>
          <w:color w:val="32302E"/>
          <w:sz w:val="16"/>
          <w:szCs w:val="20"/>
        </w:rPr>
        <w:t xml:space="preserve"> RAINBOW</w:t>
      </w:r>
      <w:r>
        <w:rPr>
          <w:rFonts w:ascii="Helvetica Neue" w:eastAsia="ヒラギノ角ゴ Pro W3" w:hAnsi="Helvetica Neue"/>
          <w:color w:val="32302E"/>
          <w:sz w:val="16"/>
          <w:szCs w:val="20"/>
        </w:rPr>
        <w:t xml:space="preserve"> </w:t>
      </w:r>
      <w:r w:rsidRPr="006C4663">
        <w:rPr>
          <w:rFonts w:ascii="Helvetica Neue" w:eastAsia="ヒラギノ角ゴ Pro W3" w:hAnsi="Helvetica Neue"/>
          <w:color w:val="32302E"/>
          <w:sz w:val="16"/>
          <w:szCs w:val="20"/>
        </w:rPr>
        <w:t>“</w:t>
      </w:r>
      <w:r w:rsidRPr="0000119A">
        <w:rPr>
          <w:rFonts w:ascii="Helvetica Neue" w:eastAsia="ヒラギノ角ゴ Pro W3" w:hAnsi="Helvetica Neue"/>
          <w:color w:val="32302E"/>
          <w:sz w:val="16"/>
          <w:szCs w:val="20"/>
        </w:rPr>
        <w:t xml:space="preserve">Radio Access </w:t>
      </w:r>
      <w:proofErr w:type="spellStart"/>
      <w:r w:rsidRPr="0000119A">
        <w:rPr>
          <w:rFonts w:ascii="Helvetica Neue" w:eastAsia="ヒラギノ角ゴ Pro W3" w:hAnsi="Helvetica Neue"/>
          <w:color w:val="32302E"/>
          <w:sz w:val="16"/>
          <w:szCs w:val="20"/>
        </w:rPr>
        <w:t>IN</w:t>
      </w:r>
      <w:r>
        <w:rPr>
          <w:rFonts w:ascii="Helvetica Neue" w:eastAsia="ヒラギノ角ゴ Pro W3" w:hAnsi="Helvetica Neue"/>
          <w:color w:val="32302E"/>
          <w:sz w:val="16"/>
          <w:szCs w:val="20"/>
        </w:rPr>
        <w:t>dependent</w:t>
      </w:r>
      <w:proofErr w:type="spellEnd"/>
      <w:r>
        <w:rPr>
          <w:rFonts w:ascii="Helvetica Neue" w:eastAsia="ヒラギノ角ゴ Pro W3" w:hAnsi="Helvetica Neue"/>
          <w:color w:val="32302E"/>
          <w:sz w:val="16"/>
          <w:szCs w:val="20"/>
        </w:rPr>
        <w:t xml:space="preserve"> Broadband On Wireless</w:t>
      </w:r>
      <w:r w:rsidRPr="006C4663">
        <w:rPr>
          <w:rFonts w:ascii="Helvetica Neue" w:eastAsia="ヒラギノ角ゴ Pro W3" w:hAnsi="Helvetica Neue"/>
          <w:color w:val="32302E"/>
          <w:sz w:val="16"/>
          <w:szCs w:val="20"/>
        </w:rPr>
        <w:t>”</w:t>
      </w:r>
      <w:r w:rsidRPr="0000119A">
        <w:rPr>
          <w:rFonts w:ascii="Helvetica Neue" w:eastAsia="ヒラギノ角ゴ Pro W3" w:hAnsi="Helvetica Neue"/>
          <w:color w:val="32302E"/>
          <w:sz w:val="16"/>
          <w:szCs w:val="20"/>
        </w:rPr>
        <w:t xml:space="preserve">. </w:t>
      </w:r>
      <w:r w:rsidRPr="006C4663">
        <w:rPr>
          <w:rFonts w:ascii="Helvetica Neue" w:eastAsia="ヒラギノ角ゴ Pro W3" w:hAnsi="Helvetica Neue"/>
          <w:color w:val="32302E"/>
          <w:sz w:val="16"/>
          <w:szCs w:val="20"/>
        </w:rPr>
        <w:t xml:space="preserve">Researcher for the design and evaluation of mobility management protocols for UMTS </w:t>
      </w:r>
      <w:r>
        <w:rPr>
          <w:rFonts w:ascii="Helvetica Neue" w:eastAsia="ヒラギノ角ゴ Pro W3" w:hAnsi="Helvetica Neue"/>
          <w:color w:val="32302E"/>
          <w:sz w:val="16"/>
          <w:szCs w:val="20"/>
        </w:rPr>
        <w:t>(1995 – 199</w:t>
      </w:r>
      <w:r w:rsidRPr="0000119A">
        <w:rPr>
          <w:rFonts w:ascii="Helvetica Neue" w:eastAsia="ヒラギノ角ゴ Pro W3" w:hAnsi="Helvetica Neue"/>
          <w:color w:val="32302E"/>
          <w:sz w:val="16"/>
          <w:szCs w:val="20"/>
        </w:rPr>
        <w:t xml:space="preserve">7). </w:t>
      </w:r>
    </w:p>
    <w:p w14:paraId="2F182C4F" w14:textId="77777777" w:rsidR="00006BFB" w:rsidRPr="0074528A" w:rsidRDefault="008030EC" w:rsidP="00006BFB">
      <w:pPr>
        <w:pStyle w:val="Heading21"/>
        <w:rPr>
          <w:rFonts w:asciiTheme="minorHAnsi" w:hAnsiTheme="minorHAnsi"/>
          <w:sz w:val="18"/>
          <w:szCs w:val="18"/>
        </w:rPr>
      </w:pPr>
      <w:bookmarkStart w:id="1" w:name="_TOC1444"/>
      <w:bookmarkEnd w:id="1"/>
      <w:r w:rsidRPr="0074528A">
        <w:rPr>
          <w:rFonts w:asciiTheme="minorHAnsi" w:hAnsiTheme="minorHAnsi"/>
          <w:sz w:val="18"/>
          <w:szCs w:val="18"/>
        </w:rPr>
        <w:t>department of informatics and telecommunications – university of peloponnese</w:t>
      </w:r>
      <w:r w:rsidR="00B845F1">
        <w:rPr>
          <w:rFonts w:asciiTheme="minorHAnsi" w:hAnsiTheme="minorHAnsi"/>
          <w:sz w:val="18"/>
          <w:szCs w:val="18"/>
        </w:rPr>
        <w:t>: ASSISTANT PROFESSOR</w:t>
      </w:r>
      <w:r w:rsidRPr="0074528A">
        <w:rPr>
          <w:rFonts w:asciiTheme="minorHAnsi" w:hAnsiTheme="minorHAnsi"/>
          <w:sz w:val="18"/>
          <w:szCs w:val="18"/>
        </w:rPr>
        <w:t xml:space="preserve"> (2002-today)</w:t>
      </w:r>
    </w:p>
    <w:p w14:paraId="4D689037" w14:textId="77777777" w:rsidR="00D429F0" w:rsidRPr="001C406D" w:rsidRDefault="001C406D" w:rsidP="008030E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t xml:space="preserve">Municipality of Megalopolis – Study for the deployment of </w:t>
      </w:r>
      <w:proofErr w:type="spellStart"/>
      <w:r w:rsidRPr="001C406D">
        <w:rPr>
          <w:rFonts w:ascii="Helvetica Neue" w:eastAsia="ヒラギノ角ゴ Pro W3" w:hAnsi="Helvetica Neue"/>
          <w:color w:val="32302E"/>
          <w:sz w:val="16"/>
          <w:szCs w:val="20"/>
        </w:rPr>
        <w:t>WiFi</w:t>
      </w:r>
      <w:proofErr w:type="spellEnd"/>
      <w:r w:rsidRPr="001C406D">
        <w:rPr>
          <w:rFonts w:ascii="Helvetica Neue" w:eastAsia="ヒラギノ角ゴ Pro W3" w:hAnsi="Helvetica Neue"/>
          <w:color w:val="32302E"/>
          <w:sz w:val="16"/>
          <w:szCs w:val="20"/>
        </w:rPr>
        <w:t xml:space="preserve"> infrastructure in the municipality of Megalopolis: Project Manager (2012-2013)</w:t>
      </w:r>
    </w:p>
    <w:p w14:paraId="3F716CB1" w14:textId="77777777" w:rsidR="001C406D" w:rsidRPr="00D429F0" w:rsidRDefault="001C406D" w:rsidP="008030E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t>Municipality of Megalopolis – Study for the development of an agricultural related information system in the municipality of Megalopolis: Project Manager (2012 -2013)</w:t>
      </w:r>
    </w:p>
    <w:p w14:paraId="7D638C8D" w14:textId="2AB7EB93" w:rsidR="008030EC" w:rsidRPr="0074528A" w:rsidRDefault="0033495A" w:rsidP="008030E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33495A">
        <w:rPr>
          <w:rFonts w:ascii="Helvetica Neue" w:eastAsia="ヒラギノ角ゴ Pro W3" w:hAnsi="Helvetica Neue"/>
          <w:color w:val="32302E"/>
          <w:sz w:val="16"/>
          <w:szCs w:val="20"/>
        </w:rPr>
        <w:t>NATO</w:t>
      </w:r>
      <w:r w:rsidR="0090228D">
        <w:rPr>
          <w:rFonts w:ascii="Helvetica Neue" w:eastAsia="ヒラギノ角ゴ Pro W3" w:hAnsi="Helvetica Neue"/>
          <w:color w:val="32302E"/>
          <w:sz w:val="16"/>
          <w:szCs w:val="20"/>
        </w:rPr>
        <w:t>-OTAN</w:t>
      </w:r>
      <w:r w:rsidRPr="0033495A">
        <w:rPr>
          <w:rFonts w:ascii="Helvetica Neue" w:eastAsia="ヒラギノ角ゴ Pro W3" w:hAnsi="Helvetica Neue"/>
          <w:color w:val="32302E"/>
          <w:sz w:val="16"/>
          <w:szCs w:val="20"/>
        </w:rPr>
        <w:t xml:space="preserve"> </w:t>
      </w:r>
      <w:proofErr w:type="spellStart"/>
      <w:r w:rsidR="008030EC" w:rsidRPr="0074528A">
        <w:rPr>
          <w:rFonts w:ascii="Helvetica Neue" w:eastAsia="ヒラギノ角ゴ Pro W3" w:hAnsi="Helvetica Neue"/>
          <w:color w:val="32302E"/>
          <w:sz w:val="16"/>
          <w:szCs w:val="20"/>
        </w:rPr>
        <w:t>RIWCoS</w:t>
      </w:r>
      <w:proofErr w:type="spellEnd"/>
      <w:r w:rsidR="008030EC" w:rsidRPr="0074528A">
        <w:rPr>
          <w:rFonts w:ascii="Helvetica Neue" w:eastAsia="ヒラギノ角ゴ Pro W3" w:hAnsi="Helvetica Neue"/>
          <w:color w:val="32302E"/>
          <w:sz w:val="16"/>
          <w:szCs w:val="20"/>
        </w:rPr>
        <w:t xml:space="preserve"> – Reconfigurable Interoperability of Wireless Commun</w:t>
      </w:r>
      <w:r>
        <w:rPr>
          <w:rFonts w:ascii="Helvetica Neue" w:eastAsia="ヒラギノ角ゴ Pro W3" w:hAnsi="Helvetica Neue"/>
          <w:color w:val="32302E"/>
          <w:sz w:val="16"/>
          <w:szCs w:val="20"/>
        </w:rPr>
        <w:t>ications Systems: Researcher for the design of protocols for dynamic reconfigurable heterogeneous networks for mobile and wireless communications used in emergencies</w:t>
      </w:r>
      <w:r w:rsidRPr="0033495A">
        <w:rPr>
          <w:rFonts w:ascii="Helvetica Neue" w:eastAsia="ヒラギノ角ゴ Pro W3" w:hAnsi="Helvetica Neue"/>
          <w:color w:val="32302E"/>
          <w:sz w:val="16"/>
          <w:szCs w:val="20"/>
        </w:rPr>
        <w:t>.</w:t>
      </w:r>
      <w:r w:rsidR="008030EC" w:rsidRPr="0074528A">
        <w:rPr>
          <w:rFonts w:ascii="Helvetica Neue" w:eastAsia="ヒラギノ角ゴ Pro W3" w:hAnsi="Helvetica Neue"/>
          <w:color w:val="32302E"/>
          <w:sz w:val="16"/>
          <w:szCs w:val="20"/>
        </w:rPr>
        <w:t xml:space="preserve"> </w:t>
      </w:r>
      <w:r w:rsidR="007B0534" w:rsidRPr="001C406D">
        <w:rPr>
          <w:rFonts w:ascii="Helvetica Neue" w:eastAsia="ヒラギノ角ゴ Pro W3" w:hAnsi="Helvetica Neue"/>
          <w:color w:val="32302E"/>
          <w:sz w:val="16"/>
          <w:szCs w:val="20"/>
        </w:rPr>
        <w:t>(2007-2008)</w:t>
      </w:r>
    </w:p>
    <w:p w14:paraId="6F13FDA6" w14:textId="4C089C74" w:rsidR="008030EC" w:rsidRPr="0074528A" w:rsidRDefault="0033495A" w:rsidP="008030E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33495A">
        <w:rPr>
          <w:rFonts w:ascii="Helvetica Neue" w:eastAsia="ヒラギノ角ゴ Pro W3" w:hAnsi="Helvetica Neue"/>
          <w:color w:val="32302E"/>
          <w:sz w:val="16"/>
          <w:szCs w:val="20"/>
        </w:rPr>
        <w:t xml:space="preserve">Greek General Secretary of Research and Technology – PENED Architecture for always best connected </w:t>
      </w:r>
      <w:r w:rsidR="007B0534">
        <w:rPr>
          <w:rFonts w:ascii="Helvetica Neue" w:eastAsia="ヒラギノ角ゴ Pro W3" w:hAnsi="Helvetica Neue"/>
          <w:color w:val="32302E"/>
          <w:sz w:val="16"/>
          <w:szCs w:val="20"/>
        </w:rPr>
        <w:t>terminals in 4G mobile systems</w:t>
      </w:r>
      <w:r w:rsidR="008030EC" w:rsidRPr="0074528A">
        <w:rPr>
          <w:rFonts w:ascii="Helvetica Neue" w:eastAsia="ヒラギノ角ゴ Pro W3" w:hAnsi="Helvetica Neue"/>
          <w:color w:val="32302E"/>
          <w:sz w:val="16"/>
          <w:szCs w:val="20"/>
        </w:rPr>
        <w:t xml:space="preserve">: </w:t>
      </w:r>
      <w:r w:rsidRPr="0033495A">
        <w:rPr>
          <w:rFonts w:ascii="Helvetica Neue" w:eastAsia="ヒラギノ角ゴ Pro W3" w:hAnsi="Helvetica Neue"/>
          <w:color w:val="32302E"/>
          <w:sz w:val="16"/>
          <w:szCs w:val="20"/>
        </w:rPr>
        <w:t>Project manager for the</w:t>
      </w:r>
      <w:r w:rsidR="0090228D">
        <w:rPr>
          <w:rFonts w:ascii="Helvetica Neue" w:eastAsia="ヒラギノ角ゴ Pro W3" w:hAnsi="Helvetica Neue"/>
          <w:color w:val="32302E"/>
          <w:sz w:val="16"/>
          <w:szCs w:val="20"/>
        </w:rPr>
        <w:t xml:space="preserve"> department of Informatics and T</w:t>
      </w:r>
      <w:r w:rsidRPr="0033495A">
        <w:rPr>
          <w:rFonts w:ascii="Helvetica Neue" w:eastAsia="ヒラギノ角ゴ Pro W3" w:hAnsi="Helvetica Neue"/>
          <w:color w:val="32302E"/>
          <w:sz w:val="16"/>
          <w:szCs w:val="20"/>
        </w:rPr>
        <w:t>elecommunications and scientific advisor</w:t>
      </w:r>
      <w:r w:rsidR="008030EC" w:rsidRPr="0074528A">
        <w:rPr>
          <w:rFonts w:ascii="Helvetica Neue" w:eastAsia="ヒラギノ角ゴ Pro W3" w:hAnsi="Helvetica Neue"/>
          <w:color w:val="32302E"/>
          <w:sz w:val="16"/>
          <w:szCs w:val="20"/>
        </w:rPr>
        <w:t xml:space="preserve"> </w:t>
      </w:r>
      <w:r w:rsidRPr="0033495A">
        <w:rPr>
          <w:rFonts w:ascii="Helvetica Neue" w:eastAsia="ヒラギノ角ゴ Pro W3" w:hAnsi="Helvetica Neue"/>
          <w:color w:val="32302E"/>
          <w:sz w:val="16"/>
          <w:szCs w:val="20"/>
        </w:rPr>
        <w:t>(2005-2008)</w:t>
      </w:r>
    </w:p>
    <w:p w14:paraId="6CF6B007" w14:textId="77777777" w:rsidR="008030EC" w:rsidRPr="00EC69D2" w:rsidRDefault="00D429F0" w:rsidP="008030E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t>Greek Information Society- Invitation</w:t>
      </w:r>
      <w:r w:rsidR="008030EC" w:rsidRPr="0074528A">
        <w:rPr>
          <w:rFonts w:ascii="Helvetica Neue" w:eastAsia="ヒラギノ角ゴ Pro W3" w:hAnsi="Helvetica Neue"/>
          <w:color w:val="32302E"/>
          <w:sz w:val="16"/>
          <w:szCs w:val="20"/>
        </w:rPr>
        <w:t xml:space="preserve"> 84: </w:t>
      </w:r>
      <w:r w:rsidRPr="001C406D">
        <w:rPr>
          <w:rFonts w:ascii="Helvetica Neue" w:eastAsia="ヒラギノ角ゴ Pro W3" w:hAnsi="Helvetica Neue"/>
          <w:color w:val="32302E"/>
          <w:sz w:val="16"/>
          <w:szCs w:val="20"/>
        </w:rPr>
        <w:t>Promotion of Broadband Networks in the Prefecture of Peloponnese: Project manager for the University of Peloponnese (2005 – 2007)</w:t>
      </w:r>
    </w:p>
    <w:p w14:paraId="4ECBFDF2" w14:textId="65094C67" w:rsidR="00EC69D2" w:rsidRPr="0074528A" w:rsidRDefault="00EC69D2" w:rsidP="008030E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lastRenderedPageBreak/>
        <w:t xml:space="preserve">Network Operation Center University of Peloponnese: I was the founder and first technical manager of the NOC of the University of Peloponnese. The NOC supported </w:t>
      </w:r>
      <w:r w:rsidR="0090228D">
        <w:rPr>
          <w:rFonts w:ascii="Helvetica Neue" w:eastAsia="ヒラギノ角ゴ Pro W3" w:hAnsi="Helvetica Neue"/>
          <w:color w:val="32302E"/>
          <w:sz w:val="16"/>
          <w:szCs w:val="20"/>
        </w:rPr>
        <w:t>the U</w:t>
      </w:r>
      <w:r w:rsidR="001C406D" w:rsidRPr="001C406D">
        <w:rPr>
          <w:rFonts w:ascii="Helvetica Neue" w:eastAsia="ヒラギノ角ゴ Pro W3" w:hAnsi="Helvetica Neue"/>
          <w:color w:val="32302E"/>
          <w:sz w:val="16"/>
          <w:szCs w:val="20"/>
        </w:rPr>
        <w:t>niversity’s network infrastructure in 5 different cities in the prefecture of Peloponnese</w:t>
      </w:r>
    </w:p>
    <w:p w14:paraId="02D9FB11" w14:textId="77777777" w:rsidR="008030EC" w:rsidRPr="0074528A" w:rsidRDefault="00D429F0" w:rsidP="008030E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t>Greek Information Society – Tele-education infrastructure for the University of Peloponnese</w:t>
      </w:r>
      <w:r w:rsidR="008030EC"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 xml:space="preserve">Technical coordinator for University of Peloponnese for the procurement, installation and administrative support for the main </w:t>
      </w:r>
      <w:proofErr w:type="spellStart"/>
      <w:r w:rsidRPr="001C406D">
        <w:rPr>
          <w:rFonts w:ascii="Helvetica Neue" w:eastAsia="ヒラギノ角ゴ Pro W3" w:hAnsi="Helvetica Neue"/>
          <w:color w:val="32302E"/>
          <w:sz w:val="16"/>
          <w:szCs w:val="20"/>
        </w:rPr>
        <w:t>tele</w:t>
      </w:r>
      <w:proofErr w:type="spellEnd"/>
      <w:r w:rsidRPr="001C406D">
        <w:rPr>
          <w:rFonts w:ascii="Helvetica Neue" w:eastAsia="ヒラギノ角ゴ Pro W3" w:hAnsi="Helvetica Neue"/>
          <w:color w:val="32302E"/>
          <w:sz w:val="16"/>
          <w:szCs w:val="20"/>
        </w:rPr>
        <w:t>-education infrastructure of the University of Peloponnese.</w:t>
      </w:r>
      <w:r w:rsidR="008030EC"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(2002-2003)</w:t>
      </w:r>
    </w:p>
    <w:p w14:paraId="7F817FF5" w14:textId="77777777" w:rsidR="00D429F0" w:rsidRPr="0074528A" w:rsidRDefault="00D429F0" w:rsidP="00D429F0">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t>Greek Information Society – Computer Laboratories for the University of Peloponnese</w:t>
      </w:r>
      <w:r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Technical coordinator for University of Peloponnese for the procurement, installation and administrative support for the computer laboratories of the University of Peloponnese.</w:t>
      </w:r>
      <w:r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(2002-2003)</w:t>
      </w:r>
    </w:p>
    <w:p w14:paraId="2616D078" w14:textId="77777777" w:rsidR="00D429F0" w:rsidRPr="0074528A" w:rsidRDefault="00D429F0" w:rsidP="00D429F0">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t>Greek Information Society – Network Infrastructure for the University of Peloponnese</w:t>
      </w:r>
      <w:r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Technical coordinator for University of Peloponnese for the procurement, installation and administrative support for the network infrastructure of the University of Peloponnese.</w:t>
      </w:r>
      <w:r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(2002-2003)</w:t>
      </w:r>
    </w:p>
    <w:p w14:paraId="54485CBD" w14:textId="77777777" w:rsidR="00D429F0" w:rsidRPr="0074528A" w:rsidRDefault="00D429F0" w:rsidP="00D429F0">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1C406D">
        <w:rPr>
          <w:rFonts w:ascii="Helvetica Neue" w:eastAsia="ヒラギノ角ゴ Pro W3" w:hAnsi="Helvetica Neue"/>
          <w:color w:val="32302E"/>
          <w:sz w:val="16"/>
          <w:szCs w:val="20"/>
        </w:rPr>
        <w:t>Greek Information Society – Advanced Telematics Services for the University of Peloponnese</w:t>
      </w:r>
      <w:r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Technical coordinator for University of Peloponnese for the procurement, installation and administrative support for the telematics services of the University of Peloponnese.</w:t>
      </w:r>
      <w:r w:rsidRPr="0074528A">
        <w:rPr>
          <w:rFonts w:ascii="Helvetica Neue" w:eastAsia="ヒラギノ角ゴ Pro W3" w:hAnsi="Helvetica Neue"/>
          <w:color w:val="32302E"/>
          <w:sz w:val="16"/>
          <w:szCs w:val="20"/>
        </w:rPr>
        <w:t xml:space="preserve"> </w:t>
      </w:r>
      <w:r w:rsidRPr="001C406D">
        <w:rPr>
          <w:rFonts w:ascii="Helvetica Neue" w:eastAsia="ヒラギノ角ゴ Pro W3" w:hAnsi="Helvetica Neue"/>
          <w:color w:val="32302E"/>
          <w:sz w:val="16"/>
          <w:szCs w:val="20"/>
        </w:rPr>
        <w:t>(2002-2004)</w:t>
      </w:r>
    </w:p>
    <w:p w14:paraId="771AB3FF" w14:textId="77777777" w:rsidR="008030EC" w:rsidRPr="00D429F0" w:rsidRDefault="008030EC" w:rsidP="00D429F0">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D429F0">
        <w:rPr>
          <w:rFonts w:ascii="Helvetica Neue" w:eastAsia="ヒラギノ角ゴ Pro W3" w:hAnsi="Helvetica Neue"/>
          <w:color w:val="32302E"/>
          <w:sz w:val="16"/>
          <w:szCs w:val="20"/>
        </w:rPr>
        <w:t xml:space="preserve"> </w:t>
      </w:r>
      <w:r w:rsidR="00EC69D2" w:rsidRPr="001C406D">
        <w:rPr>
          <w:rFonts w:ascii="Helvetica Neue" w:eastAsia="ヒラギノ角ゴ Pro W3" w:hAnsi="Helvetica Neue"/>
          <w:color w:val="32302E"/>
          <w:sz w:val="16"/>
          <w:szCs w:val="20"/>
        </w:rPr>
        <w:t>EPEAEK – Ministry of Education – Procurement of hardware and software for the Communication Networks and Mobile Systems laboratory – University of Peloponnese (2003-2004): Tech</w:t>
      </w:r>
      <w:r w:rsidR="001C406D" w:rsidRPr="001C406D">
        <w:rPr>
          <w:rFonts w:ascii="Helvetica Neue" w:eastAsia="ヒラギノ角ゴ Pro W3" w:hAnsi="Helvetica Neue"/>
          <w:color w:val="32302E"/>
          <w:sz w:val="16"/>
          <w:szCs w:val="20"/>
        </w:rPr>
        <w:t>n</w:t>
      </w:r>
      <w:r w:rsidR="00EC69D2" w:rsidRPr="001C406D">
        <w:rPr>
          <w:rFonts w:ascii="Helvetica Neue" w:eastAsia="ヒラギノ角ゴ Pro W3" w:hAnsi="Helvetica Neue"/>
          <w:color w:val="32302E"/>
          <w:sz w:val="16"/>
          <w:szCs w:val="20"/>
        </w:rPr>
        <w:t xml:space="preserve">ical coordinator and founder of the CNMS Laboratory </w:t>
      </w:r>
      <w:r w:rsidR="001C406D" w:rsidRPr="001C406D">
        <w:rPr>
          <w:rFonts w:ascii="Helvetica Neue" w:eastAsia="ヒラギノ角ゴ Pro W3" w:hAnsi="Helvetica Neue"/>
          <w:color w:val="32302E"/>
          <w:sz w:val="16"/>
          <w:szCs w:val="20"/>
        </w:rPr>
        <w:t>(2003)</w:t>
      </w:r>
    </w:p>
    <w:p w14:paraId="3332DCE2" w14:textId="77777777" w:rsidR="00F1540F" w:rsidRDefault="00F1540F" w:rsidP="00006BFB">
      <w:pPr>
        <w:pStyle w:val="Heading21"/>
        <w:rPr>
          <w:rFonts w:asciiTheme="minorHAnsi" w:hAnsiTheme="minorHAnsi"/>
          <w:sz w:val="18"/>
          <w:szCs w:val="18"/>
        </w:rPr>
      </w:pPr>
      <w:bookmarkStart w:id="2" w:name="_TOC2263"/>
      <w:bookmarkEnd w:id="2"/>
    </w:p>
    <w:p w14:paraId="41509AA6" w14:textId="77777777" w:rsidR="00006BFB" w:rsidRPr="008D122B" w:rsidRDefault="008D122B" w:rsidP="00006BFB">
      <w:pPr>
        <w:pStyle w:val="Heading21"/>
        <w:rPr>
          <w:rFonts w:asciiTheme="minorHAnsi" w:hAnsiTheme="minorHAnsi"/>
          <w:sz w:val="18"/>
          <w:szCs w:val="18"/>
        </w:rPr>
      </w:pPr>
      <w:r w:rsidRPr="008D122B">
        <w:rPr>
          <w:rFonts w:asciiTheme="minorHAnsi" w:hAnsiTheme="minorHAnsi"/>
          <w:sz w:val="18"/>
          <w:szCs w:val="18"/>
        </w:rPr>
        <w:t xml:space="preserve">Greek Universites Network – GUnet: Project manager </w:t>
      </w:r>
      <w:r w:rsidR="00B845F1">
        <w:rPr>
          <w:rFonts w:asciiTheme="minorHAnsi" w:hAnsiTheme="minorHAnsi"/>
          <w:sz w:val="18"/>
          <w:szCs w:val="18"/>
        </w:rPr>
        <w:t>(</w:t>
      </w:r>
      <w:r w:rsidRPr="008D122B">
        <w:rPr>
          <w:rFonts w:asciiTheme="minorHAnsi" w:hAnsiTheme="minorHAnsi"/>
          <w:sz w:val="18"/>
          <w:szCs w:val="18"/>
        </w:rPr>
        <w:t>2000-2002</w:t>
      </w:r>
      <w:r w:rsidR="00B845F1">
        <w:rPr>
          <w:rFonts w:asciiTheme="minorHAnsi" w:hAnsiTheme="minorHAnsi"/>
          <w:sz w:val="18"/>
          <w:szCs w:val="18"/>
        </w:rPr>
        <w:t>)</w:t>
      </w:r>
    </w:p>
    <w:p w14:paraId="722708E0" w14:textId="65AF0248" w:rsidR="00216464" w:rsidRPr="00216464" w:rsidRDefault="008D122B" w:rsidP="00216464">
      <w:pPr>
        <w:pStyle w:val="Heading11"/>
        <w:spacing w:after="240"/>
        <w:jc w:val="both"/>
        <w:outlineLvl w:val="9"/>
        <w:rPr>
          <w:color w:val="32302E"/>
          <w:spacing w:val="0"/>
          <w:sz w:val="16"/>
        </w:rPr>
      </w:pPr>
      <w:r w:rsidRPr="008D122B">
        <w:rPr>
          <w:color w:val="32302E"/>
          <w:spacing w:val="0"/>
          <w:sz w:val="16"/>
        </w:rPr>
        <w:t>Member of the cent</w:t>
      </w:r>
      <w:r>
        <w:rPr>
          <w:color w:val="32302E"/>
          <w:spacing w:val="0"/>
          <w:sz w:val="16"/>
        </w:rPr>
        <w:t>ral coordinator team of the non</w:t>
      </w:r>
      <w:r w:rsidRPr="008D122B">
        <w:rPr>
          <w:color w:val="32302E"/>
          <w:spacing w:val="0"/>
          <w:sz w:val="16"/>
        </w:rPr>
        <w:t xml:space="preserve"> for profi</w:t>
      </w:r>
      <w:r>
        <w:rPr>
          <w:color w:val="32302E"/>
          <w:spacing w:val="0"/>
          <w:sz w:val="16"/>
        </w:rPr>
        <w:t xml:space="preserve">t civil company named </w:t>
      </w:r>
      <w:r w:rsidRPr="008D122B">
        <w:rPr>
          <w:color w:val="32302E"/>
          <w:spacing w:val="0"/>
          <w:sz w:val="16"/>
        </w:rPr>
        <w:t xml:space="preserve"> </w:t>
      </w:r>
      <w:proofErr w:type="spellStart"/>
      <w:r w:rsidRPr="008D122B">
        <w:rPr>
          <w:color w:val="32302E"/>
          <w:spacing w:val="0"/>
          <w:sz w:val="16"/>
        </w:rPr>
        <w:t>GUnet</w:t>
      </w:r>
      <w:proofErr w:type="spellEnd"/>
      <w:r w:rsidRPr="008D122B">
        <w:rPr>
          <w:color w:val="32302E"/>
          <w:spacing w:val="0"/>
          <w:sz w:val="16"/>
        </w:rPr>
        <w:t xml:space="preserve"> (Greek Universities Networks) in which members ar</w:t>
      </w:r>
      <w:r>
        <w:rPr>
          <w:color w:val="32302E"/>
          <w:spacing w:val="0"/>
          <w:sz w:val="16"/>
        </w:rPr>
        <w:t xml:space="preserve">e all the Higher Education and </w:t>
      </w:r>
      <w:r w:rsidRPr="008D122B">
        <w:rPr>
          <w:color w:val="32302E"/>
          <w:spacing w:val="0"/>
          <w:sz w:val="16"/>
        </w:rPr>
        <w:t xml:space="preserve"> Academic Institutions (20 Universities and 16 TEI) of Greece. My responsib</w:t>
      </w:r>
      <w:r>
        <w:rPr>
          <w:color w:val="32302E"/>
          <w:spacing w:val="0"/>
          <w:sz w:val="16"/>
        </w:rPr>
        <w:t>ilities include</w:t>
      </w:r>
      <w:r w:rsidRPr="008D122B">
        <w:rPr>
          <w:color w:val="32302E"/>
          <w:spacing w:val="0"/>
          <w:sz w:val="16"/>
        </w:rPr>
        <w:t>d</w:t>
      </w:r>
      <w:r>
        <w:rPr>
          <w:color w:val="32302E"/>
          <w:spacing w:val="0"/>
          <w:sz w:val="16"/>
        </w:rPr>
        <w:t xml:space="preserve"> the definition </w:t>
      </w:r>
      <w:r w:rsidRPr="008D122B">
        <w:rPr>
          <w:color w:val="32302E"/>
          <w:spacing w:val="0"/>
          <w:sz w:val="16"/>
        </w:rPr>
        <w:t xml:space="preserve"> of the main axes of action of the project </w:t>
      </w:r>
      <w:proofErr w:type="spellStart"/>
      <w:r w:rsidRPr="008D122B">
        <w:rPr>
          <w:color w:val="32302E"/>
          <w:spacing w:val="0"/>
          <w:sz w:val="16"/>
        </w:rPr>
        <w:t>GUnet</w:t>
      </w:r>
      <w:proofErr w:type="spellEnd"/>
      <w:r w:rsidRPr="008D122B">
        <w:rPr>
          <w:color w:val="32302E"/>
          <w:spacing w:val="0"/>
          <w:sz w:val="16"/>
        </w:rPr>
        <w:t xml:space="preserve">-II which </w:t>
      </w:r>
      <w:r w:rsidR="0090228D">
        <w:rPr>
          <w:color w:val="32302E"/>
          <w:spacing w:val="0"/>
          <w:sz w:val="16"/>
        </w:rPr>
        <w:t>was</w:t>
      </w:r>
      <w:r>
        <w:rPr>
          <w:color w:val="32302E"/>
          <w:spacing w:val="0"/>
          <w:sz w:val="16"/>
        </w:rPr>
        <w:t xml:space="preserve"> financed with resources of </w:t>
      </w:r>
      <w:r w:rsidR="0090228D">
        <w:rPr>
          <w:color w:val="32302E"/>
          <w:spacing w:val="0"/>
          <w:sz w:val="16"/>
        </w:rPr>
        <w:t xml:space="preserve"> the 3rd and 4th EC Framework</w:t>
      </w:r>
      <w:r w:rsidRPr="008D122B">
        <w:rPr>
          <w:color w:val="32302E"/>
          <w:spacing w:val="0"/>
          <w:sz w:val="16"/>
        </w:rPr>
        <w:t xml:space="preserve"> and the coordination of the network operation teams of the member Institutes for their participation in</w:t>
      </w:r>
      <w:r>
        <w:rPr>
          <w:color w:val="32302E"/>
          <w:spacing w:val="0"/>
          <w:sz w:val="16"/>
        </w:rPr>
        <w:t xml:space="preserve"> the new project. Moreover, I </w:t>
      </w:r>
      <w:r w:rsidRPr="008D122B">
        <w:rPr>
          <w:color w:val="32302E"/>
          <w:spacing w:val="0"/>
          <w:sz w:val="16"/>
        </w:rPr>
        <w:t xml:space="preserve">studied the possibility for the Institutes to switch from using expensive leased lines to procure dark fiber and reduce their </w:t>
      </w:r>
      <w:r w:rsidR="0090228D">
        <w:rPr>
          <w:color w:val="32302E"/>
          <w:spacing w:val="0"/>
          <w:sz w:val="16"/>
        </w:rPr>
        <w:t xml:space="preserve">telecommunication </w:t>
      </w:r>
      <w:r w:rsidRPr="008D122B">
        <w:rPr>
          <w:color w:val="32302E"/>
          <w:spacing w:val="0"/>
          <w:sz w:val="16"/>
        </w:rPr>
        <w:t>cost. This study was the first made in Greece and was used as the trigger event for the design and deployment of state owned dark fibers in several Greek cities.</w:t>
      </w:r>
    </w:p>
    <w:p w14:paraId="6F80DE29" w14:textId="77777777" w:rsidR="00E21832" w:rsidRPr="008D122B" w:rsidRDefault="00E21832" w:rsidP="00E21832">
      <w:pPr>
        <w:pStyle w:val="Heading21"/>
        <w:rPr>
          <w:rFonts w:asciiTheme="minorHAnsi" w:hAnsiTheme="minorHAnsi"/>
          <w:sz w:val="18"/>
          <w:szCs w:val="18"/>
        </w:rPr>
      </w:pPr>
      <w:r w:rsidRPr="008D122B">
        <w:rPr>
          <w:rFonts w:asciiTheme="minorHAnsi" w:hAnsiTheme="minorHAnsi"/>
          <w:sz w:val="18"/>
          <w:szCs w:val="18"/>
        </w:rPr>
        <w:t xml:space="preserve">Greek </w:t>
      </w:r>
      <w:r>
        <w:rPr>
          <w:rFonts w:asciiTheme="minorHAnsi" w:hAnsiTheme="minorHAnsi"/>
          <w:sz w:val="18"/>
          <w:szCs w:val="18"/>
        </w:rPr>
        <w:t>ARMY</w:t>
      </w:r>
      <w:r w:rsidRPr="008D122B">
        <w:rPr>
          <w:rFonts w:asciiTheme="minorHAnsi" w:hAnsiTheme="minorHAnsi"/>
          <w:sz w:val="18"/>
          <w:szCs w:val="18"/>
        </w:rPr>
        <w:t xml:space="preserve"> – </w:t>
      </w:r>
      <w:r>
        <w:rPr>
          <w:rFonts w:asciiTheme="minorHAnsi" w:hAnsiTheme="minorHAnsi"/>
          <w:sz w:val="18"/>
          <w:szCs w:val="18"/>
        </w:rPr>
        <w:t>CORP of INFORMATICS AND RESEARCH</w:t>
      </w:r>
      <w:r w:rsidR="00B845F1">
        <w:rPr>
          <w:rFonts w:asciiTheme="minorHAnsi" w:hAnsiTheme="minorHAnsi"/>
          <w:sz w:val="18"/>
          <w:szCs w:val="18"/>
        </w:rPr>
        <w:t xml:space="preserve">: </w:t>
      </w:r>
      <w:r>
        <w:rPr>
          <w:rFonts w:asciiTheme="minorHAnsi" w:hAnsiTheme="minorHAnsi"/>
          <w:sz w:val="18"/>
          <w:szCs w:val="18"/>
        </w:rPr>
        <w:t>SOLDIER</w:t>
      </w:r>
      <w:r w:rsidRPr="008D122B">
        <w:rPr>
          <w:rFonts w:asciiTheme="minorHAnsi" w:hAnsiTheme="minorHAnsi"/>
          <w:sz w:val="18"/>
          <w:szCs w:val="18"/>
        </w:rPr>
        <w:t xml:space="preserve"> </w:t>
      </w:r>
      <w:r w:rsidR="00B845F1">
        <w:rPr>
          <w:rFonts w:asciiTheme="minorHAnsi" w:hAnsiTheme="minorHAnsi"/>
          <w:sz w:val="18"/>
          <w:szCs w:val="18"/>
        </w:rPr>
        <w:t>(</w:t>
      </w:r>
      <w:r>
        <w:rPr>
          <w:rFonts w:asciiTheme="minorHAnsi" w:hAnsiTheme="minorHAnsi"/>
          <w:sz w:val="18"/>
          <w:szCs w:val="18"/>
        </w:rPr>
        <w:t>1999-2000</w:t>
      </w:r>
      <w:r w:rsidR="00B845F1">
        <w:rPr>
          <w:rFonts w:asciiTheme="minorHAnsi" w:hAnsiTheme="minorHAnsi"/>
          <w:sz w:val="18"/>
          <w:szCs w:val="18"/>
        </w:rPr>
        <w:t>)</w:t>
      </w:r>
    </w:p>
    <w:p w14:paraId="3DD7CBB2" w14:textId="4BB56B8D" w:rsidR="00E21832" w:rsidRPr="00E21832" w:rsidRDefault="00E21832" w:rsidP="00216464">
      <w:pPr>
        <w:pStyle w:val="Body"/>
        <w:jc w:val="both"/>
      </w:pPr>
      <w:r w:rsidRPr="00E21832">
        <w:t xml:space="preserve">During my </w:t>
      </w:r>
      <w:r w:rsidR="00C3393D">
        <w:t xml:space="preserve">military </w:t>
      </w:r>
      <w:r w:rsidRPr="00E21832">
        <w:t>service I undertook several responsibilities from tra</w:t>
      </w:r>
      <w:r w:rsidR="00DF1BD2">
        <w:t xml:space="preserve">ining military personnel, </w:t>
      </w:r>
      <w:r w:rsidR="00DF1BD2" w:rsidRPr="00DF1BD2">
        <w:t>managing</w:t>
      </w:r>
      <w:r w:rsidRPr="00E21832">
        <w:t xml:space="preserve"> the local </w:t>
      </w:r>
      <w:r w:rsidR="00DF1BD2" w:rsidRPr="00DF1BD2">
        <w:t xml:space="preserve">area </w:t>
      </w:r>
      <w:r w:rsidRPr="00E21832">
        <w:t xml:space="preserve">network </w:t>
      </w:r>
      <w:r w:rsidR="00DF1BD2" w:rsidRPr="00DF1BD2">
        <w:t>for the</w:t>
      </w:r>
      <w:r w:rsidRPr="00E21832">
        <w:t xml:space="preserve"> School of Research and Informatics Officers of the Hell</w:t>
      </w:r>
      <w:r w:rsidR="00DF1BD2">
        <w:t>enic Army (SAEP)</w:t>
      </w:r>
      <w:r w:rsidR="00DF1BD2" w:rsidRPr="00DF1BD2">
        <w:t xml:space="preserve"> and produced a number of studies (e.g., how the military could upgrade their network infrastructure, reform the educational system for military personnel, develop software for multimedia based training software)</w:t>
      </w:r>
    </w:p>
    <w:p w14:paraId="1AAE4ECC" w14:textId="09EBE1DC" w:rsidR="00E21832" w:rsidRPr="0074528A" w:rsidRDefault="00E21832" w:rsidP="00E21832">
      <w:pPr>
        <w:pStyle w:val="Heading21"/>
        <w:rPr>
          <w:rFonts w:asciiTheme="minorHAnsi" w:hAnsiTheme="minorHAnsi"/>
          <w:sz w:val="18"/>
          <w:szCs w:val="18"/>
        </w:rPr>
      </w:pPr>
      <w:r w:rsidRPr="0074528A">
        <w:rPr>
          <w:rFonts w:asciiTheme="minorHAnsi" w:hAnsiTheme="minorHAnsi"/>
          <w:sz w:val="18"/>
          <w:szCs w:val="18"/>
        </w:rPr>
        <w:t>Department of InforMATICS University of WALES</w:t>
      </w:r>
      <w:r w:rsidR="00C3393D">
        <w:rPr>
          <w:rFonts w:asciiTheme="minorHAnsi" w:hAnsiTheme="minorHAnsi"/>
          <w:sz w:val="18"/>
          <w:szCs w:val="18"/>
        </w:rPr>
        <w:t xml:space="preserve"> - UK</w:t>
      </w:r>
      <w:r w:rsidR="00B845F1">
        <w:rPr>
          <w:rFonts w:asciiTheme="minorHAnsi" w:hAnsiTheme="minorHAnsi"/>
          <w:sz w:val="18"/>
          <w:szCs w:val="18"/>
        </w:rPr>
        <w:t xml:space="preserve">: Research Associate </w:t>
      </w:r>
      <w:r w:rsidRPr="0074528A">
        <w:rPr>
          <w:rFonts w:asciiTheme="minorHAnsi" w:hAnsiTheme="minorHAnsi"/>
          <w:sz w:val="18"/>
          <w:szCs w:val="18"/>
        </w:rPr>
        <w:t xml:space="preserve"> (1994-1995)</w:t>
      </w:r>
    </w:p>
    <w:p w14:paraId="3C53A69A" w14:textId="1ACB680E" w:rsidR="00E21832" w:rsidRPr="00216464" w:rsidRDefault="00E21832" w:rsidP="00216464">
      <w:pPr>
        <w:pStyle w:val="Body"/>
        <w:jc w:val="both"/>
      </w:pPr>
      <w:bookmarkStart w:id="3" w:name="_TOC1903"/>
      <w:bookmarkEnd w:id="3"/>
      <w:r w:rsidRPr="008030EC">
        <w:t xml:space="preserve">ESPRIT-SENDIT: Researcher for the design and implement a protocol for transferring and installation in real time of software for embedded systems as well as the development of a virtual machine for </w:t>
      </w:r>
      <w:r w:rsidR="0090228D">
        <w:t xml:space="preserve">a </w:t>
      </w:r>
      <w:r w:rsidRPr="008030EC">
        <w:t xml:space="preserve">microprocessor </w:t>
      </w:r>
      <w:r w:rsidRPr="00216464">
        <w:t>(1994 – 1995)</w:t>
      </w:r>
    </w:p>
    <w:p w14:paraId="702B3843" w14:textId="77777777" w:rsidR="00E21832" w:rsidRPr="003D1F78" w:rsidRDefault="00E21832" w:rsidP="00E21832">
      <w:pPr>
        <w:pStyle w:val="Heading21"/>
        <w:rPr>
          <w:rFonts w:asciiTheme="minorHAnsi" w:hAnsiTheme="minorHAnsi"/>
          <w:sz w:val="18"/>
          <w:szCs w:val="18"/>
        </w:rPr>
      </w:pPr>
      <w:r>
        <w:rPr>
          <w:rFonts w:asciiTheme="minorHAnsi" w:hAnsiTheme="minorHAnsi"/>
          <w:sz w:val="18"/>
          <w:szCs w:val="18"/>
        </w:rPr>
        <w:t>NOC</w:t>
      </w:r>
      <w:r w:rsidRPr="003D1F78">
        <w:rPr>
          <w:rFonts w:asciiTheme="minorHAnsi" w:hAnsiTheme="minorHAnsi"/>
          <w:sz w:val="18"/>
          <w:szCs w:val="18"/>
        </w:rPr>
        <w:t xml:space="preserve"> – </w:t>
      </w:r>
      <w:r>
        <w:rPr>
          <w:rFonts w:asciiTheme="minorHAnsi" w:hAnsiTheme="minorHAnsi"/>
          <w:sz w:val="18"/>
          <w:szCs w:val="18"/>
        </w:rPr>
        <w:t>UNIVERSITY</w:t>
      </w:r>
      <w:r w:rsidRPr="003D1F78">
        <w:rPr>
          <w:rFonts w:asciiTheme="minorHAnsi" w:hAnsiTheme="minorHAnsi"/>
          <w:sz w:val="18"/>
          <w:szCs w:val="18"/>
        </w:rPr>
        <w:t xml:space="preserve"> </w:t>
      </w:r>
      <w:r>
        <w:rPr>
          <w:rFonts w:asciiTheme="minorHAnsi" w:hAnsiTheme="minorHAnsi"/>
          <w:sz w:val="18"/>
          <w:szCs w:val="18"/>
        </w:rPr>
        <w:t>OF</w:t>
      </w:r>
      <w:r w:rsidRPr="003D1F78">
        <w:rPr>
          <w:rFonts w:asciiTheme="minorHAnsi" w:hAnsiTheme="minorHAnsi"/>
          <w:sz w:val="18"/>
          <w:szCs w:val="18"/>
        </w:rPr>
        <w:t xml:space="preserve"> </w:t>
      </w:r>
      <w:r>
        <w:rPr>
          <w:rFonts w:asciiTheme="minorHAnsi" w:hAnsiTheme="minorHAnsi"/>
          <w:sz w:val="18"/>
          <w:szCs w:val="18"/>
        </w:rPr>
        <w:t>CRETE</w:t>
      </w:r>
      <w:r w:rsidR="003D1F78">
        <w:rPr>
          <w:rFonts w:asciiTheme="minorHAnsi" w:hAnsiTheme="minorHAnsi"/>
          <w:sz w:val="18"/>
          <w:szCs w:val="18"/>
        </w:rPr>
        <w:t>: Member</w:t>
      </w:r>
      <w:r w:rsidRPr="003D1F78">
        <w:rPr>
          <w:rFonts w:asciiTheme="minorHAnsi" w:hAnsiTheme="minorHAnsi"/>
          <w:sz w:val="18"/>
          <w:szCs w:val="18"/>
        </w:rPr>
        <w:t xml:space="preserve"> (1990-1993)</w:t>
      </w:r>
    </w:p>
    <w:p w14:paraId="451A45C5" w14:textId="77777777" w:rsidR="00E21832" w:rsidRPr="00356345" w:rsidRDefault="003D1F78" w:rsidP="0090228D">
      <w:pPr>
        <w:pStyle w:val="Body"/>
        <w:jc w:val="both"/>
        <w:rPr>
          <w:rFonts w:asciiTheme="minorHAnsi" w:hAnsiTheme="minorHAnsi"/>
        </w:rPr>
      </w:pPr>
      <w:r w:rsidRPr="003D1F78">
        <w:t xml:space="preserve">During my undergraduate studies I became a member of the NOC of the University of Crete. My responsibilities included the support of the equipment and the telecommunication links with all other Universities (during this period University of Crete was the main link of academic and research  institutes with Europe). During 1991-1993 I was the coordinator of the undergraduate students. </w:t>
      </w:r>
    </w:p>
    <w:p w14:paraId="1BF371E8" w14:textId="77777777" w:rsidR="00E21832" w:rsidRDefault="00356345" w:rsidP="00E21832">
      <w:pPr>
        <w:pStyle w:val="Heading11"/>
        <w:rPr>
          <w:rFonts w:asciiTheme="minorHAnsi" w:hAnsiTheme="minorHAnsi"/>
        </w:rPr>
      </w:pPr>
      <w:r w:rsidRPr="00356345">
        <w:t>OTHER</w:t>
      </w:r>
      <w:r>
        <w:rPr>
          <w:rFonts w:asciiTheme="minorHAnsi" w:hAnsiTheme="minorHAnsi"/>
        </w:rPr>
        <w:t xml:space="preserve"> </w:t>
      </w:r>
      <w:r w:rsidRPr="00356345">
        <w:t>ACTIVITIES</w:t>
      </w:r>
    </w:p>
    <w:p w14:paraId="046210ED" w14:textId="4130094C" w:rsidR="002A60B7" w:rsidRDefault="002A60B7" w:rsidP="00356345">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IEEE Senior Member</w:t>
      </w:r>
    </w:p>
    <w:p w14:paraId="656594DD" w14:textId="77777777" w:rsidR="00356345" w:rsidRPr="00356345" w:rsidRDefault="00356345" w:rsidP="00356345">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356345">
        <w:rPr>
          <w:rFonts w:ascii="Helvetica Neue" w:eastAsia="ヒラギノ角ゴ Pro W3" w:hAnsi="Helvetica Neue"/>
          <w:color w:val="32302E"/>
          <w:sz w:val="16"/>
          <w:szCs w:val="20"/>
        </w:rPr>
        <w:t xml:space="preserve">Member of the task force created by the Greek Ministry of Infrastructures, Transportations and Networks for the deployment of </w:t>
      </w:r>
      <w:proofErr w:type="spellStart"/>
      <w:r w:rsidRPr="00356345">
        <w:rPr>
          <w:rFonts w:ascii="Helvetica Neue" w:eastAsia="ヒラギノ角ゴ Pro W3" w:hAnsi="Helvetica Neue"/>
          <w:color w:val="32302E"/>
          <w:sz w:val="16"/>
          <w:szCs w:val="20"/>
        </w:rPr>
        <w:t>FTTx</w:t>
      </w:r>
      <w:proofErr w:type="spellEnd"/>
      <w:r w:rsidRPr="00356345">
        <w:rPr>
          <w:rFonts w:ascii="Helvetica Neue" w:eastAsia="ヒラギノ角ゴ Pro W3" w:hAnsi="Helvetica Neue"/>
          <w:color w:val="32302E"/>
          <w:sz w:val="16"/>
          <w:szCs w:val="20"/>
        </w:rPr>
        <w:t xml:space="preserve"> solutions for the citizens (2009)</w:t>
      </w:r>
    </w:p>
    <w:p w14:paraId="050CDC59" w14:textId="77777777" w:rsidR="00356345" w:rsidRPr="00A02B58" w:rsidRDefault="00356345" w:rsidP="00356345">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356345">
        <w:rPr>
          <w:rFonts w:ascii="Helvetica Neue" w:eastAsia="ヒラギノ角ゴ Pro W3" w:hAnsi="Helvetica Neue"/>
          <w:color w:val="32302E"/>
          <w:sz w:val="16"/>
          <w:szCs w:val="20"/>
        </w:rPr>
        <w:t xml:space="preserve">Coordinator of the task force ID3 of the Greek E-business Forum </w:t>
      </w:r>
      <w:proofErr w:type="spellStart"/>
      <w:r w:rsidRPr="00356345">
        <w:rPr>
          <w:rFonts w:ascii="Helvetica Neue" w:eastAsia="ヒラギノ角ゴ Pro W3" w:hAnsi="Helvetica Neue"/>
          <w:color w:val="32302E"/>
          <w:sz w:val="16"/>
          <w:szCs w:val="20"/>
        </w:rPr>
        <w:t>FTTx</w:t>
      </w:r>
      <w:proofErr w:type="spellEnd"/>
      <w:r w:rsidRPr="00356345">
        <w:rPr>
          <w:rFonts w:ascii="Helvetica Neue" w:eastAsia="ヒラギノ角ゴ Pro W3" w:hAnsi="Helvetica Neue"/>
          <w:color w:val="32302E"/>
          <w:sz w:val="16"/>
          <w:szCs w:val="20"/>
        </w:rPr>
        <w:t xml:space="preserve"> (Fiber to the Home, Fiber to the Building - www.ebusinessforum.gr) (2007)</w:t>
      </w:r>
    </w:p>
    <w:p w14:paraId="596DF1AF" w14:textId="77777777" w:rsidR="00A02B58" w:rsidRPr="00356345" w:rsidRDefault="00A02B58" w:rsidP="00A02B58">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70715C">
        <w:rPr>
          <w:rFonts w:ascii="Helvetica Neue" w:eastAsia="ヒラギノ角ゴ Pro W3" w:hAnsi="Helvetica Neue"/>
          <w:color w:val="32302E"/>
          <w:sz w:val="16"/>
          <w:szCs w:val="20"/>
        </w:rPr>
        <w:t>Member of the Greek Scientific Committee for usage of OLPC (One Laptop per Child) Project (2006-2008)</w:t>
      </w:r>
    </w:p>
    <w:p w14:paraId="69DDBEFB" w14:textId="77777777" w:rsidR="00A02B58" w:rsidRPr="00A02B58" w:rsidRDefault="00A02B58" w:rsidP="00A02B58">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A02B58">
        <w:rPr>
          <w:rFonts w:ascii="Helvetica Neue" w:eastAsia="ヒラギノ角ゴ Pro W3" w:hAnsi="Helvetica Neue"/>
          <w:color w:val="32302E"/>
          <w:sz w:val="16"/>
          <w:szCs w:val="20"/>
        </w:rPr>
        <w:t>Member of the advisory committee for the evaluation of projects in the Prefecture of Peloponnese (2002-2003)</w:t>
      </w:r>
    </w:p>
    <w:p w14:paraId="7AF49F69" w14:textId="77777777" w:rsidR="00356345" w:rsidRPr="00A02B58" w:rsidRDefault="00356345" w:rsidP="00356345">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356345">
        <w:rPr>
          <w:rFonts w:ascii="Helvetica Neue" w:eastAsia="ヒラギノ角ゴ Pro W3" w:hAnsi="Helvetica Neue"/>
          <w:color w:val="32302E"/>
          <w:sz w:val="16"/>
          <w:szCs w:val="20"/>
        </w:rPr>
        <w:t>Member of the Scientific Committee for the broadband access that was created by the Special Secretary of the Information Society. The results of this committee were used for the actual deployment of several MAN networks using optical fibers and wireless technologies in several Greek cities. (2002-2003)</w:t>
      </w:r>
    </w:p>
    <w:p w14:paraId="1594857E" w14:textId="77777777" w:rsidR="00A02B58" w:rsidRPr="0070715C" w:rsidRDefault="00A02B58" w:rsidP="00356345">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A02B58">
        <w:rPr>
          <w:rFonts w:ascii="Helvetica Neue" w:eastAsia="ヒラギノ角ゴ Pro W3" w:hAnsi="Helvetica Neue"/>
          <w:color w:val="32302E"/>
          <w:sz w:val="16"/>
          <w:szCs w:val="20"/>
        </w:rPr>
        <w:t>Evaluator for a number of Greek funded research and development projects (Ongoing)</w:t>
      </w:r>
    </w:p>
    <w:p w14:paraId="7DD20078" w14:textId="77777777" w:rsidR="00E21832" w:rsidRPr="00356345" w:rsidRDefault="00E21832" w:rsidP="00E21832">
      <w:pPr>
        <w:pStyle w:val="Heading21"/>
        <w:rPr>
          <w:rFonts w:asciiTheme="minorHAnsi" w:hAnsiTheme="minorHAnsi"/>
          <w:sz w:val="18"/>
          <w:szCs w:val="18"/>
          <w:lang w:val="el-GR"/>
        </w:rPr>
      </w:pPr>
    </w:p>
    <w:p w14:paraId="7C6909A8" w14:textId="77777777" w:rsidR="008D122B" w:rsidRPr="00BE6D9B" w:rsidRDefault="008D122B" w:rsidP="00006BFB">
      <w:pPr>
        <w:pStyle w:val="Heading11"/>
        <w:rPr>
          <w:rFonts w:asciiTheme="minorHAnsi" w:hAnsiTheme="minorHAnsi"/>
        </w:rPr>
      </w:pPr>
    </w:p>
    <w:p w14:paraId="64A45ADB" w14:textId="77777777" w:rsidR="00F8027B" w:rsidRPr="00F8027B" w:rsidRDefault="00F8027B" w:rsidP="00F8027B">
      <w:pPr>
        <w:pStyle w:val="Heading11"/>
      </w:pPr>
      <w:r w:rsidRPr="00F8027B">
        <w:t>Teaching Experience</w:t>
      </w:r>
    </w:p>
    <w:p w14:paraId="275B0167" w14:textId="05F78363" w:rsidR="00BE6D9B" w:rsidRPr="00216464" w:rsidRDefault="00F8027B" w:rsidP="00216464">
      <w:pPr>
        <w:pStyle w:val="Body"/>
        <w:jc w:val="both"/>
      </w:pPr>
      <w:r w:rsidRPr="00F8027B">
        <w:t xml:space="preserve">During 2000-2002, I was a visiting Lecturer at the Department of Informatics an Telecommunications at the University of Athens and during 2002-2004 a visiting assistant Professor at the University of Peloponnese (Dept. of Telecommunications Science and Technology). Since 2002, I have been teaching at the University of Peloponnese. During these years I have given lectures in a series of subjects at undergraduate and postgraduate level, such as: Introduction to Computer Science and Telecommunications, Wireless and Mobile Networks, Telecommunication Networks, Formal Specification and Verification of Protocols, Advanced course on wireless and mobile computing, Techno-economics for Broadband Networks. I have participated in the supervision of 4 Ph.D. Students and more than 30 </w:t>
      </w:r>
      <w:proofErr w:type="spellStart"/>
      <w:r w:rsidRPr="00F8027B">
        <w:t>Ms.C</w:t>
      </w:r>
      <w:proofErr w:type="spellEnd"/>
      <w:r w:rsidRPr="00F8027B">
        <w:t>. and undergraduate students.</w:t>
      </w:r>
    </w:p>
    <w:p w14:paraId="69518AC2" w14:textId="77777777" w:rsidR="00F8027B" w:rsidRPr="00F8027B" w:rsidRDefault="00F8027B" w:rsidP="00F8027B">
      <w:pPr>
        <w:pStyle w:val="Heading11"/>
      </w:pPr>
      <w:r w:rsidRPr="00F8027B">
        <w:t>Research Interests</w:t>
      </w:r>
    </w:p>
    <w:p w14:paraId="7845131C" w14:textId="77777777" w:rsidR="00F8027B" w:rsidRPr="00F8027B" w:rsidRDefault="00F8027B" w:rsidP="00F8027B">
      <w:pPr>
        <w:widowControl w:val="0"/>
        <w:numPr>
          <w:ilvl w:val="0"/>
          <w:numId w:val="2"/>
        </w:numPr>
        <w:tabs>
          <w:tab w:val="left" w:pos="360"/>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F8027B">
        <w:rPr>
          <w:rFonts w:ascii="Helvetica Neue" w:eastAsia="ヒラギノ角ゴ Pro W3" w:hAnsi="Helvetica Neue"/>
          <w:color w:val="32302E"/>
          <w:sz w:val="16"/>
          <w:szCs w:val="20"/>
        </w:rPr>
        <w:t xml:space="preserve">Mobility and </w:t>
      </w:r>
      <w:proofErr w:type="spellStart"/>
      <w:r w:rsidRPr="00F8027B">
        <w:rPr>
          <w:rFonts w:ascii="Helvetica Neue" w:eastAsia="ヒラギノ角ゴ Pro W3" w:hAnsi="Helvetica Neue"/>
          <w:color w:val="32302E"/>
          <w:sz w:val="16"/>
          <w:szCs w:val="20"/>
        </w:rPr>
        <w:t>QoS</w:t>
      </w:r>
      <w:proofErr w:type="spellEnd"/>
      <w:r w:rsidRPr="00F8027B">
        <w:rPr>
          <w:rFonts w:ascii="Helvetica Neue" w:eastAsia="ヒラギノ角ゴ Pro W3" w:hAnsi="Helvetica Neue"/>
          <w:color w:val="32302E"/>
          <w:sz w:val="16"/>
          <w:szCs w:val="20"/>
        </w:rPr>
        <w:t>/</w:t>
      </w:r>
      <w:proofErr w:type="spellStart"/>
      <w:r w:rsidRPr="00F8027B">
        <w:rPr>
          <w:rFonts w:ascii="Helvetica Neue" w:eastAsia="ヒラギノ角ゴ Pro W3" w:hAnsi="Helvetica Neue"/>
          <w:color w:val="32302E"/>
          <w:sz w:val="16"/>
          <w:szCs w:val="20"/>
        </w:rPr>
        <w:t>QoE</w:t>
      </w:r>
      <w:proofErr w:type="spellEnd"/>
      <w:r w:rsidRPr="00F8027B">
        <w:rPr>
          <w:rFonts w:ascii="Helvetica Neue" w:eastAsia="ヒラギノ角ゴ Pro W3" w:hAnsi="Helvetica Neue"/>
          <w:color w:val="32302E"/>
          <w:sz w:val="16"/>
          <w:szCs w:val="20"/>
        </w:rPr>
        <w:t xml:space="preserve"> support for heterogeneous wireless networks,</w:t>
      </w:r>
    </w:p>
    <w:p w14:paraId="0CFB02D3" w14:textId="77777777" w:rsidR="00F8027B" w:rsidRPr="00F8027B" w:rsidRDefault="00F8027B" w:rsidP="00F8027B">
      <w:pPr>
        <w:widowControl w:val="0"/>
        <w:numPr>
          <w:ilvl w:val="0"/>
          <w:numId w:val="2"/>
        </w:numPr>
        <w:tabs>
          <w:tab w:val="left" w:pos="360"/>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F8027B">
        <w:rPr>
          <w:rFonts w:ascii="Helvetica Neue" w:eastAsia="ヒラギノ角ゴ Pro W3" w:hAnsi="Helvetica Neue"/>
          <w:color w:val="32302E"/>
          <w:sz w:val="16"/>
          <w:szCs w:val="20"/>
        </w:rPr>
        <w:t>Formal description and ve</w:t>
      </w:r>
      <w:r>
        <w:rPr>
          <w:rFonts w:ascii="Helvetica Neue" w:eastAsia="ヒラギノ角ゴ Pro W3" w:hAnsi="Helvetica Neue"/>
          <w:color w:val="32302E"/>
          <w:sz w:val="16"/>
          <w:szCs w:val="20"/>
        </w:rPr>
        <w:t>rification of network protocols</w:t>
      </w:r>
      <w:r w:rsidRPr="00F8027B">
        <w:rPr>
          <w:rFonts w:ascii="Helvetica Neue" w:eastAsia="ヒラギノ角ゴ Pro W3" w:hAnsi="Helvetica Neue"/>
          <w:color w:val="32302E"/>
          <w:sz w:val="16"/>
          <w:szCs w:val="20"/>
        </w:rPr>
        <w:t>,</w:t>
      </w:r>
    </w:p>
    <w:p w14:paraId="14A810A0" w14:textId="77777777" w:rsidR="00F8027B" w:rsidRPr="00F8027B" w:rsidRDefault="00F8027B" w:rsidP="00F8027B">
      <w:pPr>
        <w:widowControl w:val="0"/>
        <w:numPr>
          <w:ilvl w:val="0"/>
          <w:numId w:val="2"/>
        </w:numPr>
        <w:tabs>
          <w:tab w:val="left" w:pos="360"/>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F8027B">
        <w:rPr>
          <w:rFonts w:ascii="Helvetica Neue" w:eastAsia="ヒラギノ角ゴ Pro W3" w:hAnsi="Helvetica Neue"/>
          <w:color w:val="32302E"/>
          <w:sz w:val="16"/>
          <w:szCs w:val="20"/>
        </w:rPr>
        <w:t>Network Management for autonomic network systems,</w:t>
      </w:r>
    </w:p>
    <w:p w14:paraId="0E9297E7" w14:textId="77777777" w:rsidR="00F8027B" w:rsidRPr="00F8027B" w:rsidRDefault="00F8027B" w:rsidP="00F8027B">
      <w:pPr>
        <w:widowControl w:val="0"/>
        <w:numPr>
          <w:ilvl w:val="0"/>
          <w:numId w:val="2"/>
        </w:numPr>
        <w:tabs>
          <w:tab w:val="left" w:pos="360"/>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F8027B">
        <w:rPr>
          <w:rFonts w:ascii="Helvetica Neue" w:eastAsia="ヒラギノ角ゴ Pro W3" w:hAnsi="Helvetica Neue"/>
          <w:color w:val="32302E"/>
          <w:sz w:val="16"/>
          <w:szCs w:val="20"/>
        </w:rPr>
        <w:t>Design of Cloud applications for future Internet services,</w:t>
      </w:r>
    </w:p>
    <w:p w14:paraId="28DA413A" w14:textId="77777777" w:rsidR="00F8027B" w:rsidRDefault="00F8027B" w:rsidP="00F8027B">
      <w:pPr>
        <w:widowControl w:val="0"/>
        <w:numPr>
          <w:ilvl w:val="0"/>
          <w:numId w:val="2"/>
        </w:numPr>
        <w:tabs>
          <w:tab w:val="left" w:pos="360"/>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F8027B">
        <w:rPr>
          <w:rFonts w:ascii="Helvetica Neue" w:eastAsia="ヒラギノ角ゴ Pro W3" w:hAnsi="Helvetica Neue"/>
          <w:color w:val="32302E"/>
          <w:sz w:val="16"/>
          <w:szCs w:val="20"/>
        </w:rPr>
        <w:t>Software defined networking</w:t>
      </w:r>
    </w:p>
    <w:p w14:paraId="58050C69" w14:textId="3047F339" w:rsidR="00151876" w:rsidRDefault="00430E8B" w:rsidP="00151876">
      <w:pPr>
        <w:widowControl w:val="0"/>
        <w:numPr>
          <w:ilvl w:val="0"/>
          <w:numId w:val="2"/>
        </w:numPr>
        <w:tabs>
          <w:tab w:val="left" w:pos="360"/>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5G support for M2M</w:t>
      </w:r>
    </w:p>
    <w:p w14:paraId="534AA4F4" w14:textId="77777777" w:rsidR="00216464" w:rsidRPr="00216464" w:rsidRDefault="00216464" w:rsidP="00216464">
      <w:pPr>
        <w:widowControl w:val="0"/>
        <w:tabs>
          <w:tab w:val="left" w:pos="360"/>
          <w:tab w:val="left" w:pos="2160"/>
        </w:tabs>
        <w:suppressAutoHyphens/>
        <w:autoSpaceDE w:val="0"/>
        <w:spacing w:before="200" w:after="120" w:line="252" w:lineRule="auto"/>
        <w:ind w:left="360"/>
        <w:jc w:val="both"/>
        <w:rPr>
          <w:rFonts w:ascii="Helvetica Neue" w:eastAsia="ヒラギノ角ゴ Pro W3" w:hAnsi="Helvetica Neue"/>
          <w:color w:val="32302E"/>
          <w:sz w:val="16"/>
          <w:szCs w:val="20"/>
        </w:rPr>
      </w:pPr>
    </w:p>
    <w:p w14:paraId="54B9F6C7" w14:textId="77777777" w:rsidR="00151876" w:rsidRPr="00416159" w:rsidRDefault="00151876" w:rsidP="00151876">
      <w:pPr>
        <w:pStyle w:val="Heading11"/>
      </w:pPr>
      <w:r w:rsidRPr="00416159">
        <w:t>Education</w:t>
      </w:r>
    </w:p>
    <w:p w14:paraId="7D3D19F0" w14:textId="77777777" w:rsidR="00151876" w:rsidRPr="00151876" w:rsidRDefault="00151876" w:rsidP="00151876">
      <w:pPr>
        <w:ind w:right="-341"/>
        <w:rPr>
          <w:rFonts w:ascii="Helvetica Neue" w:eastAsia="ヒラギノ角ゴ Pro W3" w:hAnsi="Helvetica Neue"/>
          <w:b/>
          <w:color w:val="32302E"/>
          <w:sz w:val="16"/>
          <w:szCs w:val="20"/>
        </w:rPr>
      </w:pPr>
      <w:r w:rsidRPr="00151876">
        <w:rPr>
          <w:rFonts w:ascii="Helvetica Neue" w:eastAsia="ヒラギノ角ゴ Pro W3" w:hAnsi="Helvetica Neue"/>
          <w:b/>
          <w:color w:val="32302E"/>
          <w:sz w:val="16"/>
          <w:szCs w:val="20"/>
        </w:rPr>
        <w:t>University of Athens - Greece</w:t>
      </w:r>
    </w:p>
    <w:p w14:paraId="2C1910BD" w14:textId="77777777" w:rsidR="00151876" w:rsidRPr="00151876" w:rsidRDefault="00151876" w:rsidP="00151876">
      <w:pPr>
        <w:ind w:right="-341"/>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t>Ph.D. - Department of Informatics</w:t>
      </w:r>
      <w:r w:rsidRPr="00151876">
        <w:rPr>
          <w:rFonts w:asciiTheme="minorHAnsi" w:eastAsia="ヒラギノ角ゴ Pro W3" w:hAnsiTheme="minorHAnsi"/>
          <w:color w:val="32302E"/>
          <w:sz w:val="16"/>
          <w:szCs w:val="20"/>
        </w:rPr>
        <w:t xml:space="preserve"> </w:t>
      </w:r>
      <w:r w:rsidRPr="00151876">
        <w:rPr>
          <w:rFonts w:ascii="Helvetica Neue" w:eastAsia="ヒラギノ角ゴ Pro W3" w:hAnsi="Helvetica Neue"/>
          <w:color w:val="32302E"/>
          <w:sz w:val="16"/>
          <w:szCs w:val="20"/>
        </w:rPr>
        <w:t>&amp; Telecommunications</w:t>
      </w:r>
    </w:p>
    <w:p w14:paraId="58A3E293" w14:textId="77777777" w:rsidR="00151876" w:rsidRPr="00151876" w:rsidRDefault="00151876" w:rsidP="00151876">
      <w:pPr>
        <w:ind w:right="-341"/>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t>Thesis Title: “Location Management in Wireless ATM Networks”</w:t>
      </w:r>
    </w:p>
    <w:p w14:paraId="2237F8EC" w14:textId="77777777" w:rsidR="00151876" w:rsidRPr="00151876" w:rsidRDefault="00151876" w:rsidP="00151876">
      <w:pPr>
        <w:ind w:right="-341"/>
        <w:jc w:val="both"/>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t>Duration: November 1995 - May 1999</w:t>
      </w:r>
    </w:p>
    <w:p w14:paraId="58552F34" w14:textId="77777777" w:rsidR="00151876" w:rsidRPr="00151876" w:rsidRDefault="00151876" w:rsidP="00151876">
      <w:pPr>
        <w:ind w:right="-341"/>
        <w:jc w:val="both"/>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w:t>
      </w:r>
      <w:r w:rsidRPr="00151876">
        <w:rPr>
          <w:rFonts w:asciiTheme="minorHAnsi" w:eastAsia="ヒラギノ角ゴ Pro W3" w:hAnsiTheme="minorHAnsi"/>
          <w:color w:val="32302E"/>
          <w:sz w:val="16"/>
          <w:szCs w:val="20"/>
        </w:rPr>
        <w:t xml:space="preserve">     </w:t>
      </w:r>
      <w:r w:rsidRPr="00151876">
        <w:rPr>
          <w:rFonts w:ascii="Helvetica Neue" w:eastAsia="ヒラギノ角ゴ Pro W3" w:hAnsi="Helvetica Neue"/>
          <w:color w:val="32302E"/>
          <w:sz w:val="16"/>
          <w:szCs w:val="20"/>
        </w:rPr>
        <w:t>Date of Award: 12 May 1999</w:t>
      </w:r>
    </w:p>
    <w:p w14:paraId="5700C3F1" w14:textId="77777777" w:rsidR="00151876" w:rsidRPr="00151876" w:rsidRDefault="00151876" w:rsidP="00151876">
      <w:pPr>
        <w:ind w:right="-341"/>
        <w:jc w:val="both"/>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Scholarship: co-funding of General Secretary of Research and Technology and Greece and INTRAKOM S.A.</w:t>
      </w:r>
    </w:p>
    <w:p w14:paraId="5369DD86" w14:textId="77777777" w:rsidR="00151876" w:rsidRPr="00151876" w:rsidRDefault="00151876" w:rsidP="00151876">
      <w:pPr>
        <w:ind w:right="-341"/>
        <w:rPr>
          <w:rFonts w:ascii="Helvetica Neue" w:eastAsia="ヒラギノ角ゴ Pro W3" w:hAnsi="Helvetica Neue"/>
          <w:color w:val="32302E"/>
          <w:sz w:val="16"/>
          <w:szCs w:val="20"/>
        </w:rPr>
      </w:pPr>
    </w:p>
    <w:p w14:paraId="1F6449E1" w14:textId="77777777" w:rsidR="00151876" w:rsidRPr="00151876" w:rsidRDefault="00151876" w:rsidP="00151876">
      <w:pPr>
        <w:ind w:right="-341"/>
        <w:rPr>
          <w:rFonts w:ascii="Helvetica Neue" w:eastAsia="ヒラギノ角ゴ Pro W3" w:hAnsi="Helvetica Neue"/>
          <w:b/>
          <w:color w:val="32302E"/>
          <w:sz w:val="16"/>
          <w:szCs w:val="20"/>
        </w:rPr>
      </w:pPr>
      <w:r w:rsidRPr="00151876">
        <w:rPr>
          <w:rFonts w:ascii="Helvetica Neue" w:eastAsia="ヒラギノ角ゴ Pro W3" w:hAnsi="Helvetica Neue"/>
          <w:b/>
          <w:color w:val="32302E"/>
          <w:sz w:val="16"/>
          <w:szCs w:val="20"/>
        </w:rPr>
        <w:t>Heriot-Watt University, Edinburgh - Scotland</w:t>
      </w:r>
    </w:p>
    <w:p w14:paraId="6572FB4D" w14:textId="77777777" w:rsidR="00151876" w:rsidRPr="00151876" w:rsidRDefault="00151876" w:rsidP="00151876">
      <w:pPr>
        <w:ind w:right="-341"/>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r>
      <w:proofErr w:type="spellStart"/>
      <w:r w:rsidRPr="00151876">
        <w:rPr>
          <w:rFonts w:ascii="Helvetica Neue" w:eastAsia="ヒラギノ角ゴ Pro W3" w:hAnsi="Helvetica Neue"/>
          <w:color w:val="32302E"/>
          <w:sz w:val="16"/>
          <w:szCs w:val="20"/>
        </w:rPr>
        <w:t>Μ.Phil</w:t>
      </w:r>
      <w:proofErr w:type="spellEnd"/>
      <w:r w:rsidRPr="00151876">
        <w:rPr>
          <w:rFonts w:ascii="Helvetica Neue" w:eastAsia="ヒラギノ角ゴ Pro W3" w:hAnsi="Helvetica Neue"/>
          <w:color w:val="32302E"/>
          <w:sz w:val="16"/>
          <w:szCs w:val="20"/>
        </w:rPr>
        <w:t>. - Electrical and Computer Engineering</w:t>
      </w:r>
    </w:p>
    <w:p w14:paraId="071FAC84" w14:textId="77777777" w:rsidR="00151876" w:rsidRPr="00151876" w:rsidRDefault="00151876" w:rsidP="00151876">
      <w:pPr>
        <w:ind w:right="-341"/>
        <w:jc w:val="both"/>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t>Thesis Title: “ESTOPRO – An Estelle to PROMELA Compiler”</w:t>
      </w:r>
    </w:p>
    <w:p w14:paraId="6529FAE0" w14:textId="77777777" w:rsidR="00151876" w:rsidRPr="00151876" w:rsidRDefault="00151876" w:rsidP="00151876">
      <w:pPr>
        <w:ind w:right="-341"/>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t>Duration: September 1993 – August 1994</w:t>
      </w:r>
    </w:p>
    <w:p w14:paraId="168A42B0" w14:textId="77777777" w:rsidR="00151876" w:rsidRPr="00151876" w:rsidRDefault="00151876" w:rsidP="00151876">
      <w:pPr>
        <w:ind w:right="-341"/>
        <w:rPr>
          <w:rFonts w:ascii="Helvetica Neue" w:eastAsia="ヒラギノ角ゴ Pro W3" w:hAnsi="Helvetica Neue"/>
          <w:color w:val="32302E"/>
          <w:sz w:val="16"/>
          <w:szCs w:val="20"/>
        </w:rPr>
      </w:pPr>
    </w:p>
    <w:p w14:paraId="512D0F36" w14:textId="77777777" w:rsidR="00151876" w:rsidRPr="00151876" w:rsidRDefault="00151876" w:rsidP="00151876">
      <w:pPr>
        <w:ind w:right="-341"/>
        <w:rPr>
          <w:rFonts w:ascii="Helvetica Neue" w:eastAsia="ヒラギノ角ゴ Pro W3" w:hAnsi="Helvetica Neue"/>
          <w:b/>
          <w:color w:val="32302E"/>
          <w:sz w:val="16"/>
          <w:szCs w:val="20"/>
        </w:rPr>
      </w:pPr>
      <w:r w:rsidRPr="00151876">
        <w:rPr>
          <w:rFonts w:ascii="Helvetica Neue" w:eastAsia="ヒラギノ角ゴ Pro W3" w:hAnsi="Helvetica Neue"/>
          <w:b/>
          <w:color w:val="32302E"/>
          <w:sz w:val="16"/>
          <w:szCs w:val="20"/>
        </w:rPr>
        <w:t xml:space="preserve">University of Crete, </w:t>
      </w:r>
      <w:proofErr w:type="spellStart"/>
      <w:r w:rsidRPr="00151876">
        <w:rPr>
          <w:rFonts w:ascii="Helvetica Neue" w:eastAsia="ヒラギノ角ゴ Pro W3" w:hAnsi="Helvetica Neue"/>
          <w:b/>
          <w:color w:val="32302E"/>
          <w:sz w:val="16"/>
          <w:szCs w:val="20"/>
        </w:rPr>
        <w:t>Heraklion</w:t>
      </w:r>
      <w:proofErr w:type="spellEnd"/>
    </w:p>
    <w:p w14:paraId="48AD6A13" w14:textId="77777777" w:rsidR="00151876" w:rsidRPr="00151876" w:rsidRDefault="00151876" w:rsidP="00151876">
      <w:pPr>
        <w:ind w:right="-341"/>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t>B.Sc. Department of Computer Science</w:t>
      </w:r>
    </w:p>
    <w:p w14:paraId="3FCB447A" w14:textId="77777777" w:rsidR="00151876" w:rsidRPr="00151876" w:rsidRDefault="00151876" w:rsidP="00151876">
      <w:pPr>
        <w:ind w:right="-341"/>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ab/>
        <w:t>Duration: September 1989 – June 1993</w:t>
      </w:r>
    </w:p>
    <w:p w14:paraId="740ED389" w14:textId="77777777" w:rsidR="00151876" w:rsidRPr="00416159" w:rsidRDefault="00151876" w:rsidP="00151876">
      <w:pPr>
        <w:pStyle w:val="Body"/>
        <w:rPr>
          <w:rFonts w:asciiTheme="minorHAnsi" w:hAnsiTheme="minorHAnsi"/>
        </w:rPr>
      </w:pPr>
    </w:p>
    <w:p w14:paraId="77D61917" w14:textId="77777777" w:rsidR="00151876" w:rsidRDefault="00151876" w:rsidP="00151876">
      <w:pPr>
        <w:pStyle w:val="Heading11"/>
      </w:pPr>
      <w:bookmarkStart w:id="4" w:name="_TOC2596"/>
      <w:bookmarkEnd w:id="4"/>
      <w:r>
        <w:t>Skills</w:t>
      </w:r>
    </w:p>
    <w:p w14:paraId="6B8D7DF7" w14:textId="77777777" w:rsidR="00151876" w:rsidRPr="00151876" w:rsidRDefault="00151876" w:rsidP="00151876">
      <w:pPr>
        <w:ind w:right="-341"/>
        <w:rPr>
          <w:rFonts w:ascii="Helvetica Neue" w:eastAsia="ヒラギノ角ゴ Pro W3" w:hAnsi="Helvetica Neue"/>
          <w:b/>
          <w:color w:val="32302E"/>
          <w:sz w:val="16"/>
          <w:szCs w:val="20"/>
        </w:rPr>
      </w:pPr>
      <w:bookmarkStart w:id="5" w:name="_TOC3088"/>
      <w:bookmarkEnd w:id="5"/>
      <w:r w:rsidRPr="00151876">
        <w:rPr>
          <w:rFonts w:ascii="Helvetica Neue" w:eastAsia="ヒラギノ角ゴ Pro W3" w:hAnsi="Helvetica Neue"/>
          <w:b/>
          <w:color w:val="32302E"/>
          <w:sz w:val="16"/>
          <w:szCs w:val="20"/>
        </w:rPr>
        <w:t xml:space="preserve">Project Management attributes </w:t>
      </w:r>
    </w:p>
    <w:p w14:paraId="2E265B40"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w:t>
      </w:r>
    </w:p>
    <w:p w14:paraId="10877D18"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Good track record of managing complex projects</w:t>
      </w:r>
      <w:r>
        <w:rPr>
          <w:rFonts w:asciiTheme="minorHAnsi" w:eastAsia="ヒラギノ角ゴ Pro W3" w:hAnsiTheme="minorHAnsi"/>
          <w:color w:val="32302E"/>
          <w:sz w:val="16"/>
          <w:szCs w:val="20"/>
        </w:rPr>
        <w:t>.</w:t>
      </w:r>
      <w:r w:rsidRPr="00151876">
        <w:rPr>
          <w:rFonts w:ascii="Helvetica Neue" w:eastAsia="ヒラギノ角ゴ Pro W3" w:hAnsi="Helvetica Neue"/>
          <w:color w:val="32302E"/>
          <w:sz w:val="16"/>
          <w:szCs w:val="20"/>
        </w:rPr>
        <w:t xml:space="preserve"> </w:t>
      </w:r>
    </w:p>
    <w:p w14:paraId="38D6C933"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Creating effective, informed and highly motivated teams focused on delivery. </w:t>
      </w:r>
    </w:p>
    <w:p w14:paraId="22F18E4F"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Comprehensive understanding of project management methodologies. </w:t>
      </w:r>
    </w:p>
    <w:p w14:paraId="463FBFB2" w14:textId="77777777" w:rsidR="00C3393D"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Accurately identifying key requirements.</w:t>
      </w:r>
    </w:p>
    <w:p w14:paraId="0D22860D" w14:textId="7E429264" w:rsidR="00C3393D" w:rsidRDefault="00C3393D" w:rsidP="00C3393D">
      <w:pPr>
        <w:pStyle w:val="ListParagraph"/>
        <w:ind w:left="360"/>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 Motivating team members</w:t>
      </w:r>
      <w:r w:rsidRPr="00151876">
        <w:rPr>
          <w:rFonts w:ascii="Helvetica Neue" w:eastAsia="ヒラギノ角ゴ Pro W3" w:hAnsi="Helvetica Neue"/>
          <w:color w:val="32302E"/>
          <w:sz w:val="16"/>
          <w:szCs w:val="20"/>
        </w:rPr>
        <w:t xml:space="preserve"> to own and complete tasks assigned to them. </w:t>
      </w:r>
    </w:p>
    <w:p w14:paraId="4322EAA9" w14:textId="37718F97" w:rsidR="00C3393D" w:rsidRDefault="00C3393D" w:rsidP="00C3393D">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Conflict management and prioritization skills. </w:t>
      </w:r>
    </w:p>
    <w:p w14:paraId="27ED2BF1" w14:textId="1A9E5306" w:rsidR="00151876" w:rsidRPr="00C3393D" w:rsidRDefault="00151876" w:rsidP="00C3393D">
      <w:pPr>
        <w:rPr>
          <w:rFonts w:asciiTheme="minorHAnsi" w:eastAsia="ヒラギノ角ゴ Pro W3" w:hAnsiTheme="minorHAnsi"/>
          <w:color w:val="32302E"/>
          <w:sz w:val="16"/>
          <w:szCs w:val="20"/>
        </w:rPr>
      </w:pPr>
    </w:p>
    <w:p w14:paraId="50BB7BB7"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w:t>
      </w:r>
    </w:p>
    <w:p w14:paraId="4385FA0A" w14:textId="77777777" w:rsidR="00151876" w:rsidRPr="00151876" w:rsidRDefault="00151876" w:rsidP="00151876">
      <w:pPr>
        <w:ind w:right="-341"/>
        <w:rPr>
          <w:rFonts w:ascii="Helvetica Neue" w:eastAsia="ヒラギノ角ゴ Pro W3" w:hAnsi="Helvetica Neue"/>
          <w:b/>
          <w:color w:val="32302E"/>
          <w:sz w:val="16"/>
          <w:szCs w:val="20"/>
        </w:rPr>
      </w:pPr>
      <w:r w:rsidRPr="00151876">
        <w:rPr>
          <w:rFonts w:ascii="Helvetica Neue" w:eastAsia="ヒラギノ角ゴ Pro W3" w:hAnsi="Helvetica Neue"/>
          <w:b/>
          <w:color w:val="32302E"/>
          <w:sz w:val="16"/>
          <w:szCs w:val="20"/>
        </w:rPr>
        <w:t xml:space="preserve">Personal attributes </w:t>
      </w:r>
    </w:p>
    <w:p w14:paraId="05D63451" w14:textId="77777777" w:rsidR="00151876" w:rsidRPr="00151876" w:rsidRDefault="00151876" w:rsidP="00151876">
      <w:pPr>
        <w:pStyle w:val="ListParagraph"/>
        <w:ind w:left="360"/>
        <w:rPr>
          <w:rFonts w:asciiTheme="minorHAnsi" w:eastAsia="ヒラギノ角ゴ Pro W3" w:hAnsiTheme="minorHAnsi"/>
          <w:color w:val="32302E"/>
          <w:sz w:val="16"/>
          <w:szCs w:val="20"/>
        </w:rPr>
      </w:pPr>
    </w:p>
    <w:p w14:paraId="7298BF3B" w14:textId="77777777" w:rsidR="00C3393D" w:rsidRDefault="00151876" w:rsidP="00C3393D">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Possessing a responsible attitude, tact, patience, and courtesy. </w:t>
      </w:r>
    </w:p>
    <w:p w14:paraId="65FCA275" w14:textId="19E5F23D" w:rsidR="00C3393D" w:rsidRPr="00C3393D" w:rsidRDefault="00C3393D" w:rsidP="00C3393D">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w:t>
      </w:r>
      <w:r>
        <w:rPr>
          <w:rFonts w:ascii="Helvetica Neue" w:eastAsia="ヒラギノ角ゴ Pro W3" w:hAnsi="Helvetica Neue"/>
          <w:color w:val="32302E"/>
          <w:sz w:val="16"/>
          <w:szCs w:val="20"/>
        </w:rPr>
        <w:t xml:space="preserve"> </w:t>
      </w:r>
      <w:r w:rsidRPr="00C3393D">
        <w:rPr>
          <w:rFonts w:ascii="Helvetica Neue" w:eastAsia="ヒラギノ角ゴ Pro W3" w:hAnsi="Helvetica Neue"/>
          <w:color w:val="32302E"/>
          <w:sz w:val="16"/>
          <w:szCs w:val="20"/>
        </w:rPr>
        <w:t>Trustworthy</w:t>
      </w:r>
    </w:p>
    <w:p w14:paraId="29D0D2FA"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Comfortable working on numerous, smaller size pieces of work. </w:t>
      </w:r>
    </w:p>
    <w:p w14:paraId="4B3A94E4"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Ability to operate under pressure and deliver to demanding deadlines. </w:t>
      </w:r>
    </w:p>
    <w:p w14:paraId="216EC107"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Achieving results through others. </w:t>
      </w:r>
    </w:p>
    <w:p w14:paraId="30EFE6FC"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Able to self start own improvement initiatives. </w:t>
      </w:r>
    </w:p>
    <w:p w14:paraId="7E7D2949" w14:textId="09E5693B"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w:t>
      </w:r>
      <w:r w:rsidR="006E30AD">
        <w:rPr>
          <w:rFonts w:ascii="Helvetica Neue" w:eastAsia="ヒラギノ角ゴ Pro W3" w:hAnsi="Helvetica Neue"/>
          <w:color w:val="32302E"/>
          <w:sz w:val="16"/>
          <w:szCs w:val="20"/>
        </w:rPr>
        <w:t>T</w:t>
      </w:r>
      <w:r w:rsidRPr="00151876">
        <w:rPr>
          <w:rFonts w:ascii="Helvetica Neue" w:eastAsia="ヒラギノ角ゴ Pro W3" w:hAnsi="Helvetica Neue"/>
          <w:color w:val="32302E"/>
          <w:sz w:val="16"/>
          <w:szCs w:val="20"/>
        </w:rPr>
        <w:t xml:space="preserve">eam player. </w:t>
      </w:r>
    </w:p>
    <w:p w14:paraId="22A5CA43" w14:textId="59A288C1"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Capable of working under limited</w:t>
      </w:r>
      <w:r w:rsidR="0090228D">
        <w:rPr>
          <w:rFonts w:ascii="Helvetica Neue" w:eastAsia="ヒラギノ角ゴ Pro W3" w:hAnsi="Helvetica Neue"/>
          <w:color w:val="32302E"/>
          <w:sz w:val="16"/>
          <w:szCs w:val="20"/>
        </w:rPr>
        <w:t>/no</w:t>
      </w:r>
      <w:r w:rsidRPr="00151876">
        <w:rPr>
          <w:rFonts w:ascii="Helvetica Neue" w:eastAsia="ヒラギノ角ゴ Pro W3" w:hAnsi="Helvetica Neue"/>
          <w:color w:val="32302E"/>
          <w:sz w:val="16"/>
          <w:szCs w:val="20"/>
        </w:rPr>
        <w:t xml:space="preserve"> supervision. </w:t>
      </w:r>
    </w:p>
    <w:p w14:paraId="5F5193F7" w14:textId="77777777" w:rsidR="0090228D" w:rsidRPr="0090228D" w:rsidRDefault="0090228D" w:rsidP="0090228D">
      <w:pPr>
        <w:pStyle w:val="ListParagraph"/>
        <w:ind w:left="360"/>
        <w:rPr>
          <w:rFonts w:ascii="Helvetica Neue" w:eastAsia="ヒラギノ角ゴ Pro W3" w:hAnsi="Helvetica Neue"/>
          <w:color w:val="32302E"/>
          <w:sz w:val="16"/>
          <w:szCs w:val="20"/>
        </w:rPr>
      </w:pPr>
    </w:p>
    <w:p w14:paraId="2230F4BD" w14:textId="77777777" w:rsidR="0090228D" w:rsidRPr="0090228D" w:rsidRDefault="0090228D" w:rsidP="0090228D">
      <w:pPr>
        <w:pStyle w:val="ListParagraph"/>
        <w:ind w:left="360"/>
        <w:rPr>
          <w:rFonts w:ascii="Helvetica Neue" w:eastAsia="ヒラギノ角ゴ Pro W3" w:hAnsi="Helvetica Neue"/>
          <w:color w:val="32302E"/>
          <w:sz w:val="16"/>
          <w:szCs w:val="20"/>
        </w:rPr>
      </w:pPr>
    </w:p>
    <w:p w14:paraId="49CED4F9" w14:textId="77777777" w:rsidR="00151876" w:rsidRPr="00151876" w:rsidRDefault="00151876" w:rsidP="00151876">
      <w:pPr>
        <w:pStyle w:val="ListParagraph"/>
        <w:ind w:left="360"/>
        <w:rPr>
          <w:rFonts w:ascii="Helvetica Neue" w:eastAsia="ヒラギノ角ゴ Pro W3" w:hAnsi="Helvetica Neue"/>
          <w:color w:val="32302E"/>
          <w:sz w:val="16"/>
          <w:szCs w:val="20"/>
        </w:rPr>
      </w:pPr>
      <w:r w:rsidRPr="00151876">
        <w:rPr>
          <w:rFonts w:ascii="Helvetica Neue" w:eastAsia="ヒラギノ角ゴ Pro W3" w:hAnsi="Helvetica Neue"/>
          <w:color w:val="32302E"/>
          <w:sz w:val="16"/>
          <w:szCs w:val="20"/>
        </w:rPr>
        <w:t xml:space="preserve"> </w:t>
      </w:r>
    </w:p>
    <w:p w14:paraId="71A6F6E9" w14:textId="77777777" w:rsidR="00216464" w:rsidRDefault="00216464" w:rsidP="00EC1EBD">
      <w:pPr>
        <w:pStyle w:val="Heading11"/>
      </w:pPr>
    </w:p>
    <w:p w14:paraId="4102BBF9" w14:textId="77777777" w:rsidR="006E30AD" w:rsidRDefault="006E30AD" w:rsidP="006E30AD">
      <w:pPr>
        <w:pStyle w:val="Body"/>
      </w:pPr>
    </w:p>
    <w:p w14:paraId="20F21A7F" w14:textId="77777777" w:rsidR="006E30AD" w:rsidRDefault="006E30AD" w:rsidP="006E30AD">
      <w:pPr>
        <w:pStyle w:val="Body"/>
      </w:pPr>
    </w:p>
    <w:p w14:paraId="02EF4837" w14:textId="77777777" w:rsidR="006E30AD" w:rsidRPr="006E30AD" w:rsidRDefault="006E30AD" w:rsidP="006E30AD">
      <w:pPr>
        <w:pStyle w:val="Body"/>
      </w:pPr>
    </w:p>
    <w:p w14:paraId="1ECD22AF" w14:textId="77777777" w:rsidR="00EC1EBD" w:rsidRPr="00EC1EBD" w:rsidRDefault="00EC1EBD" w:rsidP="00EC1EBD">
      <w:pPr>
        <w:pStyle w:val="Heading11"/>
      </w:pPr>
      <w:r w:rsidRPr="00EC1EBD">
        <w:t>Publications in books, journals and conferences</w:t>
      </w:r>
    </w:p>
    <w:p w14:paraId="3EB85F54" w14:textId="699C0EE4" w:rsidR="00EC1EBD" w:rsidRPr="00285E8E" w:rsidRDefault="00EC1EBD" w:rsidP="00EC1EBD">
      <w:pPr>
        <w:pStyle w:val="PaperText"/>
        <w:widowControl w:val="0"/>
        <w:autoSpaceDE w:val="0"/>
        <w:spacing w:line="240" w:lineRule="auto"/>
        <w:rPr>
          <w:rFonts w:ascii="Helvetica Neue" w:eastAsia="ヒラギノ角ゴ Pro W3" w:hAnsi="Helvetica Neue"/>
          <w:color w:val="32302E"/>
          <w:sz w:val="16"/>
          <w:lang w:val="en-US"/>
        </w:rPr>
      </w:pPr>
      <w:r w:rsidRPr="00285E8E">
        <w:rPr>
          <w:rFonts w:ascii="Helvetica Neue" w:eastAsia="ヒラギノ角ゴ Pro W3" w:hAnsi="Helvetica Neue"/>
          <w:color w:val="32302E"/>
          <w:sz w:val="16"/>
          <w:lang w:val="en-US"/>
        </w:rPr>
        <w:t xml:space="preserve">I have </w:t>
      </w:r>
      <w:r w:rsidR="00285E8E" w:rsidRPr="00285E8E">
        <w:rPr>
          <w:rFonts w:ascii="Helvetica Neue" w:eastAsia="ヒラギノ角ゴ Pro W3" w:hAnsi="Helvetica Neue"/>
          <w:color w:val="32302E"/>
          <w:sz w:val="16"/>
          <w:lang w:val="en-US"/>
        </w:rPr>
        <w:t>produced</w:t>
      </w:r>
      <w:r w:rsidRPr="00285E8E">
        <w:rPr>
          <w:rFonts w:ascii="Helvetica Neue" w:eastAsia="ヒラギノ角ゴ Pro W3" w:hAnsi="Helvetica Neue"/>
          <w:color w:val="32302E"/>
          <w:sz w:val="16"/>
          <w:lang w:val="en-US"/>
        </w:rPr>
        <w:t xml:space="preserve"> </w:t>
      </w:r>
      <w:r w:rsidR="006E30AD">
        <w:rPr>
          <w:rFonts w:ascii="Helvetica Neue" w:eastAsia="ヒラギノ角ゴ Pro W3" w:hAnsi="Helvetica Neue"/>
          <w:color w:val="32302E"/>
          <w:sz w:val="16"/>
          <w:lang w:val="en-US"/>
        </w:rPr>
        <w:t xml:space="preserve">more than </w:t>
      </w:r>
      <w:r w:rsidR="005E1A48">
        <w:rPr>
          <w:rFonts w:ascii="Helvetica Neue" w:eastAsia="ヒラギノ角ゴ Pro W3" w:hAnsi="Helvetica Neue"/>
          <w:color w:val="32302E"/>
          <w:sz w:val="16"/>
          <w:lang w:val="en-US"/>
        </w:rPr>
        <w:t>110</w:t>
      </w:r>
      <w:r w:rsidRPr="00285E8E">
        <w:rPr>
          <w:rFonts w:ascii="Helvetica Neue" w:eastAsia="ヒラギノ角ゴ Pro W3" w:hAnsi="Helvetica Neue"/>
          <w:color w:val="32302E"/>
          <w:sz w:val="16"/>
          <w:lang w:val="en-US"/>
        </w:rPr>
        <w:t xml:space="preserve"> publications in</w:t>
      </w:r>
      <w:r w:rsidR="00285E8E" w:rsidRPr="00285E8E">
        <w:rPr>
          <w:rFonts w:ascii="Helvetica Neue" w:eastAsia="ヒラギノ角ゴ Pro W3" w:hAnsi="Helvetica Neue"/>
          <w:color w:val="32302E"/>
          <w:sz w:val="16"/>
          <w:lang w:val="en-US"/>
        </w:rPr>
        <w:t xml:space="preserve"> book chapters,</w:t>
      </w:r>
      <w:r w:rsidRPr="00285E8E">
        <w:rPr>
          <w:rFonts w:ascii="Helvetica Neue" w:eastAsia="ヒラギノ角ゴ Pro W3" w:hAnsi="Helvetica Neue"/>
          <w:color w:val="32302E"/>
          <w:sz w:val="16"/>
          <w:lang w:val="en-US"/>
        </w:rPr>
        <w:t xml:space="preserve"> international journals </w:t>
      </w:r>
      <w:r w:rsidR="00285E8E" w:rsidRPr="00285E8E">
        <w:rPr>
          <w:rFonts w:ascii="Helvetica Neue" w:eastAsia="ヒラギノ角ゴ Pro W3" w:hAnsi="Helvetica Neue"/>
          <w:color w:val="32302E"/>
          <w:sz w:val="16"/>
          <w:lang w:val="en-US"/>
        </w:rPr>
        <w:t xml:space="preserve">and </w:t>
      </w:r>
      <w:r w:rsidRPr="00285E8E">
        <w:rPr>
          <w:rFonts w:ascii="Helvetica Neue" w:eastAsia="ヒラギノ角ゴ Pro W3" w:hAnsi="Helvetica Neue"/>
          <w:color w:val="32302E"/>
          <w:sz w:val="16"/>
          <w:lang w:val="en-US"/>
        </w:rPr>
        <w:t xml:space="preserve">conferences and I have received more than </w:t>
      </w:r>
      <w:r w:rsidR="005E1A48">
        <w:rPr>
          <w:rFonts w:ascii="Helvetica Neue" w:eastAsia="ヒラギノ角ゴ Pro W3" w:hAnsi="Helvetica Neue"/>
          <w:color w:val="32302E"/>
          <w:sz w:val="16"/>
          <w:lang w:val="en-US"/>
        </w:rPr>
        <w:t>1000</w:t>
      </w:r>
      <w:r w:rsidRPr="00285E8E">
        <w:rPr>
          <w:rFonts w:ascii="Helvetica Neue" w:eastAsia="ヒラギノ角ゴ Pro W3" w:hAnsi="Helvetica Neue"/>
          <w:color w:val="32302E"/>
          <w:sz w:val="16"/>
          <w:lang w:val="en-US"/>
        </w:rPr>
        <w:t xml:space="preserve"> citations. </w:t>
      </w:r>
    </w:p>
    <w:p w14:paraId="422DE57E" w14:textId="77777777" w:rsidR="0038571F" w:rsidRPr="005F7FEC" w:rsidRDefault="0038571F" w:rsidP="00EC1EBD">
      <w:pPr>
        <w:pStyle w:val="PaperText"/>
        <w:widowControl w:val="0"/>
        <w:autoSpaceDE w:val="0"/>
        <w:spacing w:line="240" w:lineRule="auto"/>
        <w:jc w:val="center"/>
        <w:rPr>
          <w:rFonts w:ascii="Helvetica Neue" w:hAnsi="Helvetica Neue"/>
          <w:b/>
          <w:bCs/>
          <w:sz w:val="16"/>
          <w:szCs w:val="16"/>
          <w:lang w:val="en-US"/>
        </w:rPr>
      </w:pPr>
    </w:p>
    <w:p w14:paraId="75C9F3A7" w14:textId="77777777" w:rsidR="00EC1EBD" w:rsidRPr="005F7FEC" w:rsidRDefault="00EC1EBD" w:rsidP="00EC1EBD">
      <w:pPr>
        <w:pStyle w:val="PaperText"/>
        <w:widowControl w:val="0"/>
        <w:autoSpaceDE w:val="0"/>
        <w:spacing w:line="240" w:lineRule="auto"/>
        <w:jc w:val="center"/>
        <w:rPr>
          <w:rFonts w:ascii="Helvetica Neue" w:hAnsi="Helvetica Neue"/>
          <w:b/>
          <w:bCs/>
          <w:sz w:val="16"/>
          <w:szCs w:val="16"/>
          <w:lang w:val="el-GR"/>
        </w:rPr>
      </w:pPr>
      <w:r w:rsidRPr="005F7FEC">
        <w:rPr>
          <w:rFonts w:ascii="Helvetica Neue" w:hAnsi="Helvetica Neue"/>
          <w:b/>
          <w:bCs/>
          <w:sz w:val="16"/>
          <w:szCs w:val="16"/>
          <w:lang w:val="en-US"/>
        </w:rPr>
        <w:t>Book</w:t>
      </w:r>
      <w:r w:rsidRPr="005F7FEC">
        <w:rPr>
          <w:rFonts w:ascii="Helvetica Neue" w:hAnsi="Helvetica Neue"/>
          <w:b/>
          <w:bCs/>
          <w:sz w:val="16"/>
          <w:szCs w:val="16"/>
          <w:lang w:val="el-GR"/>
        </w:rPr>
        <w:t xml:space="preserve"> </w:t>
      </w:r>
      <w:r w:rsidRPr="005F7FEC">
        <w:rPr>
          <w:rFonts w:ascii="Helvetica Neue" w:hAnsi="Helvetica Neue"/>
          <w:b/>
          <w:bCs/>
          <w:sz w:val="16"/>
          <w:szCs w:val="16"/>
          <w:lang w:val="en-US"/>
        </w:rPr>
        <w:t>Chapters</w:t>
      </w:r>
    </w:p>
    <w:p w14:paraId="64DF6369"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r w:rsidRPr="005E1A48">
        <w:rPr>
          <w:rFonts w:asciiTheme="minorHAnsi" w:hAnsiTheme="minorHAnsi"/>
          <w:sz w:val="18"/>
          <w:szCs w:val="18"/>
        </w:rPr>
        <w:t xml:space="preserve">E. </w:t>
      </w:r>
      <w:proofErr w:type="spellStart"/>
      <w:r w:rsidRPr="005E1A48">
        <w:rPr>
          <w:rFonts w:asciiTheme="minorHAnsi" w:hAnsiTheme="minorHAnsi"/>
          <w:sz w:val="18"/>
          <w:szCs w:val="18"/>
        </w:rPr>
        <w:t>Zervas</w:t>
      </w:r>
      <w:proofErr w:type="spellEnd"/>
      <w:r w:rsidRPr="005E1A48">
        <w:rPr>
          <w:rFonts w:asciiTheme="minorHAnsi" w:hAnsiTheme="minorHAnsi"/>
          <w:sz w:val="18"/>
          <w:szCs w:val="18"/>
        </w:rPr>
        <w:t xml:space="preserve">, A. Kaloxylos and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w:t>
      </w:r>
      <w:r w:rsidRPr="005E1A48">
        <w:rPr>
          <w:rFonts w:asciiTheme="minorHAnsi" w:hAnsiTheme="minorHAnsi"/>
          <w:color w:val="3366FF"/>
          <w:sz w:val="18"/>
          <w:szCs w:val="18"/>
        </w:rPr>
        <w:t xml:space="preserve"> </w:t>
      </w:r>
      <w:r w:rsidRPr="005E1A48">
        <w:rPr>
          <w:rFonts w:asciiTheme="minorHAnsi" w:hAnsiTheme="minorHAnsi"/>
          <w:color w:val="CC6633"/>
          <w:sz w:val="18"/>
          <w:szCs w:val="18"/>
        </w:rPr>
        <w:t>“LAMPS: Location Agents and Mobile -PNNI  Scheme”,</w:t>
      </w:r>
      <w:r w:rsidRPr="005E1A48">
        <w:rPr>
          <w:rFonts w:asciiTheme="minorHAnsi" w:hAnsiTheme="minorHAnsi"/>
          <w:color w:val="3366FF"/>
          <w:sz w:val="18"/>
          <w:szCs w:val="18"/>
        </w:rPr>
        <w:t xml:space="preserve"> </w:t>
      </w:r>
      <w:r w:rsidRPr="005E1A48">
        <w:rPr>
          <w:rFonts w:asciiTheme="minorHAnsi" w:hAnsiTheme="minorHAnsi"/>
          <w:sz w:val="18"/>
          <w:szCs w:val="18"/>
        </w:rPr>
        <w:t xml:space="preserve">Appeared in the book "Advances in Informatics", edited by D.I. Fotiadis, S.D. </w:t>
      </w:r>
      <w:proofErr w:type="spellStart"/>
      <w:r w:rsidRPr="005E1A48">
        <w:rPr>
          <w:rFonts w:asciiTheme="minorHAnsi" w:hAnsiTheme="minorHAnsi"/>
          <w:sz w:val="18"/>
          <w:szCs w:val="18"/>
        </w:rPr>
        <w:t>Nikolopoulos</w:t>
      </w:r>
      <w:proofErr w:type="spellEnd"/>
      <w:r w:rsidRPr="005E1A48">
        <w:rPr>
          <w:rFonts w:asciiTheme="minorHAnsi" w:hAnsiTheme="minorHAnsi"/>
          <w:sz w:val="18"/>
          <w:szCs w:val="18"/>
        </w:rPr>
        <w:t xml:space="preserve"> and published by World Scientific, 1999, ISBN 981-02-4192-5</w:t>
      </w:r>
    </w:p>
    <w:p w14:paraId="68F5A3AF"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r w:rsidRPr="005E1A48">
        <w:rPr>
          <w:rFonts w:asciiTheme="minorHAnsi" w:hAnsiTheme="minorHAnsi"/>
          <w:sz w:val="18"/>
          <w:szCs w:val="18"/>
        </w:rPr>
        <w:t xml:space="preserve">M. </w:t>
      </w:r>
      <w:proofErr w:type="spellStart"/>
      <w:r w:rsidRPr="005E1A48">
        <w:rPr>
          <w:rFonts w:asciiTheme="minorHAnsi" w:hAnsiTheme="minorHAnsi"/>
          <w:sz w:val="18"/>
          <w:szCs w:val="18"/>
        </w:rPr>
        <w:t>Koutsopoulou</w:t>
      </w:r>
      <w:proofErr w:type="spellEnd"/>
      <w:r w:rsidRPr="005E1A48">
        <w:rPr>
          <w:rFonts w:asciiTheme="minorHAnsi" w:hAnsiTheme="minorHAnsi"/>
          <w:sz w:val="18"/>
          <w:szCs w:val="18"/>
        </w:rPr>
        <w:t xml:space="preserve">, S. </w:t>
      </w:r>
      <w:proofErr w:type="spellStart"/>
      <w:r w:rsidRPr="005E1A48">
        <w:rPr>
          <w:rFonts w:asciiTheme="minorHAnsi" w:hAnsiTheme="minorHAnsi"/>
          <w:sz w:val="18"/>
          <w:szCs w:val="18"/>
        </w:rPr>
        <w:t>Panagiotakis</w:t>
      </w:r>
      <w:proofErr w:type="spellEnd"/>
      <w:r w:rsidRPr="005E1A48">
        <w:rPr>
          <w:rFonts w:asciiTheme="minorHAnsi" w:hAnsiTheme="minorHAnsi"/>
          <w:sz w:val="18"/>
          <w:szCs w:val="18"/>
        </w:rPr>
        <w:t xml:space="preserve">, 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A. Kaloxylos,</w:t>
      </w:r>
      <w:r w:rsidRPr="005E1A48">
        <w:rPr>
          <w:rFonts w:asciiTheme="minorHAnsi" w:hAnsiTheme="minorHAnsi"/>
          <w:color w:val="3366FF"/>
          <w:sz w:val="18"/>
          <w:szCs w:val="18"/>
        </w:rPr>
        <w:t xml:space="preserve"> </w:t>
      </w:r>
      <w:r w:rsidRPr="005E1A48">
        <w:rPr>
          <w:rFonts w:asciiTheme="minorHAnsi" w:hAnsiTheme="minorHAnsi"/>
          <w:color w:val="CC6633"/>
          <w:sz w:val="18"/>
          <w:szCs w:val="18"/>
        </w:rPr>
        <w:t>“Customized billing for location based services”</w:t>
      </w:r>
      <w:r w:rsidRPr="005E1A48">
        <w:rPr>
          <w:rFonts w:asciiTheme="minorHAnsi" w:hAnsiTheme="minorHAnsi"/>
          <w:color w:val="3366FF"/>
          <w:sz w:val="18"/>
          <w:szCs w:val="18"/>
        </w:rPr>
        <w:t xml:space="preserve">, </w:t>
      </w:r>
      <w:r w:rsidRPr="005E1A48">
        <w:rPr>
          <w:rFonts w:asciiTheme="minorHAnsi" w:hAnsiTheme="minorHAnsi"/>
          <w:sz w:val="18"/>
          <w:szCs w:val="18"/>
        </w:rPr>
        <w:t>Lecture notes in Computer Science, Springer-</w:t>
      </w:r>
      <w:proofErr w:type="spellStart"/>
      <w:r w:rsidRPr="005E1A48">
        <w:rPr>
          <w:rFonts w:asciiTheme="minorHAnsi" w:hAnsiTheme="minorHAnsi"/>
          <w:sz w:val="18"/>
          <w:szCs w:val="18"/>
        </w:rPr>
        <w:t>Verlag</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Gmbh</w:t>
      </w:r>
      <w:proofErr w:type="spellEnd"/>
      <w:r w:rsidRPr="005E1A48">
        <w:rPr>
          <w:rFonts w:asciiTheme="minorHAnsi" w:hAnsiTheme="minorHAnsi"/>
          <w:sz w:val="18"/>
          <w:szCs w:val="18"/>
        </w:rPr>
        <w:t xml:space="preserve">, ISSN 0302-9743, Volume 3542/2005, paper selected from  IFIP DAIS conference (Distributed Applications and Interoperable Systems), Athens 2005. </w:t>
      </w:r>
    </w:p>
    <w:p w14:paraId="32956A09"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r w:rsidRPr="005E1A48">
        <w:rPr>
          <w:rFonts w:asciiTheme="minorHAnsi" w:hAnsiTheme="minorHAnsi"/>
          <w:sz w:val="18"/>
          <w:szCs w:val="18"/>
        </w:rPr>
        <w:t xml:space="preserve">G. </w:t>
      </w:r>
      <w:proofErr w:type="spellStart"/>
      <w:r w:rsidRPr="005E1A48">
        <w:rPr>
          <w:rFonts w:asciiTheme="minorHAnsi" w:hAnsiTheme="minorHAnsi"/>
          <w:sz w:val="18"/>
          <w:szCs w:val="18"/>
        </w:rPr>
        <w:t>Lambropoulos</w:t>
      </w:r>
      <w:proofErr w:type="spellEnd"/>
      <w:r w:rsidRPr="005E1A48">
        <w:rPr>
          <w:rFonts w:asciiTheme="minorHAnsi" w:hAnsiTheme="minorHAnsi"/>
          <w:sz w:val="18"/>
          <w:szCs w:val="18"/>
        </w:rPr>
        <w:t xml:space="preserve">, N. Passas, A. Kaloxylos and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w:t>
      </w:r>
      <w:r w:rsidRPr="005E1A48">
        <w:rPr>
          <w:rFonts w:asciiTheme="minorHAnsi" w:hAnsiTheme="minorHAnsi"/>
          <w:color w:val="3366FF"/>
          <w:sz w:val="18"/>
          <w:szCs w:val="18"/>
        </w:rPr>
        <w:t xml:space="preserve"> </w:t>
      </w:r>
      <w:r w:rsidRPr="005E1A48">
        <w:rPr>
          <w:rFonts w:asciiTheme="minorHAnsi" w:hAnsiTheme="minorHAnsi"/>
          <w:color w:val="CC6633"/>
          <w:sz w:val="18"/>
          <w:szCs w:val="18"/>
        </w:rPr>
        <w:t>“Managing Handovers in Integrated WLAN/Cellular Networks”</w:t>
      </w:r>
      <w:r w:rsidRPr="005E1A48">
        <w:rPr>
          <w:rFonts w:asciiTheme="minorHAnsi" w:hAnsiTheme="minorHAnsi"/>
          <w:color w:val="3366FF"/>
          <w:sz w:val="18"/>
          <w:szCs w:val="18"/>
        </w:rPr>
        <w:t xml:space="preserve">, </w:t>
      </w:r>
      <w:r w:rsidRPr="005E1A48">
        <w:rPr>
          <w:rFonts w:asciiTheme="minorHAnsi" w:hAnsiTheme="minorHAnsi"/>
          <w:sz w:val="18"/>
          <w:szCs w:val="18"/>
        </w:rPr>
        <w:t xml:space="preserve">book chapter in  “The Encyclopedia of Wireless and Mobile Communications” CRC Press, editor: </w:t>
      </w:r>
      <w:proofErr w:type="spellStart"/>
      <w:r w:rsidRPr="005E1A48">
        <w:rPr>
          <w:rFonts w:asciiTheme="minorHAnsi" w:hAnsiTheme="minorHAnsi"/>
          <w:sz w:val="18"/>
          <w:szCs w:val="18"/>
        </w:rPr>
        <w:t>Borko</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Funkt</w:t>
      </w:r>
      <w:proofErr w:type="spellEnd"/>
      <w:r w:rsidRPr="005E1A48">
        <w:rPr>
          <w:rFonts w:asciiTheme="minorHAnsi" w:hAnsiTheme="minorHAnsi"/>
          <w:sz w:val="18"/>
          <w:szCs w:val="18"/>
        </w:rPr>
        <w:t xml:space="preserve">, ISBN 1-420-04326-9, December 2007 </w:t>
      </w:r>
    </w:p>
    <w:p w14:paraId="29119F9B"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proofErr w:type="spellStart"/>
      <w:r w:rsidRPr="005E1A48">
        <w:rPr>
          <w:rFonts w:asciiTheme="minorHAnsi" w:hAnsiTheme="minorHAnsi"/>
          <w:sz w:val="18"/>
          <w:szCs w:val="18"/>
        </w:rPr>
        <w:t>A.Kaloxylos</w:t>
      </w:r>
      <w:proofErr w:type="spellEnd"/>
      <w:r w:rsidRPr="005E1A48">
        <w:rPr>
          <w:rFonts w:asciiTheme="minorHAnsi" w:hAnsiTheme="minorHAnsi"/>
          <w:sz w:val="18"/>
          <w:szCs w:val="18"/>
        </w:rPr>
        <w:t xml:space="preserve">, G. </w:t>
      </w:r>
      <w:proofErr w:type="spellStart"/>
      <w:r w:rsidRPr="005E1A48">
        <w:rPr>
          <w:rFonts w:asciiTheme="minorHAnsi" w:hAnsiTheme="minorHAnsi"/>
          <w:sz w:val="18"/>
          <w:szCs w:val="18"/>
        </w:rPr>
        <w:t>Modeas</w:t>
      </w:r>
      <w:proofErr w:type="spellEnd"/>
      <w:r w:rsidRPr="005E1A48">
        <w:rPr>
          <w:rFonts w:asciiTheme="minorHAnsi" w:hAnsiTheme="minorHAnsi"/>
          <w:sz w:val="18"/>
          <w:szCs w:val="18"/>
        </w:rPr>
        <w:t xml:space="preserve">, N. Passas and G. </w:t>
      </w:r>
      <w:proofErr w:type="spellStart"/>
      <w:r w:rsidRPr="005E1A48">
        <w:rPr>
          <w:rFonts w:asciiTheme="minorHAnsi" w:hAnsiTheme="minorHAnsi"/>
          <w:sz w:val="18"/>
          <w:szCs w:val="18"/>
        </w:rPr>
        <w:t>Lampropoulos</w:t>
      </w:r>
      <w:proofErr w:type="spellEnd"/>
      <w:r w:rsidRPr="005E1A48">
        <w:rPr>
          <w:rFonts w:asciiTheme="minorHAnsi" w:hAnsiTheme="minorHAnsi"/>
          <w:sz w:val="18"/>
          <w:szCs w:val="18"/>
        </w:rPr>
        <w:t>,</w:t>
      </w:r>
      <w:r w:rsidRPr="005E1A48">
        <w:rPr>
          <w:rFonts w:asciiTheme="minorHAnsi" w:hAnsiTheme="minorHAnsi"/>
          <w:color w:val="3366FF"/>
          <w:sz w:val="18"/>
          <w:szCs w:val="18"/>
        </w:rPr>
        <w:t xml:space="preserve"> </w:t>
      </w:r>
      <w:r w:rsidRPr="005E1A48">
        <w:rPr>
          <w:rFonts w:asciiTheme="minorHAnsi" w:hAnsiTheme="minorHAnsi"/>
          <w:color w:val="CC6633"/>
          <w:sz w:val="18"/>
          <w:szCs w:val="18"/>
        </w:rPr>
        <w:t>“Radio Resource Management in 4G Mobile Systems”</w:t>
      </w:r>
      <w:r w:rsidRPr="005E1A48">
        <w:rPr>
          <w:rFonts w:asciiTheme="minorHAnsi" w:hAnsiTheme="minorHAnsi"/>
          <w:color w:val="3366FF"/>
          <w:sz w:val="18"/>
          <w:szCs w:val="18"/>
        </w:rPr>
        <w:t xml:space="preserve">, </w:t>
      </w:r>
      <w:r w:rsidRPr="005E1A48">
        <w:rPr>
          <w:rFonts w:asciiTheme="minorHAnsi" w:hAnsiTheme="minorHAnsi"/>
          <w:sz w:val="18"/>
          <w:szCs w:val="18"/>
        </w:rPr>
        <w:t xml:space="preserve">book chapter in “The Encyclopedia of Wireless and Mobile Communications”, CRC Press, editor: </w:t>
      </w:r>
      <w:proofErr w:type="spellStart"/>
      <w:r w:rsidRPr="005E1A48">
        <w:rPr>
          <w:rFonts w:asciiTheme="minorHAnsi" w:hAnsiTheme="minorHAnsi"/>
          <w:sz w:val="18"/>
          <w:szCs w:val="18"/>
        </w:rPr>
        <w:t>Borko</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Funkt</w:t>
      </w:r>
      <w:proofErr w:type="spellEnd"/>
      <w:r w:rsidRPr="005E1A48">
        <w:rPr>
          <w:rFonts w:asciiTheme="minorHAnsi" w:hAnsiTheme="minorHAnsi"/>
          <w:sz w:val="18"/>
          <w:szCs w:val="18"/>
        </w:rPr>
        <w:t>, </w:t>
      </w:r>
      <w:r w:rsidRPr="005E1A48">
        <w:rPr>
          <w:rFonts w:asciiTheme="minorHAnsi" w:hAnsiTheme="minorHAnsi" w:cs="Arial"/>
          <w:sz w:val="18"/>
          <w:szCs w:val="18"/>
        </w:rPr>
        <w:t xml:space="preserve"> </w:t>
      </w:r>
      <w:r w:rsidRPr="005E1A48">
        <w:rPr>
          <w:rFonts w:asciiTheme="minorHAnsi" w:hAnsiTheme="minorHAnsi"/>
          <w:sz w:val="18"/>
          <w:szCs w:val="18"/>
        </w:rPr>
        <w:t xml:space="preserve">ISBN 1-420-04326-9, December 2007 </w:t>
      </w:r>
    </w:p>
    <w:p w14:paraId="2424C9F6"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r w:rsidRPr="005E1A48">
        <w:rPr>
          <w:rFonts w:asciiTheme="minorHAnsi" w:hAnsiTheme="minorHAnsi"/>
          <w:sz w:val="18"/>
          <w:szCs w:val="18"/>
        </w:rPr>
        <w:t xml:space="preserve">D. </w:t>
      </w:r>
      <w:proofErr w:type="spellStart"/>
      <w:r w:rsidRPr="005E1A48">
        <w:rPr>
          <w:rFonts w:asciiTheme="minorHAnsi" w:hAnsiTheme="minorHAnsi"/>
          <w:sz w:val="18"/>
          <w:szCs w:val="18"/>
        </w:rPr>
        <w:t>Triantafyllopoulou</w:t>
      </w:r>
      <w:proofErr w:type="spellEnd"/>
      <w:r w:rsidRPr="005E1A48">
        <w:rPr>
          <w:rFonts w:asciiTheme="minorHAnsi" w:hAnsiTheme="minorHAnsi"/>
          <w:sz w:val="18"/>
          <w:szCs w:val="18"/>
        </w:rPr>
        <w:t xml:space="preserve">, N. Passas, A. Kaloxylos, </w:t>
      </w:r>
      <w:r w:rsidRPr="005E1A48">
        <w:rPr>
          <w:rFonts w:asciiTheme="minorHAnsi" w:hAnsiTheme="minorHAnsi"/>
          <w:color w:val="CC6633"/>
          <w:sz w:val="18"/>
          <w:szCs w:val="18"/>
        </w:rPr>
        <w:t>"Cross-layer design for cooperative wireless communications"</w:t>
      </w:r>
      <w:r w:rsidRPr="005E1A48">
        <w:rPr>
          <w:rFonts w:asciiTheme="minorHAnsi" w:hAnsiTheme="minorHAnsi"/>
          <w:sz w:val="18"/>
          <w:szCs w:val="18"/>
        </w:rPr>
        <w:t xml:space="preserve">, book chapter in "Cooperative Wireless Communications", editors Y. Zhang, H. H. Chen and M. </w:t>
      </w:r>
      <w:proofErr w:type="spellStart"/>
      <w:r w:rsidRPr="005E1A48">
        <w:rPr>
          <w:rFonts w:asciiTheme="minorHAnsi" w:hAnsiTheme="minorHAnsi"/>
          <w:sz w:val="18"/>
          <w:szCs w:val="18"/>
        </w:rPr>
        <w:t>Guizani</w:t>
      </w:r>
      <w:proofErr w:type="spellEnd"/>
      <w:r w:rsidRPr="005E1A48">
        <w:rPr>
          <w:rFonts w:asciiTheme="minorHAnsi" w:hAnsiTheme="minorHAnsi"/>
          <w:sz w:val="18"/>
          <w:szCs w:val="18"/>
        </w:rPr>
        <w:t xml:space="preserve">, book chapter in “Cooperative Wireless Communications”, CRC Press, editors: Y. Zhang, H. H. Chen and M. </w:t>
      </w:r>
      <w:proofErr w:type="spellStart"/>
      <w:r w:rsidRPr="005E1A48">
        <w:rPr>
          <w:rFonts w:asciiTheme="minorHAnsi" w:hAnsiTheme="minorHAnsi"/>
          <w:sz w:val="18"/>
          <w:szCs w:val="18"/>
        </w:rPr>
        <w:t>Guizani</w:t>
      </w:r>
      <w:proofErr w:type="spellEnd"/>
      <w:r w:rsidRPr="005E1A48">
        <w:rPr>
          <w:rFonts w:asciiTheme="minorHAnsi" w:hAnsiTheme="minorHAnsi"/>
          <w:sz w:val="18"/>
          <w:szCs w:val="18"/>
        </w:rPr>
        <w:t>, ISBN: 142006469X, March 2009.</w:t>
      </w:r>
    </w:p>
    <w:p w14:paraId="3264B53D"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r w:rsidRPr="005E1A48">
        <w:rPr>
          <w:rFonts w:asciiTheme="minorHAnsi" w:hAnsiTheme="minorHAnsi"/>
          <w:sz w:val="18"/>
          <w:szCs w:val="18"/>
        </w:rPr>
        <w:t xml:space="preserve">A. Kaloxylos, S. </w:t>
      </w:r>
      <w:proofErr w:type="spellStart"/>
      <w:r w:rsidRPr="005E1A48">
        <w:rPr>
          <w:rFonts w:asciiTheme="minorHAnsi" w:hAnsiTheme="minorHAnsi"/>
          <w:sz w:val="18"/>
          <w:szCs w:val="18"/>
        </w:rPr>
        <w:t>Paskalis</w:t>
      </w:r>
      <w:proofErr w:type="spellEnd"/>
      <w:r w:rsidRPr="005E1A48">
        <w:rPr>
          <w:rFonts w:asciiTheme="minorHAnsi" w:hAnsiTheme="minorHAnsi"/>
          <w:sz w:val="18"/>
          <w:szCs w:val="18"/>
        </w:rPr>
        <w:t xml:space="preserve">, D. </w:t>
      </w:r>
      <w:proofErr w:type="spellStart"/>
      <w:r w:rsidRPr="005E1A48">
        <w:rPr>
          <w:rFonts w:asciiTheme="minorHAnsi" w:hAnsiTheme="minorHAnsi"/>
          <w:sz w:val="18"/>
          <w:szCs w:val="18"/>
        </w:rPr>
        <w:t>Vali</w:t>
      </w:r>
      <w:proofErr w:type="spellEnd"/>
      <w:r w:rsidRPr="005E1A48">
        <w:rPr>
          <w:rFonts w:asciiTheme="minorHAnsi" w:hAnsiTheme="minorHAnsi"/>
          <w:sz w:val="18"/>
          <w:szCs w:val="18"/>
        </w:rPr>
        <w:t xml:space="preserve">, A. </w:t>
      </w:r>
      <w:proofErr w:type="spellStart"/>
      <w:r w:rsidRPr="005E1A48">
        <w:rPr>
          <w:rFonts w:asciiTheme="minorHAnsi" w:hAnsiTheme="minorHAnsi"/>
          <w:sz w:val="18"/>
          <w:szCs w:val="18"/>
        </w:rPr>
        <w:t>Boucouvalas</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 xml:space="preserve">“Mobility Management and </w:t>
      </w:r>
      <w:proofErr w:type="spellStart"/>
      <w:r w:rsidRPr="005E1A48">
        <w:rPr>
          <w:rFonts w:asciiTheme="minorHAnsi" w:hAnsiTheme="minorHAnsi"/>
          <w:color w:val="CC6633"/>
          <w:sz w:val="18"/>
          <w:szCs w:val="18"/>
        </w:rPr>
        <w:t>QoS</w:t>
      </w:r>
      <w:proofErr w:type="spellEnd"/>
      <w:r w:rsidRPr="005E1A48">
        <w:rPr>
          <w:rFonts w:asciiTheme="minorHAnsi" w:hAnsiTheme="minorHAnsi"/>
          <w:color w:val="CC6633"/>
          <w:sz w:val="18"/>
          <w:szCs w:val="18"/>
        </w:rPr>
        <w:t xml:space="preserve"> Support in Wireless Environments: Trends and Open issues”</w:t>
      </w:r>
      <w:r w:rsidRPr="005E1A48">
        <w:rPr>
          <w:rFonts w:asciiTheme="minorHAnsi" w:hAnsiTheme="minorHAnsi"/>
          <w:sz w:val="18"/>
          <w:szCs w:val="18"/>
        </w:rPr>
        <w:t xml:space="preserve">, Wireless Network Traffic and Quality of Service Support: Trends and Standards, IGI Global edited by Dr. Thomas D. </w:t>
      </w:r>
      <w:proofErr w:type="spellStart"/>
      <w:r w:rsidRPr="005E1A48">
        <w:rPr>
          <w:rFonts w:asciiTheme="minorHAnsi" w:hAnsiTheme="minorHAnsi"/>
          <w:sz w:val="18"/>
          <w:szCs w:val="18"/>
        </w:rPr>
        <w:t>Lagkas</w:t>
      </w:r>
      <w:proofErr w:type="spellEnd"/>
      <w:r w:rsidRPr="005E1A48">
        <w:rPr>
          <w:rFonts w:asciiTheme="minorHAnsi" w:hAnsiTheme="minorHAnsi"/>
          <w:sz w:val="18"/>
          <w:szCs w:val="18"/>
        </w:rPr>
        <w:t xml:space="preserve">, Prof. </w:t>
      </w:r>
      <w:proofErr w:type="spellStart"/>
      <w:r w:rsidRPr="005E1A48">
        <w:rPr>
          <w:rFonts w:asciiTheme="minorHAnsi" w:hAnsiTheme="minorHAnsi"/>
          <w:sz w:val="18"/>
          <w:szCs w:val="18"/>
        </w:rPr>
        <w:t>Pantelis</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Angelidis</w:t>
      </w:r>
      <w:proofErr w:type="spellEnd"/>
      <w:r w:rsidRPr="005E1A48">
        <w:rPr>
          <w:rFonts w:asciiTheme="minorHAnsi" w:hAnsiTheme="minorHAnsi"/>
          <w:sz w:val="18"/>
          <w:szCs w:val="18"/>
        </w:rPr>
        <w:t xml:space="preserve">, and  Prof. </w:t>
      </w:r>
      <w:proofErr w:type="spellStart"/>
      <w:r w:rsidRPr="005E1A48">
        <w:rPr>
          <w:rFonts w:asciiTheme="minorHAnsi" w:hAnsiTheme="minorHAnsi"/>
          <w:sz w:val="18"/>
          <w:szCs w:val="18"/>
        </w:rPr>
        <w:t>Loukas</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Georgiadis</w:t>
      </w:r>
      <w:proofErr w:type="spellEnd"/>
      <w:r w:rsidRPr="005E1A48">
        <w:rPr>
          <w:rFonts w:asciiTheme="minorHAnsi" w:hAnsiTheme="minorHAnsi"/>
          <w:sz w:val="18"/>
          <w:szCs w:val="18"/>
        </w:rPr>
        <w:t>, 2010</w:t>
      </w:r>
    </w:p>
    <w:p w14:paraId="5C89BAF4"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hyperlink r:id="rId8" w:history="1">
        <w:r w:rsidRPr="005E1A48">
          <w:rPr>
            <w:rFonts w:asciiTheme="minorHAnsi" w:hAnsiTheme="minorHAnsi"/>
            <w:sz w:val="18"/>
            <w:szCs w:val="18"/>
          </w:rPr>
          <w:t xml:space="preserve">Laurent </w:t>
        </w:r>
        <w:proofErr w:type="spellStart"/>
        <w:r w:rsidRPr="005E1A48">
          <w:rPr>
            <w:rFonts w:asciiTheme="minorHAnsi" w:hAnsiTheme="minorHAnsi"/>
            <w:sz w:val="18"/>
            <w:szCs w:val="18"/>
          </w:rPr>
          <w:t>Ciavaglia</w:t>
        </w:r>
        <w:proofErr w:type="spellEnd"/>
      </w:hyperlink>
      <w:r w:rsidRPr="005E1A48">
        <w:rPr>
          <w:rFonts w:asciiTheme="minorHAnsi" w:hAnsiTheme="minorHAnsi"/>
          <w:sz w:val="18"/>
          <w:szCs w:val="18"/>
        </w:rPr>
        <w:t>, </w:t>
      </w:r>
      <w:hyperlink r:id="rId9" w:history="1">
        <w:proofErr w:type="spellStart"/>
        <w:r w:rsidRPr="005E1A48">
          <w:rPr>
            <w:rFonts w:asciiTheme="minorHAnsi" w:hAnsiTheme="minorHAnsi"/>
            <w:sz w:val="18"/>
            <w:szCs w:val="18"/>
          </w:rPr>
          <w:t>Zwi</w:t>
        </w:r>
        <w:proofErr w:type="spellEnd"/>
        <w:r w:rsidRPr="005E1A48">
          <w:rPr>
            <w:rFonts w:asciiTheme="minorHAnsi" w:hAnsiTheme="minorHAnsi"/>
            <w:sz w:val="18"/>
            <w:szCs w:val="18"/>
          </w:rPr>
          <w:t xml:space="preserve"> Altman</w:t>
        </w:r>
      </w:hyperlink>
      <w:r w:rsidRPr="005E1A48">
        <w:rPr>
          <w:rFonts w:asciiTheme="minorHAnsi" w:hAnsiTheme="minorHAnsi"/>
          <w:sz w:val="18"/>
          <w:szCs w:val="18"/>
        </w:rPr>
        <w:t>, </w:t>
      </w:r>
      <w:hyperlink r:id="rId10" w:history="1">
        <w:proofErr w:type="spellStart"/>
        <w:r w:rsidRPr="005E1A48">
          <w:rPr>
            <w:rFonts w:asciiTheme="minorHAnsi" w:hAnsiTheme="minorHAnsi"/>
            <w:sz w:val="18"/>
            <w:szCs w:val="18"/>
          </w:rPr>
          <w:t>Eleni</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Patouni</w:t>
        </w:r>
        <w:proofErr w:type="spellEnd"/>
      </w:hyperlink>
      <w:r w:rsidRPr="005E1A48">
        <w:rPr>
          <w:rFonts w:asciiTheme="minorHAnsi" w:hAnsiTheme="minorHAnsi"/>
          <w:sz w:val="18"/>
          <w:szCs w:val="18"/>
        </w:rPr>
        <w:t>, </w:t>
      </w:r>
      <w:hyperlink r:id="rId11" w:history="1">
        <w:proofErr w:type="spellStart"/>
        <w:r w:rsidRPr="005E1A48">
          <w:rPr>
            <w:rFonts w:asciiTheme="minorHAnsi" w:hAnsiTheme="minorHAnsi"/>
            <w:sz w:val="18"/>
            <w:szCs w:val="18"/>
          </w:rPr>
          <w:t>Alexandros</w:t>
        </w:r>
        <w:proofErr w:type="spellEnd"/>
        <w:r w:rsidRPr="005E1A48">
          <w:rPr>
            <w:rFonts w:asciiTheme="minorHAnsi" w:hAnsiTheme="minorHAnsi"/>
            <w:sz w:val="18"/>
            <w:szCs w:val="18"/>
          </w:rPr>
          <w:t xml:space="preserve"> Kaloxylos</w:t>
        </w:r>
      </w:hyperlink>
      <w:r w:rsidRPr="005E1A48">
        <w:rPr>
          <w:rFonts w:asciiTheme="minorHAnsi" w:hAnsiTheme="minorHAnsi"/>
          <w:sz w:val="18"/>
          <w:szCs w:val="18"/>
        </w:rPr>
        <w:t>, et al., “</w:t>
      </w:r>
      <w:r w:rsidRPr="005E1A48">
        <w:rPr>
          <w:rFonts w:asciiTheme="minorHAnsi" w:hAnsiTheme="minorHAnsi"/>
          <w:color w:val="CC6633"/>
          <w:sz w:val="18"/>
          <w:szCs w:val="18"/>
        </w:rPr>
        <w:t>Coordination of Self-Organizing Network Mechanisms: Framework and Enablers”</w:t>
      </w:r>
      <w:r w:rsidRPr="005E1A48">
        <w:rPr>
          <w:rFonts w:asciiTheme="minorHAnsi" w:hAnsiTheme="minorHAnsi"/>
          <w:sz w:val="18"/>
          <w:szCs w:val="18"/>
        </w:rPr>
        <w:t xml:space="preserve">, </w:t>
      </w:r>
      <w:hyperlink r:id="rId12" w:history="1">
        <w:r w:rsidRPr="005E1A48">
          <w:rPr>
            <w:rFonts w:asciiTheme="minorHAnsi" w:hAnsiTheme="minorHAnsi"/>
            <w:sz w:val="18"/>
            <w:szCs w:val="18"/>
          </w:rPr>
          <w:t>Mobile Networks and Managem</w:t>
        </w:r>
        <w:r w:rsidRPr="005E1A48">
          <w:rPr>
            <w:rFonts w:asciiTheme="minorHAnsi" w:hAnsiTheme="minorHAnsi"/>
            <w:sz w:val="18"/>
            <w:szCs w:val="18"/>
          </w:rPr>
          <w:t>e</w:t>
        </w:r>
        <w:r w:rsidRPr="005E1A48">
          <w:rPr>
            <w:rFonts w:asciiTheme="minorHAnsi" w:hAnsiTheme="minorHAnsi"/>
            <w:sz w:val="18"/>
            <w:szCs w:val="18"/>
          </w:rPr>
          <w:t>nt</w:t>
        </w:r>
      </w:hyperlink>
      <w:r w:rsidRPr="005E1A48">
        <w:rPr>
          <w:rFonts w:asciiTheme="minorHAnsi" w:hAnsiTheme="minorHAnsi"/>
          <w:sz w:val="18"/>
          <w:szCs w:val="18"/>
        </w:rPr>
        <w:t xml:space="preserve"> </w:t>
      </w:r>
      <w:hyperlink r:id="rId13" w:history="1">
        <w:r w:rsidRPr="005E1A48">
          <w:rPr>
            <w:rFonts w:asciiTheme="minorHAnsi" w:hAnsiTheme="minorHAnsi"/>
            <w:sz w:val="18"/>
            <w:szCs w:val="18"/>
          </w:rPr>
          <w:t>Lectur</w:t>
        </w:r>
        <w:r w:rsidRPr="005E1A48">
          <w:rPr>
            <w:rFonts w:asciiTheme="minorHAnsi" w:hAnsiTheme="minorHAnsi"/>
            <w:sz w:val="18"/>
            <w:szCs w:val="18"/>
          </w:rPr>
          <w:t>e</w:t>
        </w:r>
        <w:r w:rsidRPr="005E1A48">
          <w:rPr>
            <w:rFonts w:asciiTheme="minorHAnsi" w:hAnsiTheme="minorHAnsi"/>
            <w:sz w:val="18"/>
            <w:szCs w:val="18"/>
          </w:rPr>
          <w:t xml:space="preserve"> Notes of the Institute for Computer Sciences, Social Informatics and Telecommunications Engineering</w:t>
        </w:r>
      </w:hyperlink>
      <w:r w:rsidRPr="005E1A48">
        <w:rPr>
          <w:rFonts w:asciiTheme="minorHAnsi" w:hAnsiTheme="minorHAnsi"/>
          <w:sz w:val="18"/>
          <w:szCs w:val="18"/>
        </w:rPr>
        <w:t> Volume 97, 2012, </w:t>
      </w:r>
      <w:proofErr w:type="spellStart"/>
      <w:r w:rsidRPr="005E1A48">
        <w:rPr>
          <w:rFonts w:asciiTheme="minorHAnsi" w:hAnsiTheme="minorHAnsi"/>
          <w:sz w:val="18"/>
          <w:szCs w:val="18"/>
        </w:rPr>
        <w:t>pp</w:t>
      </w:r>
      <w:proofErr w:type="spellEnd"/>
      <w:r w:rsidRPr="005E1A48">
        <w:rPr>
          <w:rFonts w:asciiTheme="minorHAnsi" w:hAnsiTheme="minorHAnsi"/>
          <w:sz w:val="18"/>
          <w:szCs w:val="18"/>
        </w:rPr>
        <w:t xml:space="preserve"> 174-184 (selected from the MONAMI 2011 conference), 2012</w:t>
      </w:r>
    </w:p>
    <w:p w14:paraId="2AD5FBA8" w14:textId="77777777" w:rsidR="005E1A48" w:rsidRPr="005E1A48" w:rsidRDefault="005E1A48" w:rsidP="005E1A48">
      <w:pPr>
        <w:numPr>
          <w:ilvl w:val="0"/>
          <w:numId w:val="6"/>
        </w:numPr>
        <w:suppressAutoHyphens/>
        <w:spacing w:before="280"/>
        <w:ind w:left="709" w:hanging="709"/>
        <w:jc w:val="both"/>
        <w:rPr>
          <w:rFonts w:asciiTheme="minorHAnsi" w:hAnsiTheme="minorHAnsi"/>
          <w:sz w:val="18"/>
          <w:szCs w:val="18"/>
        </w:rPr>
      </w:pPr>
      <w:r w:rsidRPr="005E1A48">
        <w:rPr>
          <w:rFonts w:asciiTheme="minorHAnsi" w:hAnsiTheme="minorHAnsi"/>
          <w:sz w:val="18"/>
          <w:szCs w:val="18"/>
        </w:rPr>
        <w:t xml:space="preserve">K. </w:t>
      </w:r>
      <w:proofErr w:type="spellStart"/>
      <w:r w:rsidRPr="005E1A48">
        <w:rPr>
          <w:rFonts w:asciiTheme="minorHAnsi" w:hAnsiTheme="minorHAnsi"/>
          <w:sz w:val="18"/>
          <w:szCs w:val="18"/>
        </w:rPr>
        <w:t>Chatzikokolakis</w:t>
      </w:r>
      <w:proofErr w:type="spellEnd"/>
      <w:r w:rsidRPr="005E1A48">
        <w:rPr>
          <w:rFonts w:asciiTheme="minorHAnsi" w:hAnsiTheme="minorHAnsi"/>
          <w:sz w:val="18"/>
          <w:szCs w:val="18"/>
        </w:rPr>
        <w:t xml:space="preserve">, P. </w:t>
      </w:r>
      <w:proofErr w:type="spellStart"/>
      <w:r w:rsidRPr="005E1A48">
        <w:rPr>
          <w:rFonts w:asciiTheme="minorHAnsi" w:hAnsiTheme="minorHAnsi"/>
          <w:sz w:val="18"/>
          <w:szCs w:val="18"/>
        </w:rPr>
        <w:t>Spapis</w:t>
      </w:r>
      <w:proofErr w:type="spellEnd"/>
      <w:r w:rsidRPr="005E1A48">
        <w:rPr>
          <w:rFonts w:asciiTheme="minorHAnsi" w:hAnsiTheme="minorHAnsi"/>
          <w:sz w:val="18"/>
          <w:szCs w:val="18"/>
        </w:rPr>
        <w:t xml:space="preserve">, M. </w:t>
      </w:r>
      <w:proofErr w:type="spellStart"/>
      <w:r w:rsidRPr="005E1A48">
        <w:rPr>
          <w:rFonts w:asciiTheme="minorHAnsi" w:hAnsiTheme="minorHAnsi"/>
          <w:sz w:val="18"/>
          <w:szCs w:val="18"/>
        </w:rPr>
        <w:t>Stamatelatos</w:t>
      </w:r>
      <w:proofErr w:type="spellEnd"/>
      <w:r w:rsidRPr="005E1A48">
        <w:rPr>
          <w:rFonts w:asciiTheme="minorHAnsi" w:hAnsiTheme="minorHAnsi"/>
          <w:sz w:val="18"/>
          <w:szCs w:val="18"/>
        </w:rPr>
        <w:t xml:space="preserve">, G. </w:t>
      </w:r>
      <w:proofErr w:type="spellStart"/>
      <w:r w:rsidRPr="005E1A48">
        <w:rPr>
          <w:rFonts w:asciiTheme="minorHAnsi" w:hAnsiTheme="minorHAnsi"/>
          <w:sz w:val="18"/>
          <w:szCs w:val="18"/>
        </w:rPr>
        <w:t>Katsikas</w:t>
      </w:r>
      <w:proofErr w:type="spellEnd"/>
      <w:r w:rsidRPr="005E1A48">
        <w:rPr>
          <w:rFonts w:asciiTheme="minorHAnsi" w:hAnsiTheme="minorHAnsi"/>
          <w:sz w:val="18"/>
          <w:szCs w:val="18"/>
        </w:rPr>
        <w:t xml:space="preserve">, R. </w:t>
      </w:r>
      <w:proofErr w:type="spellStart"/>
      <w:r w:rsidRPr="005E1A48">
        <w:rPr>
          <w:rFonts w:asciiTheme="minorHAnsi" w:hAnsiTheme="minorHAnsi"/>
          <w:sz w:val="18"/>
          <w:szCs w:val="18"/>
        </w:rPr>
        <w:t>Arapoglou</w:t>
      </w:r>
      <w:proofErr w:type="spellEnd"/>
      <w:r w:rsidRPr="005E1A48">
        <w:rPr>
          <w:rFonts w:asciiTheme="minorHAnsi" w:hAnsiTheme="minorHAnsi"/>
          <w:sz w:val="18"/>
          <w:szCs w:val="18"/>
        </w:rPr>
        <w:t xml:space="preserve">, A. Kaloxylos, 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“Spectrum Aggregation in Cognitive Radio Access Networks from power control perspective”</w:t>
      </w:r>
      <w:r w:rsidRPr="005E1A48">
        <w:rPr>
          <w:rFonts w:asciiTheme="minorHAnsi" w:hAnsiTheme="minorHAnsi"/>
          <w:sz w:val="18"/>
          <w:szCs w:val="18"/>
        </w:rPr>
        <w:t xml:space="preserve">, book chapter in “Evolution of cognitive networks and self adaptive communication systems”, IGI Global edited by Dr. Thomas </w:t>
      </w:r>
      <w:proofErr w:type="spellStart"/>
      <w:r w:rsidRPr="005E1A48">
        <w:rPr>
          <w:rFonts w:asciiTheme="minorHAnsi" w:hAnsiTheme="minorHAnsi"/>
          <w:sz w:val="18"/>
          <w:szCs w:val="18"/>
        </w:rPr>
        <w:t>Lagkas</w:t>
      </w:r>
      <w:proofErr w:type="spellEnd"/>
      <w:r w:rsidRPr="005E1A48">
        <w:rPr>
          <w:rFonts w:asciiTheme="minorHAnsi" w:hAnsiTheme="minorHAnsi"/>
          <w:sz w:val="18"/>
          <w:szCs w:val="18"/>
        </w:rPr>
        <w:t>, 2013</w:t>
      </w:r>
    </w:p>
    <w:p w14:paraId="6E242DC7" w14:textId="77777777" w:rsidR="005E1A48" w:rsidRPr="005E1A48" w:rsidRDefault="005E1A48" w:rsidP="005E1A48">
      <w:pPr>
        <w:spacing w:before="280"/>
        <w:ind w:left="709"/>
        <w:rPr>
          <w:rFonts w:asciiTheme="minorHAnsi" w:hAnsiTheme="minorHAnsi"/>
          <w:sz w:val="18"/>
          <w:szCs w:val="18"/>
        </w:rPr>
      </w:pPr>
    </w:p>
    <w:p w14:paraId="7CFD0BA6" w14:textId="77777777" w:rsidR="005E1A48" w:rsidRPr="005E1A48" w:rsidRDefault="005E1A48" w:rsidP="005E1A48">
      <w:pPr>
        <w:pStyle w:val="HTMLPreformatted"/>
        <w:numPr>
          <w:ilvl w:val="0"/>
          <w:numId w:val="6"/>
        </w:numPr>
        <w:jc w:val="both"/>
        <w:rPr>
          <w:rFonts w:asciiTheme="minorHAnsi" w:hAnsiTheme="minorHAnsi" w:cs="Arial"/>
          <w:sz w:val="18"/>
          <w:szCs w:val="18"/>
        </w:rPr>
      </w:pPr>
      <w:r w:rsidRPr="005E1A48">
        <w:rPr>
          <w:rFonts w:asciiTheme="minorHAnsi" w:hAnsiTheme="minorHAnsi" w:cs="Arial"/>
          <w:sz w:val="18"/>
          <w:szCs w:val="18"/>
        </w:rPr>
        <w:t xml:space="preserve">K. </w:t>
      </w:r>
      <w:proofErr w:type="spellStart"/>
      <w:r w:rsidRPr="005E1A48">
        <w:rPr>
          <w:rFonts w:asciiTheme="minorHAnsi" w:hAnsiTheme="minorHAnsi" w:cs="Arial"/>
          <w:sz w:val="18"/>
          <w:szCs w:val="18"/>
        </w:rPr>
        <w:t>Chatzikokolakis</w:t>
      </w:r>
      <w:proofErr w:type="spellEnd"/>
      <w:r w:rsidRPr="005E1A48">
        <w:rPr>
          <w:rFonts w:asciiTheme="minorHAnsi" w:hAnsiTheme="minorHAnsi" w:cs="Arial"/>
          <w:sz w:val="18"/>
          <w:szCs w:val="18"/>
        </w:rPr>
        <w:t>, A. Kaloxylos, et. al, “</w:t>
      </w:r>
      <w:r w:rsidRPr="005E1A48">
        <w:rPr>
          <w:rFonts w:asciiTheme="minorHAnsi" w:hAnsiTheme="minorHAnsi" w:cs="Arial"/>
          <w:color w:val="993300"/>
          <w:sz w:val="18"/>
          <w:szCs w:val="18"/>
        </w:rPr>
        <w:t>On the Way to Massive Access in 5G: Challenges and Solutions for Massive Machine Communications</w:t>
      </w:r>
      <w:r w:rsidRPr="005E1A48">
        <w:rPr>
          <w:rFonts w:asciiTheme="minorHAnsi" w:hAnsiTheme="minorHAnsi" w:cs="Arial"/>
          <w:sz w:val="18"/>
          <w:szCs w:val="18"/>
        </w:rPr>
        <w:t xml:space="preserve">”, Cognitive Radio Oriented Wireless Networks, Springer also published inn IEEE </w:t>
      </w:r>
      <w:proofErr w:type="spellStart"/>
      <w:r w:rsidRPr="005E1A48">
        <w:rPr>
          <w:rFonts w:asciiTheme="minorHAnsi" w:hAnsiTheme="minorHAnsi" w:cs="Arial"/>
          <w:sz w:val="18"/>
          <w:szCs w:val="18"/>
        </w:rPr>
        <w:t>CrownCom</w:t>
      </w:r>
      <w:proofErr w:type="spellEnd"/>
      <w:r w:rsidRPr="005E1A48">
        <w:rPr>
          <w:rFonts w:asciiTheme="minorHAnsi" w:hAnsiTheme="minorHAnsi" w:cs="Arial"/>
          <w:sz w:val="18"/>
          <w:szCs w:val="18"/>
        </w:rPr>
        <w:t xml:space="preserve"> 2015</w:t>
      </w:r>
    </w:p>
    <w:p w14:paraId="3A49706E" w14:textId="77777777" w:rsidR="00EC1EBD" w:rsidRPr="005F7FEC" w:rsidRDefault="00EC1EBD" w:rsidP="00EC1EBD">
      <w:pPr>
        <w:tabs>
          <w:tab w:val="left" w:pos="1698"/>
        </w:tabs>
        <w:spacing w:before="280"/>
        <w:ind w:left="283"/>
        <w:rPr>
          <w:rFonts w:ascii="Helvetica Neue" w:hAnsi="Helvetica Neue"/>
          <w:sz w:val="16"/>
          <w:szCs w:val="16"/>
        </w:rPr>
      </w:pPr>
    </w:p>
    <w:p w14:paraId="2E6B019B" w14:textId="77777777" w:rsidR="00EC1EBD" w:rsidRPr="005F7FEC" w:rsidRDefault="00EC1EBD" w:rsidP="00EC1EBD">
      <w:pPr>
        <w:pStyle w:val="PaperText"/>
        <w:widowControl w:val="0"/>
        <w:autoSpaceDE w:val="0"/>
        <w:spacing w:line="240" w:lineRule="auto"/>
        <w:jc w:val="center"/>
        <w:rPr>
          <w:rFonts w:ascii="Helvetica Neue" w:hAnsi="Helvetica Neue"/>
          <w:b/>
          <w:sz w:val="16"/>
          <w:szCs w:val="16"/>
          <w:lang w:val="en-US"/>
        </w:rPr>
      </w:pPr>
    </w:p>
    <w:p w14:paraId="5A296263" w14:textId="77777777" w:rsidR="00EC1EBD" w:rsidRPr="005F7FEC" w:rsidRDefault="0038571F" w:rsidP="00EC1EBD">
      <w:pPr>
        <w:pStyle w:val="PaperText"/>
        <w:widowControl w:val="0"/>
        <w:autoSpaceDE w:val="0"/>
        <w:spacing w:line="240" w:lineRule="auto"/>
        <w:jc w:val="center"/>
        <w:rPr>
          <w:rFonts w:ascii="Helvetica Neue" w:hAnsi="Helvetica Neue"/>
          <w:b/>
          <w:sz w:val="16"/>
          <w:szCs w:val="16"/>
          <w:lang w:val="en-US"/>
        </w:rPr>
      </w:pPr>
      <w:r w:rsidRPr="005F7FEC">
        <w:rPr>
          <w:rFonts w:ascii="Helvetica Neue" w:hAnsi="Helvetica Neue"/>
          <w:b/>
          <w:sz w:val="16"/>
          <w:szCs w:val="16"/>
          <w:lang w:val="en-US"/>
        </w:rPr>
        <w:t>International Journals</w:t>
      </w:r>
    </w:p>
    <w:p w14:paraId="562E2F6D"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K. </w:t>
      </w:r>
      <w:proofErr w:type="spellStart"/>
      <w:r w:rsidRPr="005E1A48">
        <w:rPr>
          <w:rFonts w:asciiTheme="minorHAnsi" w:hAnsiTheme="minorHAnsi"/>
          <w:sz w:val="16"/>
          <w:szCs w:val="16"/>
        </w:rPr>
        <w:t>Chatzikokolakis</w:t>
      </w:r>
      <w:proofErr w:type="spellEnd"/>
      <w:r w:rsidRPr="005E1A48">
        <w:rPr>
          <w:rFonts w:asciiTheme="minorHAnsi" w:hAnsiTheme="minorHAnsi"/>
          <w:sz w:val="16"/>
          <w:szCs w:val="16"/>
        </w:rPr>
        <w:t xml:space="preserve">, A. Kaloxylos et., al, </w:t>
      </w:r>
      <w:r w:rsidRPr="005E1A48">
        <w:rPr>
          <w:rFonts w:asciiTheme="minorHAnsi" w:hAnsiTheme="minorHAnsi"/>
          <w:color w:val="CC6633"/>
          <w:sz w:val="16"/>
          <w:szCs w:val="16"/>
        </w:rPr>
        <w:t>A Survey of Location Management Mechanisms and an Evaluation of their Applicability for 5G Cellular Networks</w:t>
      </w:r>
      <w:r w:rsidRPr="005E1A48">
        <w:rPr>
          <w:rFonts w:asciiTheme="minorHAnsi" w:hAnsiTheme="minorHAnsi"/>
          <w:sz w:val="16"/>
          <w:szCs w:val="16"/>
        </w:rPr>
        <w:t xml:space="preserve">, Recent Advances in Communications and Networking Technology, </w:t>
      </w:r>
      <w:proofErr w:type="spellStart"/>
      <w:r w:rsidRPr="005E1A48">
        <w:rPr>
          <w:rFonts w:asciiTheme="minorHAnsi" w:hAnsiTheme="minorHAnsi"/>
          <w:sz w:val="16"/>
          <w:szCs w:val="16"/>
        </w:rPr>
        <w:t>Vol</w:t>
      </w:r>
      <w:proofErr w:type="spellEnd"/>
      <w:r w:rsidRPr="005E1A48">
        <w:rPr>
          <w:rFonts w:asciiTheme="minorHAnsi" w:hAnsiTheme="minorHAnsi"/>
          <w:sz w:val="16"/>
          <w:szCs w:val="16"/>
        </w:rPr>
        <w:t xml:space="preserve"> 3, 2014</w:t>
      </w:r>
    </w:p>
    <w:p w14:paraId="44DE44D6"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S. </w:t>
      </w:r>
      <w:proofErr w:type="spellStart"/>
      <w:r w:rsidRPr="005E1A48">
        <w:rPr>
          <w:rFonts w:asciiTheme="minorHAnsi" w:hAnsiTheme="minorHAnsi"/>
          <w:sz w:val="16"/>
          <w:szCs w:val="16"/>
        </w:rPr>
        <w:t>Barbounakis</w:t>
      </w:r>
      <w:proofErr w:type="spellEnd"/>
      <w:r w:rsidRPr="005E1A48">
        <w:rPr>
          <w:rFonts w:asciiTheme="minorHAnsi" w:hAnsiTheme="minorHAnsi"/>
          <w:sz w:val="16"/>
          <w:szCs w:val="16"/>
        </w:rPr>
        <w:t xml:space="preserve">, A. Kaloxylos et. al., </w:t>
      </w:r>
      <w:r w:rsidRPr="005E1A48">
        <w:rPr>
          <w:rFonts w:asciiTheme="minorHAnsi" w:hAnsiTheme="minorHAnsi"/>
          <w:color w:val="CC6633"/>
          <w:sz w:val="16"/>
          <w:szCs w:val="16"/>
        </w:rPr>
        <w:t xml:space="preserve">“Management and Control applications in Agriculture domain via a Future Internet Business-to-Business Platform”, </w:t>
      </w:r>
      <w:r w:rsidRPr="005E1A48">
        <w:rPr>
          <w:rFonts w:asciiTheme="minorHAnsi" w:hAnsiTheme="minorHAnsi"/>
          <w:sz w:val="16"/>
          <w:szCs w:val="16"/>
        </w:rPr>
        <w:t>Information Processing in Agriculture, 2015</w:t>
      </w:r>
    </w:p>
    <w:p w14:paraId="1E039039"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lastRenderedPageBreak/>
        <w:t xml:space="preserve">K. </w:t>
      </w:r>
      <w:proofErr w:type="spellStart"/>
      <w:r w:rsidRPr="005E1A48">
        <w:rPr>
          <w:rFonts w:asciiTheme="minorHAnsi" w:hAnsiTheme="minorHAnsi"/>
          <w:sz w:val="16"/>
          <w:szCs w:val="16"/>
        </w:rPr>
        <w:t>Chatzikokolakis</w:t>
      </w:r>
      <w:proofErr w:type="spellEnd"/>
      <w:r w:rsidRPr="005E1A48">
        <w:rPr>
          <w:rFonts w:asciiTheme="minorHAnsi" w:hAnsiTheme="minorHAnsi"/>
          <w:sz w:val="16"/>
          <w:szCs w:val="16"/>
        </w:rPr>
        <w:t xml:space="preserve">, P. </w:t>
      </w:r>
      <w:proofErr w:type="spellStart"/>
      <w:r w:rsidRPr="005E1A48">
        <w:rPr>
          <w:rFonts w:asciiTheme="minorHAnsi" w:hAnsiTheme="minorHAnsi"/>
          <w:sz w:val="16"/>
          <w:szCs w:val="16"/>
        </w:rPr>
        <w:t>Spapis</w:t>
      </w:r>
      <w:proofErr w:type="spellEnd"/>
      <w:r w:rsidRPr="005E1A48">
        <w:rPr>
          <w:rFonts w:asciiTheme="minorHAnsi" w:hAnsiTheme="minorHAnsi"/>
          <w:sz w:val="16"/>
          <w:szCs w:val="16"/>
        </w:rPr>
        <w:t xml:space="preserve">, A. Kaloxylos, N. </w:t>
      </w:r>
      <w:proofErr w:type="spellStart"/>
      <w:r w:rsidRPr="005E1A48">
        <w:rPr>
          <w:rFonts w:asciiTheme="minorHAnsi" w:hAnsiTheme="minorHAnsi"/>
          <w:sz w:val="16"/>
          <w:szCs w:val="16"/>
        </w:rPr>
        <w:t>Alonistioti</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 xml:space="preserve">“Towards spectrum sharing: Opportunities and technical enablers”, </w:t>
      </w:r>
      <w:r w:rsidRPr="005E1A48">
        <w:rPr>
          <w:rFonts w:asciiTheme="minorHAnsi" w:hAnsiTheme="minorHAnsi"/>
          <w:sz w:val="16"/>
          <w:szCs w:val="16"/>
        </w:rPr>
        <w:t>accepted for publication in IEEE Communication Magazine, 2015</w:t>
      </w:r>
    </w:p>
    <w:p w14:paraId="09C0A351"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P. </w:t>
      </w:r>
      <w:proofErr w:type="spellStart"/>
      <w:r w:rsidRPr="005E1A48">
        <w:rPr>
          <w:rFonts w:asciiTheme="minorHAnsi" w:hAnsiTheme="minorHAnsi"/>
          <w:sz w:val="16"/>
          <w:szCs w:val="16"/>
        </w:rPr>
        <w:t>Magdalinos</w:t>
      </w:r>
      <w:proofErr w:type="spellEnd"/>
      <w:r w:rsidRPr="005E1A48">
        <w:rPr>
          <w:rFonts w:asciiTheme="minorHAnsi" w:hAnsiTheme="minorHAnsi"/>
          <w:sz w:val="16"/>
          <w:szCs w:val="16"/>
        </w:rPr>
        <w:t xml:space="preserve">, A. Kaloxylos, N. </w:t>
      </w:r>
      <w:proofErr w:type="spellStart"/>
      <w:r w:rsidRPr="005E1A48">
        <w:rPr>
          <w:rFonts w:asciiTheme="minorHAnsi" w:hAnsiTheme="minorHAnsi"/>
          <w:sz w:val="16"/>
          <w:szCs w:val="16"/>
        </w:rPr>
        <w:t>Alonistioti</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“Context Monitoring Optimization in Autonomic Networks”</w:t>
      </w:r>
      <w:r w:rsidRPr="005E1A48">
        <w:rPr>
          <w:rFonts w:asciiTheme="minorHAnsi" w:hAnsiTheme="minorHAnsi"/>
          <w:sz w:val="16"/>
          <w:szCs w:val="16"/>
        </w:rPr>
        <w:t xml:space="preserve">, Wireless Personal Communications Magazine, </w:t>
      </w:r>
      <w:proofErr w:type="spellStart"/>
      <w:r w:rsidRPr="005E1A48">
        <w:rPr>
          <w:rFonts w:asciiTheme="minorHAnsi" w:hAnsiTheme="minorHAnsi"/>
          <w:sz w:val="16"/>
          <w:szCs w:val="16"/>
        </w:rPr>
        <w:t>Spinger</w:t>
      </w:r>
      <w:proofErr w:type="spellEnd"/>
      <w:r w:rsidRPr="005E1A48">
        <w:rPr>
          <w:rFonts w:asciiTheme="minorHAnsi" w:hAnsiTheme="minorHAnsi"/>
          <w:sz w:val="16"/>
          <w:szCs w:val="16"/>
        </w:rPr>
        <w:t>, 2014</w:t>
      </w:r>
    </w:p>
    <w:p w14:paraId="3E460E47"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cs="Arial"/>
          <w:sz w:val="16"/>
          <w:szCs w:val="16"/>
        </w:rPr>
      </w:pPr>
      <w:r w:rsidRPr="005E1A48">
        <w:rPr>
          <w:rFonts w:asciiTheme="minorHAnsi" w:hAnsiTheme="minorHAnsi"/>
          <w:sz w:val="16"/>
          <w:szCs w:val="16"/>
        </w:rPr>
        <w:t xml:space="preserve">A. </w:t>
      </w:r>
      <w:proofErr w:type="spellStart"/>
      <w:r w:rsidRPr="005E1A48">
        <w:rPr>
          <w:rFonts w:asciiTheme="minorHAnsi" w:hAnsiTheme="minorHAnsi"/>
          <w:sz w:val="16"/>
          <w:szCs w:val="16"/>
        </w:rPr>
        <w:t>Kousaridas</w:t>
      </w:r>
      <w:proofErr w:type="spellEnd"/>
      <w:r w:rsidRPr="005E1A48">
        <w:rPr>
          <w:rFonts w:asciiTheme="minorHAnsi" w:hAnsiTheme="minorHAnsi"/>
          <w:sz w:val="16"/>
          <w:szCs w:val="16"/>
        </w:rPr>
        <w:t xml:space="preserve">, P. </w:t>
      </w:r>
      <w:proofErr w:type="spellStart"/>
      <w:r w:rsidRPr="005E1A48">
        <w:rPr>
          <w:rFonts w:asciiTheme="minorHAnsi" w:hAnsiTheme="minorHAnsi"/>
          <w:sz w:val="16"/>
          <w:szCs w:val="16"/>
        </w:rPr>
        <w:t>Magdalinos</w:t>
      </w:r>
      <w:proofErr w:type="spellEnd"/>
      <w:r w:rsidRPr="005E1A48">
        <w:rPr>
          <w:rFonts w:asciiTheme="minorHAnsi" w:hAnsiTheme="minorHAnsi"/>
          <w:sz w:val="16"/>
          <w:szCs w:val="16"/>
        </w:rPr>
        <w:t xml:space="preserve">, A. Kaloxylos, N. </w:t>
      </w:r>
      <w:proofErr w:type="spellStart"/>
      <w:r w:rsidRPr="005E1A48">
        <w:rPr>
          <w:rFonts w:asciiTheme="minorHAnsi" w:hAnsiTheme="minorHAnsi"/>
          <w:sz w:val="16"/>
          <w:szCs w:val="16"/>
        </w:rPr>
        <w:t>Alonistioti</w:t>
      </w:r>
      <w:proofErr w:type="spellEnd"/>
      <w:r w:rsidRPr="005E1A48">
        <w:rPr>
          <w:rFonts w:asciiTheme="minorHAnsi" w:hAnsiTheme="minorHAnsi"/>
          <w:sz w:val="16"/>
          <w:szCs w:val="16"/>
        </w:rPr>
        <w:t xml:space="preserve">, et al., </w:t>
      </w:r>
      <w:r w:rsidRPr="005E1A48">
        <w:rPr>
          <w:rFonts w:asciiTheme="minorHAnsi" w:hAnsiTheme="minorHAnsi"/>
          <w:color w:val="CC6633"/>
          <w:sz w:val="16"/>
          <w:szCs w:val="16"/>
        </w:rPr>
        <w:t>"Integrating the Self-Growing Concept in a Self-Organizing Wireless Network for Topology Optimization"</w:t>
      </w:r>
      <w:r w:rsidRPr="005E1A48">
        <w:rPr>
          <w:rFonts w:asciiTheme="minorHAnsi" w:hAnsiTheme="minorHAnsi"/>
          <w:sz w:val="16"/>
          <w:szCs w:val="16"/>
        </w:rPr>
        <w:t>, International Journal of Network Management, 2014</w:t>
      </w:r>
    </w:p>
    <w:p w14:paraId="209E87F2"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cs="Arial"/>
          <w:sz w:val="16"/>
          <w:szCs w:val="16"/>
        </w:rPr>
      </w:pPr>
      <w:r w:rsidRPr="005E1A48">
        <w:rPr>
          <w:rFonts w:asciiTheme="minorHAnsi" w:hAnsiTheme="minorHAnsi" w:cs="Arial"/>
          <w:sz w:val="16"/>
          <w:szCs w:val="16"/>
        </w:rPr>
        <w:t xml:space="preserve">A. Kaloxylos et al, </w:t>
      </w:r>
      <w:r w:rsidRPr="005E1A48">
        <w:rPr>
          <w:rFonts w:asciiTheme="minorHAnsi" w:hAnsiTheme="minorHAnsi" w:cs="Arial"/>
          <w:color w:val="CC6633"/>
          <w:sz w:val="16"/>
          <w:szCs w:val="16"/>
        </w:rPr>
        <w:t>“A cloud based farm management system: Architecture and implementation”</w:t>
      </w:r>
      <w:r w:rsidRPr="005E1A48">
        <w:rPr>
          <w:rFonts w:asciiTheme="minorHAnsi" w:hAnsiTheme="minorHAnsi" w:cs="Arial"/>
          <w:sz w:val="16"/>
          <w:szCs w:val="16"/>
        </w:rPr>
        <w:t>, Elsevier Computers and Electronics in Agriculture, accepted for publication</w:t>
      </w:r>
    </w:p>
    <w:p w14:paraId="7CD213B2"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cs="Arial"/>
          <w:sz w:val="16"/>
          <w:szCs w:val="16"/>
        </w:rPr>
      </w:pPr>
      <w:r w:rsidRPr="005E1A48">
        <w:rPr>
          <w:rFonts w:asciiTheme="minorHAnsi" w:hAnsiTheme="minorHAnsi" w:cs="Arial"/>
          <w:sz w:val="16"/>
          <w:szCs w:val="16"/>
        </w:rPr>
        <w:t xml:space="preserve">K. </w:t>
      </w:r>
      <w:proofErr w:type="spellStart"/>
      <w:r w:rsidRPr="005E1A48">
        <w:rPr>
          <w:rFonts w:asciiTheme="minorHAnsi" w:hAnsiTheme="minorHAnsi" w:cs="Arial"/>
          <w:sz w:val="16"/>
          <w:szCs w:val="16"/>
        </w:rPr>
        <w:t>Tsagkaris</w:t>
      </w:r>
      <w:proofErr w:type="spellEnd"/>
      <w:r w:rsidRPr="005E1A48">
        <w:rPr>
          <w:rFonts w:asciiTheme="minorHAnsi" w:hAnsiTheme="minorHAnsi" w:cs="Arial"/>
          <w:sz w:val="16"/>
          <w:szCs w:val="16"/>
        </w:rPr>
        <w:t xml:space="preserve">, G. </w:t>
      </w:r>
      <w:proofErr w:type="spellStart"/>
      <w:r w:rsidRPr="005E1A48">
        <w:rPr>
          <w:rFonts w:asciiTheme="minorHAnsi" w:hAnsiTheme="minorHAnsi" w:cs="Arial"/>
          <w:sz w:val="16"/>
          <w:szCs w:val="16"/>
        </w:rPr>
        <w:t>Nguengang</w:t>
      </w:r>
      <w:proofErr w:type="spellEnd"/>
      <w:r w:rsidRPr="005E1A48">
        <w:rPr>
          <w:rFonts w:asciiTheme="minorHAnsi" w:hAnsiTheme="minorHAnsi" w:cs="Arial"/>
          <w:sz w:val="16"/>
          <w:szCs w:val="16"/>
        </w:rPr>
        <w:t xml:space="preserve">, A. </w:t>
      </w:r>
      <w:proofErr w:type="spellStart"/>
      <w:r w:rsidRPr="005E1A48">
        <w:rPr>
          <w:rFonts w:asciiTheme="minorHAnsi" w:hAnsiTheme="minorHAnsi" w:cs="Arial"/>
          <w:sz w:val="16"/>
          <w:szCs w:val="16"/>
        </w:rPr>
        <w:t>Galani</w:t>
      </w:r>
      <w:proofErr w:type="spellEnd"/>
      <w:r w:rsidRPr="005E1A48">
        <w:rPr>
          <w:rFonts w:asciiTheme="minorHAnsi" w:hAnsiTheme="minorHAnsi" w:cs="Arial"/>
          <w:sz w:val="16"/>
          <w:szCs w:val="16"/>
        </w:rPr>
        <w:t xml:space="preserve">, I. </w:t>
      </w:r>
      <w:proofErr w:type="spellStart"/>
      <w:r w:rsidRPr="005E1A48">
        <w:rPr>
          <w:rFonts w:asciiTheme="minorHAnsi" w:hAnsiTheme="minorHAnsi" w:cs="Arial"/>
          <w:sz w:val="16"/>
          <w:szCs w:val="16"/>
        </w:rPr>
        <w:t>Gridabenyahia</w:t>
      </w:r>
      <w:proofErr w:type="spellEnd"/>
      <w:r w:rsidRPr="005E1A48">
        <w:rPr>
          <w:rFonts w:asciiTheme="minorHAnsi" w:hAnsiTheme="minorHAnsi" w:cs="Arial"/>
          <w:sz w:val="16"/>
          <w:szCs w:val="16"/>
        </w:rPr>
        <w:t xml:space="preserve">, M. </w:t>
      </w:r>
      <w:proofErr w:type="spellStart"/>
      <w:r w:rsidRPr="005E1A48">
        <w:rPr>
          <w:rFonts w:asciiTheme="minorHAnsi" w:hAnsiTheme="minorHAnsi" w:cs="Arial"/>
          <w:sz w:val="16"/>
          <w:szCs w:val="16"/>
        </w:rPr>
        <w:t>Ghader</w:t>
      </w:r>
      <w:proofErr w:type="spellEnd"/>
      <w:r w:rsidRPr="005E1A48">
        <w:rPr>
          <w:rFonts w:asciiTheme="minorHAnsi" w:hAnsiTheme="minorHAnsi" w:cs="Arial"/>
          <w:sz w:val="16"/>
          <w:szCs w:val="16"/>
        </w:rPr>
        <w:t xml:space="preserve">, Alex Kaloxylos et al., </w:t>
      </w:r>
      <w:r w:rsidRPr="005E1A48">
        <w:rPr>
          <w:rFonts w:asciiTheme="minorHAnsi" w:hAnsiTheme="minorHAnsi" w:cs="Arial"/>
          <w:color w:val="CC6633"/>
          <w:sz w:val="16"/>
          <w:szCs w:val="16"/>
        </w:rPr>
        <w:t xml:space="preserve">"A survey of autonomic networking architectures: towards a Unified Management Framework", </w:t>
      </w:r>
      <w:r w:rsidRPr="005E1A48">
        <w:rPr>
          <w:rFonts w:asciiTheme="minorHAnsi" w:hAnsiTheme="minorHAnsi" w:cs="Arial"/>
          <w:sz w:val="16"/>
          <w:szCs w:val="16"/>
        </w:rPr>
        <w:t>International Journal of Network Management, Wiley Publishers, October 2013</w:t>
      </w:r>
    </w:p>
    <w:p w14:paraId="224A8A21"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cs="Arial"/>
          <w:sz w:val="16"/>
          <w:szCs w:val="16"/>
        </w:rPr>
      </w:pPr>
      <w:r w:rsidRPr="005E1A48">
        <w:rPr>
          <w:rFonts w:asciiTheme="minorHAnsi" w:hAnsiTheme="minorHAnsi" w:cs="Arial"/>
          <w:sz w:val="16"/>
          <w:szCs w:val="16"/>
        </w:rPr>
        <w:t xml:space="preserve">I. </w:t>
      </w:r>
      <w:proofErr w:type="spellStart"/>
      <w:r w:rsidRPr="005E1A48">
        <w:rPr>
          <w:rFonts w:asciiTheme="minorHAnsi" w:hAnsiTheme="minorHAnsi" w:cs="Arial"/>
          <w:sz w:val="16"/>
          <w:szCs w:val="16"/>
        </w:rPr>
        <w:t>Modeas</w:t>
      </w:r>
      <w:proofErr w:type="spellEnd"/>
      <w:r w:rsidRPr="005E1A48">
        <w:rPr>
          <w:rFonts w:asciiTheme="minorHAnsi" w:hAnsiTheme="minorHAnsi" w:cs="Arial"/>
          <w:sz w:val="16"/>
          <w:szCs w:val="16"/>
        </w:rPr>
        <w:t xml:space="preserve">, A. Kaloxylos, L. </w:t>
      </w:r>
      <w:proofErr w:type="spellStart"/>
      <w:r w:rsidRPr="005E1A48">
        <w:rPr>
          <w:rFonts w:asciiTheme="minorHAnsi" w:hAnsiTheme="minorHAnsi" w:cs="Arial"/>
          <w:sz w:val="16"/>
          <w:szCs w:val="16"/>
        </w:rPr>
        <w:t>Merakos</w:t>
      </w:r>
      <w:proofErr w:type="spellEnd"/>
      <w:r w:rsidRPr="005E1A48">
        <w:rPr>
          <w:rFonts w:asciiTheme="minorHAnsi" w:hAnsiTheme="minorHAnsi" w:cs="Arial"/>
          <w:sz w:val="16"/>
          <w:szCs w:val="16"/>
        </w:rPr>
        <w:t xml:space="preserve">, </w:t>
      </w:r>
      <w:r w:rsidRPr="005E1A48">
        <w:rPr>
          <w:rFonts w:asciiTheme="minorHAnsi" w:hAnsiTheme="minorHAnsi" w:cs="Arial"/>
          <w:color w:val="CC6633"/>
          <w:sz w:val="16"/>
          <w:szCs w:val="16"/>
        </w:rPr>
        <w:t>"UDS: a Distributed RAT Selection Mechanism for Heterogeneous Wireless Networks"</w:t>
      </w:r>
      <w:r w:rsidRPr="005E1A48">
        <w:rPr>
          <w:rFonts w:asciiTheme="minorHAnsi" w:hAnsiTheme="minorHAnsi" w:cs="Arial"/>
          <w:sz w:val="16"/>
          <w:szCs w:val="16"/>
        </w:rPr>
        <w:t xml:space="preserve"> Wireless Personal Communications, Springer publications, November 2012</w:t>
      </w:r>
    </w:p>
    <w:p w14:paraId="20A1CE36"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cs="Arial"/>
          <w:sz w:val="16"/>
          <w:szCs w:val="16"/>
        </w:rPr>
      </w:pPr>
      <w:r w:rsidRPr="005E1A48">
        <w:rPr>
          <w:rFonts w:asciiTheme="minorHAnsi" w:hAnsiTheme="minorHAnsi" w:cs="Arial"/>
          <w:sz w:val="16"/>
          <w:szCs w:val="16"/>
        </w:rPr>
        <w:t xml:space="preserve">A. Kaloxylos et al, </w:t>
      </w:r>
      <w:r w:rsidRPr="005E1A48">
        <w:rPr>
          <w:rFonts w:asciiTheme="minorHAnsi" w:hAnsiTheme="minorHAnsi" w:cs="Arial"/>
          <w:color w:val="CC6633"/>
          <w:sz w:val="16"/>
          <w:szCs w:val="16"/>
        </w:rPr>
        <w:t>“Farm management systems and the Future Internet era”</w:t>
      </w:r>
      <w:r w:rsidRPr="005E1A48">
        <w:rPr>
          <w:rFonts w:asciiTheme="minorHAnsi" w:hAnsiTheme="minorHAnsi" w:cs="Arial"/>
          <w:sz w:val="16"/>
          <w:szCs w:val="16"/>
        </w:rPr>
        <w:t>, Elsevier Computers and Electronics in Agriculture, November 2012</w:t>
      </w:r>
    </w:p>
    <w:p w14:paraId="7A70A642"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K. Nolte, A. Kaloxylos, K. </w:t>
      </w:r>
      <w:proofErr w:type="spellStart"/>
      <w:r w:rsidRPr="005E1A48">
        <w:rPr>
          <w:rFonts w:asciiTheme="minorHAnsi" w:hAnsiTheme="minorHAnsi"/>
          <w:sz w:val="16"/>
          <w:szCs w:val="16"/>
        </w:rPr>
        <w:t>Tsagkaris</w:t>
      </w:r>
      <w:proofErr w:type="spellEnd"/>
      <w:r w:rsidRPr="005E1A48">
        <w:rPr>
          <w:rFonts w:asciiTheme="minorHAnsi" w:hAnsiTheme="minorHAnsi"/>
          <w:sz w:val="16"/>
          <w:szCs w:val="16"/>
        </w:rPr>
        <w:t xml:space="preserve"> et al., </w:t>
      </w:r>
      <w:r w:rsidRPr="005E1A48">
        <w:rPr>
          <w:rFonts w:asciiTheme="minorHAnsi" w:hAnsiTheme="minorHAnsi"/>
          <w:color w:val="CC6633"/>
          <w:sz w:val="16"/>
          <w:szCs w:val="16"/>
        </w:rPr>
        <w:t>“The E3 Architecture: Enabling future wireless cellular networks with cognitive and self-x capabilities”</w:t>
      </w:r>
      <w:r w:rsidRPr="005E1A48">
        <w:rPr>
          <w:rFonts w:asciiTheme="minorHAnsi" w:hAnsiTheme="minorHAnsi"/>
          <w:sz w:val="16"/>
          <w:szCs w:val="16"/>
        </w:rPr>
        <w:t>, (Wiley – Blackwell) International Journal of Network Management, 2011</w:t>
      </w:r>
    </w:p>
    <w:p w14:paraId="4EA73E77"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A. Kaloxylos, I </w:t>
      </w:r>
      <w:proofErr w:type="spellStart"/>
      <w:r w:rsidRPr="005E1A48">
        <w:rPr>
          <w:rFonts w:asciiTheme="minorHAnsi" w:hAnsiTheme="minorHAnsi"/>
          <w:sz w:val="16"/>
          <w:szCs w:val="16"/>
        </w:rPr>
        <w:t>Modeas</w:t>
      </w:r>
      <w:proofErr w:type="spellEnd"/>
      <w:r w:rsidRPr="005E1A48">
        <w:rPr>
          <w:rFonts w:asciiTheme="minorHAnsi" w:hAnsiTheme="minorHAnsi"/>
          <w:sz w:val="16"/>
          <w:szCs w:val="16"/>
        </w:rPr>
        <w:t xml:space="preserve">, F. </w:t>
      </w:r>
      <w:proofErr w:type="spellStart"/>
      <w:r w:rsidRPr="005E1A48">
        <w:rPr>
          <w:rFonts w:asciiTheme="minorHAnsi" w:hAnsiTheme="minorHAnsi"/>
          <w:sz w:val="16"/>
          <w:szCs w:val="16"/>
        </w:rPr>
        <w:t>Georgiadis</w:t>
      </w:r>
      <w:proofErr w:type="spellEnd"/>
      <w:r w:rsidRPr="005E1A48">
        <w:rPr>
          <w:rFonts w:asciiTheme="minorHAnsi" w:hAnsiTheme="minorHAnsi"/>
          <w:sz w:val="16"/>
          <w:szCs w:val="16"/>
        </w:rPr>
        <w:t xml:space="preserve">, N. Passas, </w:t>
      </w:r>
      <w:r w:rsidRPr="005E1A48">
        <w:rPr>
          <w:rFonts w:asciiTheme="minorHAnsi" w:hAnsiTheme="minorHAnsi"/>
          <w:color w:val="CC6633"/>
          <w:sz w:val="16"/>
          <w:szCs w:val="16"/>
        </w:rPr>
        <w:t>"Network Selection Algorithm for Heterogeneous Wireless Networks: from Design to Implementation"</w:t>
      </w:r>
      <w:r w:rsidRPr="005E1A48">
        <w:rPr>
          <w:rFonts w:asciiTheme="minorHAnsi" w:hAnsiTheme="minorHAnsi"/>
          <w:sz w:val="16"/>
          <w:szCs w:val="16"/>
        </w:rPr>
        <w:t>, Journal of Network Protocols and Algorithms, 2009</w:t>
      </w:r>
    </w:p>
    <w:p w14:paraId="01144B41"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I. </w:t>
      </w:r>
      <w:proofErr w:type="spellStart"/>
      <w:r w:rsidRPr="005E1A48">
        <w:rPr>
          <w:rFonts w:asciiTheme="minorHAnsi" w:hAnsiTheme="minorHAnsi"/>
          <w:sz w:val="16"/>
          <w:szCs w:val="16"/>
        </w:rPr>
        <w:t>Modeas</w:t>
      </w:r>
      <w:proofErr w:type="spellEnd"/>
      <w:r w:rsidRPr="005E1A48">
        <w:rPr>
          <w:rFonts w:asciiTheme="minorHAnsi" w:hAnsiTheme="minorHAnsi"/>
          <w:sz w:val="16"/>
          <w:szCs w:val="16"/>
        </w:rPr>
        <w:t xml:space="preserve">, A. Kaloxylos et al, </w:t>
      </w:r>
      <w:r w:rsidRPr="005E1A48">
        <w:rPr>
          <w:rFonts w:asciiTheme="minorHAnsi" w:hAnsiTheme="minorHAnsi"/>
          <w:color w:val="CC6633"/>
          <w:sz w:val="16"/>
          <w:szCs w:val="16"/>
        </w:rPr>
        <w:t>“Radio Access Selection in integrated UMTS/WLAN networks”</w:t>
      </w:r>
      <w:r w:rsidRPr="005E1A48">
        <w:rPr>
          <w:rFonts w:asciiTheme="minorHAnsi" w:hAnsiTheme="minorHAnsi"/>
          <w:sz w:val="16"/>
          <w:szCs w:val="16"/>
        </w:rPr>
        <w:t>, International Journal of Communications, Network and System Sciences (IJCNS) vol. 2, no. 9, pp. 805-821, December 2009.</w:t>
      </w:r>
    </w:p>
    <w:p w14:paraId="02979EEF"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D. </w:t>
      </w:r>
      <w:proofErr w:type="spellStart"/>
      <w:r w:rsidRPr="005E1A48">
        <w:rPr>
          <w:rFonts w:asciiTheme="minorHAnsi" w:hAnsiTheme="minorHAnsi"/>
          <w:sz w:val="16"/>
          <w:szCs w:val="16"/>
        </w:rPr>
        <w:t>Triantafyllopoulou</w:t>
      </w:r>
      <w:proofErr w:type="spellEnd"/>
      <w:r w:rsidRPr="005E1A48">
        <w:rPr>
          <w:rFonts w:asciiTheme="minorHAnsi" w:hAnsiTheme="minorHAnsi"/>
          <w:sz w:val="16"/>
          <w:szCs w:val="16"/>
        </w:rPr>
        <w:t xml:space="preserve">, N. Passas, A. Kaloxylos, and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"Coordinated Handover Initiation and Cross-Layer Adaptation for Mobile Multimedia Systems"</w:t>
      </w:r>
      <w:r w:rsidRPr="005E1A48">
        <w:rPr>
          <w:rFonts w:asciiTheme="minorHAnsi" w:hAnsiTheme="minorHAnsi"/>
          <w:sz w:val="16"/>
          <w:szCs w:val="16"/>
        </w:rPr>
        <w:t xml:space="preserve">, </w:t>
      </w:r>
      <w:r w:rsidRPr="005E1A48">
        <w:rPr>
          <w:rFonts w:asciiTheme="minorHAnsi" w:hAnsiTheme="minorHAnsi"/>
          <w:i/>
          <w:sz w:val="16"/>
          <w:szCs w:val="16"/>
        </w:rPr>
        <w:t>IEEE Transactions on Multimedia</w:t>
      </w:r>
      <w:r w:rsidRPr="005E1A48">
        <w:rPr>
          <w:rFonts w:asciiTheme="minorHAnsi" w:hAnsiTheme="minorHAnsi"/>
          <w:sz w:val="16"/>
          <w:szCs w:val="16"/>
        </w:rPr>
        <w:t xml:space="preserve">, special issue on </w:t>
      </w:r>
      <w:r w:rsidRPr="005E1A48">
        <w:rPr>
          <w:rFonts w:asciiTheme="minorHAnsi" w:hAnsiTheme="minorHAnsi"/>
          <w:i/>
          <w:sz w:val="16"/>
          <w:szCs w:val="16"/>
        </w:rPr>
        <w:t>"Quality-Driven Cross-Layer Design for Multimedia Communications</w:t>
      </w:r>
      <w:r w:rsidRPr="005E1A48">
        <w:rPr>
          <w:rFonts w:asciiTheme="minorHAnsi" w:hAnsiTheme="minorHAnsi"/>
          <w:sz w:val="16"/>
          <w:szCs w:val="16"/>
        </w:rPr>
        <w:t>", vol. 11, no. 6, pp. 1131-1139, October 2009.</w:t>
      </w:r>
    </w:p>
    <w:p w14:paraId="0DB8F1A6"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A. Kaloxylos, M. </w:t>
      </w:r>
      <w:proofErr w:type="spellStart"/>
      <w:r w:rsidRPr="005E1A48">
        <w:rPr>
          <w:rFonts w:asciiTheme="minorHAnsi" w:hAnsiTheme="minorHAnsi"/>
          <w:sz w:val="16"/>
          <w:szCs w:val="16"/>
        </w:rPr>
        <w:t>Stamatelatos</w:t>
      </w:r>
      <w:proofErr w:type="spellEnd"/>
      <w:r w:rsidRPr="005E1A48">
        <w:rPr>
          <w:rFonts w:asciiTheme="minorHAnsi" w:hAnsiTheme="minorHAnsi"/>
          <w:sz w:val="16"/>
          <w:szCs w:val="16"/>
        </w:rPr>
        <w:t xml:space="preserve">, A. </w:t>
      </w:r>
      <w:proofErr w:type="spellStart"/>
      <w:r w:rsidRPr="005E1A48">
        <w:rPr>
          <w:rFonts w:asciiTheme="minorHAnsi" w:hAnsiTheme="minorHAnsi"/>
          <w:sz w:val="16"/>
          <w:szCs w:val="16"/>
        </w:rPr>
        <w:t>Boucouvalas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“Mobility Management for Reconfigurable Terminals in Heterogeneous Networks”</w:t>
      </w:r>
      <w:r w:rsidRPr="005E1A48">
        <w:rPr>
          <w:rFonts w:asciiTheme="minorHAnsi" w:hAnsiTheme="minorHAnsi"/>
          <w:sz w:val="16"/>
          <w:szCs w:val="16"/>
        </w:rPr>
        <w:t>, Mediterranean Journal of Computers and Networks, special issue on Recent Advances in Heterogeneous Cognitive Networks, 2008</w:t>
      </w:r>
    </w:p>
    <w:p w14:paraId="0B1B1C79"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D. </w:t>
      </w:r>
      <w:proofErr w:type="spellStart"/>
      <w:r w:rsidRPr="005E1A48">
        <w:rPr>
          <w:rFonts w:asciiTheme="minorHAnsi" w:hAnsiTheme="minorHAnsi"/>
          <w:sz w:val="16"/>
          <w:szCs w:val="16"/>
        </w:rPr>
        <w:t>Triantafyllopoulou</w:t>
      </w:r>
      <w:proofErr w:type="spellEnd"/>
      <w:r w:rsidRPr="005E1A48">
        <w:rPr>
          <w:rFonts w:asciiTheme="minorHAnsi" w:hAnsiTheme="minorHAnsi"/>
          <w:sz w:val="16"/>
          <w:szCs w:val="16"/>
        </w:rPr>
        <w:t xml:space="preserve">, N. Passas, A. </w:t>
      </w:r>
      <w:proofErr w:type="spellStart"/>
      <w:r w:rsidRPr="005E1A48">
        <w:rPr>
          <w:rFonts w:asciiTheme="minorHAnsi" w:hAnsiTheme="minorHAnsi"/>
          <w:sz w:val="16"/>
          <w:szCs w:val="16"/>
        </w:rPr>
        <w:t>Salkintzis</w:t>
      </w:r>
      <w:proofErr w:type="spellEnd"/>
      <w:r w:rsidRPr="005E1A48">
        <w:rPr>
          <w:rFonts w:asciiTheme="minorHAnsi" w:hAnsiTheme="minorHAnsi"/>
          <w:sz w:val="16"/>
          <w:szCs w:val="16"/>
        </w:rPr>
        <w:t xml:space="preserve">, and A. Kaloxylos, </w:t>
      </w:r>
      <w:r w:rsidRPr="005E1A48">
        <w:rPr>
          <w:rFonts w:asciiTheme="minorHAnsi" w:hAnsiTheme="minorHAnsi"/>
          <w:color w:val="CC6633"/>
          <w:sz w:val="16"/>
          <w:szCs w:val="16"/>
        </w:rPr>
        <w:t>"A Heuristic Cross-Layer Mechanism for Real-Time Traffic over IEEE 802.16 Networks"</w:t>
      </w:r>
      <w:r w:rsidRPr="005E1A48">
        <w:rPr>
          <w:rFonts w:asciiTheme="minorHAnsi" w:hAnsiTheme="minorHAnsi"/>
          <w:sz w:val="16"/>
          <w:szCs w:val="16"/>
        </w:rPr>
        <w:t xml:space="preserve">, </w:t>
      </w:r>
      <w:r w:rsidRPr="005E1A48">
        <w:rPr>
          <w:rFonts w:asciiTheme="minorHAnsi" w:hAnsiTheme="minorHAnsi"/>
          <w:i/>
          <w:iCs/>
          <w:sz w:val="16"/>
          <w:szCs w:val="16"/>
        </w:rPr>
        <w:t>Wiley's International Journal of Network Management</w:t>
      </w:r>
      <w:r w:rsidRPr="005E1A48">
        <w:rPr>
          <w:rFonts w:asciiTheme="minorHAnsi" w:hAnsiTheme="minorHAnsi"/>
          <w:sz w:val="16"/>
          <w:szCs w:val="16"/>
        </w:rPr>
        <w:t xml:space="preserve">, special issue on "Management Solutions for </w:t>
      </w:r>
      <w:proofErr w:type="spellStart"/>
      <w:r w:rsidRPr="005E1A48">
        <w:rPr>
          <w:rFonts w:asciiTheme="minorHAnsi" w:hAnsiTheme="minorHAnsi"/>
          <w:sz w:val="16"/>
          <w:szCs w:val="16"/>
        </w:rPr>
        <w:t>QoS</w:t>
      </w:r>
      <w:proofErr w:type="spellEnd"/>
      <w:r w:rsidRPr="005E1A48">
        <w:rPr>
          <w:rFonts w:asciiTheme="minorHAnsi" w:hAnsiTheme="minorHAnsi"/>
          <w:sz w:val="16"/>
          <w:szCs w:val="16"/>
        </w:rPr>
        <w:t xml:space="preserve"> Support over the Entire Audio-Visual Service Distribution Chain", 7 Aug 2007</w:t>
      </w:r>
    </w:p>
    <w:p w14:paraId="2A200AC3"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G. </w:t>
      </w:r>
      <w:proofErr w:type="spellStart"/>
      <w:r w:rsidRPr="005E1A48">
        <w:rPr>
          <w:rFonts w:asciiTheme="minorHAnsi" w:hAnsiTheme="minorHAnsi"/>
          <w:sz w:val="16"/>
          <w:szCs w:val="16"/>
        </w:rPr>
        <w:t>Lampropoulos</w:t>
      </w:r>
      <w:proofErr w:type="spellEnd"/>
      <w:r w:rsidRPr="005E1A48">
        <w:rPr>
          <w:rFonts w:asciiTheme="minorHAnsi" w:hAnsiTheme="minorHAnsi"/>
          <w:sz w:val="16"/>
          <w:szCs w:val="16"/>
        </w:rPr>
        <w:t xml:space="preserve">, N. Passas, A. Kaloxylos, and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“A Flexible UMTS/WLAN Architecture for Improved Network Performance”</w:t>
      </w:r>
      <w:r w:rsidRPr="005E1A48">
        <w:rPr>
          <w:rFonts w:asciiTheme="minorHAnsi" w:hAnsiTheme="minorHAnsi"/>
          <w:sz w:val="16"/>
          <w:szCs w:val="16"/>
        </w:rPr>
        <w:t>, Springer Wireless Personal Communications Journal, special issue on “Seamless Handover in Next Generation Wireless Mobile Networks”, scheduled for April 2007.</w:t>
      </w:r>
    </w:p>
    <w:p w14:paraId="2A49B0E6"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M. </w:t>
      </w:r>
      <w:proofErr w:type="spellStart"/>
      <w:r w:rsidRPr="005E1A48">
        <w:rPr>
          <w:rFonts w:asciiTheme="minorHAnsi" w:hAnsiTheme="minorHAnsi"/>
          <w:sz w:val="16"/>
          <w:szCs w:val="16"/>
        </w:rPr>
        <w:t>Koutsopoulou</w:t>
      </w:r>
      <w:proofErr w:type="spellEnd"/>
      <w:r w:rsidRPr="005E1A48">
        <w:rPr>
          <w:rFonts w:asciiTheme="minorHAnsi" w:hAnsiTheme="minorHAnsi"/>
          <w:sz w:val="16"/>
          <w:szCs w:val="16"/>
        </w:rPr>
        <w:t xml:space="preserve">, A. Kaloxylos, N. </w:t>
      </w:r>
      <w:proofErr w:type="spellStart"/>
      <w:r w:rsidRPr="005E1A48">
        <w:rPr>
          <w:rFonts w:asciiTheme="minorHAnsi" w:hAnsiTheme="minorHAnsi"/>
          <w:sz w:val="16"/>
          <w:szCs w:val="16"/>
        </w:rPr>
        <w:t>Alonistioti</w:t>
      </w:r>
      <w:proofErr w:type="spellEnd"/>
      <w:r w:rsidRPr="005E1A48">
        <w:rPr>
          <w:rFonts w:asciiTheme="minorHAnsi" w:hAnsiTheme="minorHAnsi"/>
          <w:sz w:val="16"/>
          <w:szCs w:val="16"/>
        </w:rPr>
        <w:t xml:space="preserve">, L. </w:t>
      </w:r>
      <w:proofErr w:type="spellStart"/>
      <w:r w:rsidRPr="005E1A48">
        <w:rPr>
          <w:rFonts w:asciiTheme="minorHAnsi" w:hAnsiTheme="minorHAnsi"/>
          <w:sz w:val="16"/>
          <w:szCs w:val="16"/>
        </w:rPr>
        <w:t>Merakos</w:t>
      </w:r>
      <w:proofErr w:type="spellEnd"/>
      <w:r w:rsidRPr="005E1A48">
        <w:rPr>
          <w:rFonts w:asciiTheme="minorHAnsi" w:hAnsiTheme="minorHAnsi"/>
          <w:color w:val="CC6633"/>
          <w:sz w:val="16"/>
          <w:szCs w:val="16"/>
        </w:rPr>
        <w:t>, “A platform for charging, billing &amp; accounting in future mobile networks”</w:t>
      </w:r>
      <w:r w:rsidRPr="005E1A48">
        <w:rPr>
          <w:rFonts w:asciiTheme="minorHAnsi" w:hAnsiTheme="minorHAnsi"/>
          <w:sz w:val="16"/>
          <w:szCs w:val="16"/>
        </w:rPr>
        <w:t>, Elsevier Computer Communications Journal, Special Issue, on Emerging Middleware for Next Generation Networks In Press, Corrected Proof, Available online 19 January 2006.</w:t>
      </w:r>
    </w:p>
    <w:p w14:paraId="68141F69"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A. Kaloxylos, G. </w:t>
      </w:r>
      <w:proofErr w:type="spellStart"/>
      <w:r w:rsidRPr="005E1A48">
        <w:rPr>
          <w:rFonts w:asciiTheme="minorHAnsi" w:hAnsiTheme="minorHAnsi"/>
          <w:sz w:val="16"/>
          <w:szCs w:val="16"/>
        </w:rPr>
        <w:t>Lampropoulos</w:t>
      </w:r>
      <w:proofErr w:type="spellEnd"/>
      <w:r w:rsidRPr="005E1A48">
        <w:rPr>
          <w:rFonts w:asciiTheme="minorHAnsi" w:hAnsiTheme="minorHAnsi"/>
          <w:sz w:val="16"/>
          <w:szCs w:val="16"/>
        </w:rPr>
        <w:t xml:space="preserve">, N. Passas, </w:t>
      </w:r>
      <w:r w:rsidRPr="005E1A48">
        <w:rPr>
          <w:rFonts w:asciiTheme="minorHAnsi" w:hAnsiTheme="minorHAnsi"/>
          <w:color w:val="CC6633"/>
          <w:sz w:val="16"/>
          <w:szCs w:val="16"/>
        </w:rPr>
        <w:t>"A Flexible Mechanism for Service Continuity in 4G Environments"</w:t>
      </w:r>
      <w:r w:rsidRPr="005E1A48">
        <w:rPr>
          <w:rFonts w:asciiTheme="minorHAnsi" w:hAnsiTheme="minorHAnsi"/>
          <w:sz w:val="16"/>
          <w:szCs w:val="16"/>
        </w:rPr>
        <w:t xml:space="preserve">, Elsevier Computer Communications Journal, special issue on “End-to-end </w:t>
      </w:r>
      <w:proofErr w:type="spellStart"/>
      <w:r w:rsidRPr="005E1A48">
        <w:rPr>
          <w:rFonts w:asciiTheme="minorHAnsi" w:hAnsiTheme="minorHAnsi"/>
          <w:sz w:val="16"/>
          <w:szCs w:val="16"/>
        </w:rPr>
        <w:t>QoS</w:t>
      </w:r>
      <w:proofErr w:type="spellEnd"/>
      <w:r w:rsidRPr="005E1A48">
        <w:rPr>
          <w:rFonts w:asciiTheme="minorHAnsi" w:hAnsiTheme="minorHAnsi"/>
          <w:sz w:val="16"/>
          <w:szCs w:val="16"/>
        </w:rPr>
        <w:t xml:space="preserve"> Provision Advances” Volume 29, Issue 6,Pages 717-729, 31 March 2006.</w:t>
      </w:r>
    </w:p>
    <w:p w14:paraId="6705FC03"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G. </w:t>
      </w:r>
      <w:proofErr w:type="spellStart"/>
      <w:r w:rsidRPr="005E1A48">
        <w:rPr>
          <w:rFonts w:asciiTheme="minorHAnsi" w:hAnsiTheme="minorHAnsi"/>
          <w:sz w:val="16"/>
          <w:szCs w:val="16"/>
        </w:rPr>
        <w:t>Lampropoulos</w:t>
      </w:r>
      <w:proofErr w:type="spellEnd"/>
      <w:r w:rsidRPr="005E1A48">
        <w:rPr>
          <w:rFonts w:asciiTheme="minorHAnsi" w:hAnsiTheme="minorHAnsi"/>
          <w:sz w:val="16"/>
          <w:szCs w:val="16"/>
        </w:rPr>
        <w:t xml:space="preserve">, A. Kaloxylos, N. Passas, </w:t>
      </w:r>
      <w:proofErr w:type="spellStart"/>
      <w:r w:rsidRPr="005E1A48">
        <w:rPr>
          <w:rFonts w:asciiTheme="minorHAnsi" w:hAnsiTheme="minorHAnsi"/>
          <w:sz w:val="16"/>
          <w:szCs w:val="16"/>
        </w:rPr>
        <w:t>Lazaros</w:t>
      </w:r>
      <w:proofErr w:type="spellEnd"/>
      <w:r w:rsidRPr="005E1A48">
        <w:rPr>
          <w:rFonts w:asciiTheme="minorHAnsi" w:hAnsiTheme="minorHAnsi"/>
          <w:sz w:val="16"/>
          <w:szCs w:val="16"/>
        </w:rPr>
        <w:t xml:space="preserve">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“Handover Management Architectures in Integrated WLAN/Cellular Networks”</w:t>
      </w:r>
      <w:r w:rsidRPr="005E1A48">
        <w:rPr>
          <w:rFonts w:asciiTheme="minorHAnsi" w:hAnsiTheme="minorHAnsi"/>
          <w:sz w:val="16"/>
          <w:szCs w:val="16"/>
        </w:rPr>
        <w:t>, IEEE Communications Surveys and Tutorials, Fourth Quarter 2005 Vol.7 No.4.</w:t>
      </w:r>
    </w:p>
    <w:p w14:paraId="6BA1E0CB"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D. </w:t>
      </w:r>
      <w:proofErr w:type="spellStart"/>
      <w:r w:rsidRPr="005E1A48">
        <w:rPr>
          <w:rFonts w:asciiTheme="minorHAnsi" w:hAnsiTheme="minorHAnsi"/>
          <w:sz w:val="16"/>
          <w:szCs w:val="16"/>
        </w:rPr>
        <w:t>Vali</w:t>
      </w:r>
      <w:proofErr w:type="spellEnd"/>
      <w:r w:rsidRPr="005E1A48">
        <w:rPr>
          <w:rFonts w:asciiTheme="minorHAnsi" w:hAnsiTheme="minorHAnsi"/>
          <w:sz w:val="16"/>
          <w:szCs w:val="16"/>
        </w:rPr>
        <w:t xml:space="preserve">, S. </w:t>
      </w:r>
      <w:proofErr w:type="spellStart"/>
      <w:r w:rsidRPr="005E1A48">
        <w:rPr>
          <w:rFonts w:asciiTheme="minorHAnsi" w:hAnsiTheme="minorHAnsi"/>
          <w:sz w:val="16"/>
          <w:szCs w:val="16"/>
        </w:rPr>
        <w:t>Paskalis</w:t>
      </w:r>
      <w:proofErr w:type="spellEnd"/>
      <w:r w:rsidRPr="005E1A48">
        <w:rPr>
          <w:rFonts w:asciiTheme="minorHAnsi" w:hAnsiTheme="minorHAnsi"/>
          <w:sz w:val="16"/>
          <w:szCs w:val="16"/>
        </w:rPr>
        <w:t xml:space="preserve">, A. Kaloxylos,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 xml:space="preserve">“A Survey on </w:t>
      </w:r>
      <w:proofErr w:type="spellStart"/>
      <w:r w:rsidRPr="005E1A48">
        <w:rPr>
          <w:rFonts w:asciiTheme="minorHAnsi" w:hAnsiTheme="minorHAnsi"/>
          <w:color w:val="CC6633"/>
          <w:sz w:val="16"/>
          <w:szCs w:val="16"/>
        </w:rPr>
        <w:t>QoS</w:t>
      </w:r>
      <w:proofErr w:type="spellEnd"/>
      <w:r w:rsidRPr="005E1A48">
        <w:rPr>
          <w:rFonts w:asciiTheme="minorHAnsi" w:hAnsiTheme="minorHAnsi"/>
          <w:color w:val="CC6633"/>
          <w:sz w:val="16"/>
          <w:szCs w:val="16"/>
        </w:rPr>
        <w:t xml:space="preserve"> Signaling“</w:t>
      </w:r>
      <w:r w:rsidRPr="005E1A48">
        <w:rPr>
          <w:rFonts w:asciiTheme="minorHAnsi" w:hAnsiTheme="minorHAnsi"/>
          <w:sz w:val="16"/>
          <w:szCs w:val="16"/>
        </w:rPr>
        <w:t>,  IEEE Communications Surveys and Tutorials, Vol.6 No.4 Fourth Quarter 2004.</w:t>
      </w:r>
    </w:p>
    <w:p w14:paraId="3C39C68E"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M. </w:t>
      </w:r>
      <w:proofErr w:type="spellStart"/>
      <w:r w:rsidRPr="005E1A48">
        <w:rPr>
          <w:rFonts w:asciiTheme="minorHAnsi" w:hAnsiTheme="minorHAnsi"/>
          <w:sz w:val="16"/>
          <w:szCs w:val="16"/>
        </w:rPr>
        <w:t>Koutsopoulou</w:t>
      </w:r>
      <w:proofErr w:type="spellEnd"/>
      <w:r w:rsidRPr="005E1A48">
        <w:rPr>
          <w:rFonts w:asciiTheme="minorHAnsi" w:hAnsiTheme="minorHAnsi"/>
          <w:sz w:val="16"/>
          <w:szCs w:val="16"/>
        </w:rPr>
        <w:t xml:space="preserve">, A. Kaloxylos, et al, </w:t>
      </w:r>
      <w:r w:rsidRPr="005E1A48">
        <w:rPr>
          <w:rFonts w:asciiTheme="minorHAnsi" w:hAnsiTheme="minorHAnsi"/>
          <w:color w:val="CC6633"/>
          <w:sz w:val="16"/>
          <w:szCs w:val="16"/>
        </w:rPr>
        <w:t>“Charging, Accounting &amp; Billing Management in Mobile Telecommunication Networks and the Internet”</w:t>
      </w:r>
      <w:r w:rsidRPr="005E1A48">
        <w:rPr>
          <w:rFonts w:asciiTheme="minorHAnsi" w:hAnsiTheme="minorHAnsi"/>
          <w:sz w:val="16"/>
          <w:szCs w:val="16"/>
        </w:rPr>
        <w:t xml:space="preserve">, IEEE Communications Surveys and Tutorials, </w:t>
      </w:r>
      <w:proofErr w:type="spellStart"/>
      <w:r w:rsidRPr="005E1A48">
        <w:rPr>
          <w:rFonts w:asciiTheme="minorHAnsi" w:hAnsiTheme="minorHAnsi"/>
          <w:sz w:val="16"/>
          <w:szCs w:val="16"/>
        </w:rPr>
        <w:t>Vol</w:t>
      </w:r>
      <w:proofErr w:type="spellEnd"/>
      <w:r w:rsidRPr="005E1A48">
        <w:rPr>
          <w:rFonts w:asciiTheme="minorHAnsi" w:hAnsiTheme="minorHAnsi"/>
          <w:sz w:val="16"/>
          <w:szCs w:val="16"/>
        </w:rPr>
        <w:t xml:space="preserve"> 6, No 1, 2004.</w:t>
      </w:r>
    </w:p>
    <w:p w14:paraId="0F830457"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lastRenderedPageBreak/>
        <w:t xml:space="preserve">N. Passas, S </w:t>
      </w:r>
      <w:proofErr w:type="spellStart"/>
      <w:r w:rsidRPr="005E1A48">
        <w:rPr>
          <w:rFonts w:asciiTheme="minorHAnsi" w:hAnsiTheme="minorHAnsi"/>
          <w:sz w:val="16"/>
          <w:szCs w:val="16"/>
        </w:rPr>
        <w:t>Paskalis</w:t>
      </w:r>
      <w:proofErr w:type="spellEnd"/>
      <w:r w:rsidRPr="005E1A48">
        <w:rPr>
          <w:rFonts w:asciiTheme="minorHAnsi" w:hAnsiTheme="minorHAnsi"/>
          <w:sz w:val="16"/>
          <w:szCs w:val="16"/>
        </w:rPr>
        <w:t>, A. Kaloxylos et al, “</w:t>
      </w:r>
      <w:r w:rsidRPr="005E1A48">
        <w:rPr>
          <w:rFonts w:asciiTheme="minorHAnsi" w:hAnsiTheme="minorHAnsi"/>
          <w:color w:val="CC6633"/>
          <w:sz w:val="16"/>
          <w:szCs w:val="16"/>
        </w:rPr>
        <w:t>Enabling Technologies for the always best connected concept”</w:t>
      </w:r>
      <w:r w:rsidRPr="005E1A48">
        <w:rPr>
          <w:rFonts w:asciiTheme="minorHAnsi" w:hAnsiTheme="minorHAnsi"/>
          <w:sz w:val="16"/>
          <w:szCs w:val="16"/>
        </w:rPr>
        <w:t xml:space="preserve">, Wireless Communications and Mobile Computing Journal, Wiley </w:t>
      </w:r>
      <w:proofErr w:type="spellStart"/>
      <w:r w:rsidRPr="005E1A48">
        <w:rPr>
          <w:rFonts w:asciiTheme="minorHAnsi" w:hAnsiTheme="minorHAnsi"/>
          <w:sz w:val="16"/>
          <w:szCs w:val="16"/>
        </w:rPr>
        <w:t>Interscience</w:t>
      </w:r>
      <w:proofErr w:type="spellEnd"/>
      <w:r w:rsidRPr="005E1A48">
        <w:rPr>
          <w:rFonts w:asciiTheme="minorHAnsi" w:hAnsiTheme="minorHAnsi"/>
          <w:sz w:val="16"/>
          <w:szCs w:val="16"/>
        </w:rPr>
        <w:t>, Q1, 2004.</w:t>
      </w:r>
    </w:p>
    <w:p w14:paraId="304A2D69"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M. </w:t>
      </w:r>
      <w:proofErr w:type="spellStart"/>
      <w:r w:rsidRPr="005E1A48">
        <w:rPr>
          <w:rFonts w:asciiTheme="minorHAnsi" w:hAnsiTheme="minorHAnsi"/>
          <w:sz w:val="16"/>
          <w:szCs w:val="16"/>
        </w:rPr>
        <w:t>Koutsopoulou</w:t>
      </w:r>
      <w:proofErr w:type="spellEnd"/>
      <w:r w:rsidRPr="005E1A48">
        <w:rPr>
          <w:rFonts w:asciiTheme="minorHAnsi" w:hAnsiTheme="minorHAnsi"/>
          <w:sz w:val="16"/>
          <w:szCs w:val="16"/>
        </w:rPr>
        <w:t xml:space="preserve">, A. Kaloxylos, N. </w:t>
      </w:r>
      <w:proofErr w:type="spellStart"/>
      <w:r w:rsidRPr="005E1A48">
        <w:rPr>
          <w:rFonts w:asciiTheme="minorHAnsi" w:hAnsiTheme="minorHAnsi"/>
          <w:sz w:val="16"/>
          <w:szCs w:val="16"/>
        </w:rPr>
        <w:t>Alonistioti</w:t>
      </w:r>
      <w:proofErr w:type="spellEnd"/>
      <w:r w:rsidRPr="005E1A48">
        <w:rPr>
          <w:rFonts w:asciiTheme="minorHAnsi" w:hAnsiTheme="minorHAnsi"/>
          <w:sz w:val="16"/>
          <w:szCs w:val="16"/>
        </w:rPr>
        <w:t xml:space="preserve">, P. </w:t>
      </w:r>
      <w:proofErr w:type="spellStart"/>
      <w:r w:rsidRPr="005E1A48">
        <w:rPr>
          <w:rFonts w:asciiTheme="minorHAnsi" w:hAnsiTheme="minorHAnsi"/>
          <w:sz w:val="16"/>
          <w:szCs w:val="16"/>
        </w:rPr>
        <w:t>Philipopoulos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 xml:space="preserve">“An integrated Charging, Accounting &amp; Billing management platform for the support of innovative business models in Mobile Networks” </w:t>
      </w:r>
      <w:r w:rsidRPr="005E1A48">
        <w:rPr>
          <w:rFonts w:asciiTheme="minorHAnsi" w:hAnsiTheme="minorHAnsi"/>
          <w:sz w:val="16"/>
          <w:szCs w:val="16"/>
        </w:rPr>
        <w:t>International Journal of Mobile Communications, Vol2 No4, 2004.</w:t>
      </w:r>
    </w:p>
    <w:p w14:paraId="28BCEAA4"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S. </w:t>
      </w:r>
      <w:proofErr w:type="spellStart"/>
      <w:r w:rsidRPr="005E1A48">
        <w:rPr>
          <w:rFonts w:asciiTheme="minorHAnsi" w:hAnsiTheme="minorHAnsi"/>
          <w:sz w:val="16"/>
          <w:szCs w:val="16"/>
        </w:rPr>
        <w:t>Paskalis</w:t>
      </w:r>
      <w:proofErr w:type="spellEnd"/>
      <w:r w:rsidRPr="005E1A48">
        <w:rPr>
          <w:rFonts w:asciiTheme="minorHAnsi" w:hAnsiTheme="minorHAnsi"/>
          <w:sz w:val="16"/>
          <w:szCs w:val="16"/>
        </w:rPr>
        <w:t xml:space="preserve">, A. Kaloxylos, E. </w:t>
      </w:r>
      <w:proofErr w:type="spellStart"/>
      <w:r w:rsidRPr="005E1A48">
        <w:rPr>
          <w:rFonts w:asciiTheme="minorHAnsi" w:hAnsiTheme="minorHAnsi"/>
          <w:sz w:val="16"/>
          <w:szCs w:val="16"/>
        </w:rPr>
        <w:t>Zervas</w:t>
      </w:r>
      <w:proofErr w:type="spellEnd"/>
      <w:r w:rsidRPr="005E1A48">
        <w:rPr>
          <w:rFonts w:asciiTheme="minorHAnsi" w:hAnsiTheme="minorHAnsi"/>
          <w:sz w:val="16"/>
          <w:szCs w:val="16"/>
        </w:rPr>
        <w:t xml:space="preserve">,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“An efficient  RSVP-Mobile IP Interworking Scheme”</w:t>
      </w:r>
      <w:r w:rsidRPr="005E1A48">
        <w:rPr>
          <w:rFonts w:asciiTheme="minorHAnsi" w:hAnsiTheme="minorHAnsi"/>
          <w:sz w:val="16"/>
          <w:szCs w:val="16"/>
        </w:rPr>
        <w:t>, Mobile Networks and Applications Journal (MONET), June 2003.</w:t>
      </w:r>
    </w:p>
    <w:p w14:paraId="728252B8"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A. Kaloxylos, E. </w:t>
      </w:r>
      <w:proofErr w:type="spellStart"/>
      <w:r w:rsidRPr="005E1A48">
        <w:rPr>
          <w:rFonts w:asciiTheme="minorHAnsi" w:hAnsiTheme="minorHAnsi"/>
          <w:sz w:val="16"/>
          <w:szCs w:val="16"/>
        </w:rPr>
        <w:t>Zervas</w:t>
      </w:r>
      <w:proofErr w:type="spellEnd"/>
      <w:r w:rsidRPr="005E1A48">
        <w:rPr>
          <w:rFonts w:asciiTheme="minorHAnsi" w:hAnsiTheme="minorHAnsi"/>
          <w:sz w:val="16"/>
          <w:szCs w:val="16"/>
        </w:rPr>
        <w:t xml:space="preserve">,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“Location Management in Wireless ATM Customer premises Networks”</w:t>
      </w:r>
      <w:r w:rsidRPr="005E1A48">
        <w:rPr>
          <w:rFonts w:asciiTheme="minorHAnsi" w:hAnsiTheme="minorHAnsi"/>
          <w:sz w:val="16"/>
          <w:szCs w:val="16"/>
        </w:rPr>
        <w:t>, Computer Communications Journal, Special Issue on Recent Advances In Mobile Communication Networks, Vol. 23, No 5, March 2000.</w:t>
      </w:r>
    </w:p>
    <w:p w14:paraId="0CAC3F14"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 E. </w:t>
      </w:r>
      <w:proofErr w:type="spellStart"/>
      <w:r w:rsidRPr="005E1A48">
        <w:rPr>
          <w:rFonts w:asciiTheme="minorHAnsi" w:hAnsiTheme="minorHAnsi"/>
          <w:sz w:val="16"/>
          <w:szCs w:val="16"/>
        </w:rPr>
        <w:t>Zervas</w:t>
      </w:r>
      <w:proofErr w:type="spellEnd"/>
      <w:r w:rsidRPr="005E1A48">
        <w:rPr>
          <w:rFonts w:asciiTheme="minorHAnsi" w:hAnsiTheme="minorHAnsi"/>
          <w:sz w:val="16"/>
          <w:szCs w:val="16"/>
        </w:rPr>
        <w:t xml:space="preserve">, A. Kaloxylos,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“An Efficient Location Management Protocol for Wireless ATM Customer Premises Networks”</w:t>
      </w:r>
      <w:r w:rsidRPr="005E1A48">
        <w:rPr>
          <w:rFonts w:asciiTheme="minorHAnsi" w:hAnsiTheme="minorHAnsi"/>
          <w:sz w:val="16"/>
          <w:szCs w:val="16"/>
        </w:rPr>
        <w:t>, Mobile Networks and Applications Journal (MONET), Special Issue in Management of Mobility in Distributed Systems, Vol. 6, Issue 2, March 2001.</w:t>
      </w:r>
    </w:p>
    <w:p w14:paraId="46FC9AD6"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A. Kaloxylos, H. Hansen,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xml:space="preserve">, </w:t>
      </w:r>
      <w:r w:rsidRPr="005E1A48">
        <w:rPr>
          <w:rFonts w:asciiTheme="minorHAnsi" w:hAnsiTheme="minorHAnsi"/>
          <w:color w:val="CC6633"/>
          <w:sz w:val="16"/>
          <w:szCs w:val="16"/>
        </w:rPr>
        <w:t>“Mobility Management for Large Private Wireless ATM Installations”</w:t>
      </w:r>
      <w:r w:rsidRPr="005E1A48">
        <w:rPr>
          <w:rFonts w:asciiTheme="minorHAnsi" w:hAnsiTheme="minorHAnsi"/>
          <w:sz w:val="16"/>
          <w:szCs w:val="16"/>
        </w:rPr>
        <w:t>, ACM Mobile Communication Review Vol. 3, No 1, January 1999.</w:t>
      </w:r>
    </w:p>
    <w:p w14:paraId="63CCE2E6" w14:textId="77777777" w:rsidR="005E1A48" w:rsidRPr="005E1A48" w:rsidRDefault="005E1A48" w:rsidP="005E1A48">
      <w:pPr>
        <w:widowControl w:val="0"/>
        <w:numPr>
          <w:ilvl w:val="0"/>
          <w:numId w:val="7"/>
        </w:numPr>
        <w:suppressAutoHyphens/>
        <w:autoSpaceDE w:val="0"/>
        <w:spacing w:before="280"/>
        <w:jc w:val="both"/>
        <w:rPr>
          <w:rFonts w:asciiTheme="minorHAnsi" w:hAnsiTheme="minorHAnsi"/>
          <w:sz w:val="16"/>
          <w:szCs w:val="16"/>
        </w:rPr>
      </w:pPr>
      <w:r w:rsidRPr="005E1A48">
        <w:rPr>
          <w:rFonts w:asciiTheme="minorHAnsi" w:hAnsiTheme="minorHAnsi"/>
          <w:sz w:val="16"/>
          <w:szCs w:val="16"/>
        </w:rPr>
        <w:t xml:space="preserve">A. Kaloxylos, S. </w:t>
      </w:r>
      <w:proofErr w:type="spellStart"/>
      <w:r w:rsidRPr="005E1A48">
        <w:rPr>
          <w:rFonts w:asciiTheme="minorHAnsi" w:hAnsiTheme="minorHAnsi"/>
          <w:sz w:val="16"/>
          <w:szCs w:val="16"/>
        </w:rPr>
        <w:t>Hadjiefthymiades</w:t>
      </w:r>
      <w:proofErr w:type="spellEnd"/>
      <w:r w:rsidRPr="005E1A48">
        <w:rPr>
          <w:rFonts w:asciiTheme="minorHAnsi" w:hAnsiTheme="minorHAnsi"/>
          <w:sz w:val="16"/>
          <w:szCs w:val="16"/>
        </w:rPr>
        <w:t xml:space="preserve"> and L. </w:t>
      </w:r>
      <w:proofErr w:type="spellStart"/>
      <w:r w:rsidRPr="005E1A48">
        <w:rPr>
          <w:rFonts w:asciiTheme="minorHAnsi" w:hAnsiTheme="minorHAnsi"/>
          <w:sz w:val="16"/>
          <w:szCs w:val="16"/>
        </w:rPr>
        <w:t>Merakos</w:t>
      </w:r>
      <w:proofErr w:type="spellEnd"/>
      <w:r w:rsidRPr="005E1A48">
        <w:rPr>
          <w:rFonts w:asciiTheme="minorHAnsi" w:hAnsiTheme="minorHAnsi"/>
          <w:sz w:val="16"/>
          <w:szCs w:val="16"/>
        </w:rPr>
        <w:t>, “</w:t>
      </w:r>
      <w:r w:rsidRPr="005E1A48">
        <w:rPr>
          <w:rFonts w:asciiTheme="minorHAnsi" w:hAnsiTheme="minorHAnsi"/>
          <w:color w:val="CC6633"/>
          <w:sz w:val="16"/>
          <w:szCs w:val="16"/>
        </w:rPr>
        <w:t>Mobility Management and Control Protocol for Wireless ATM Networks”</w:t>
      </w:r>
      <w:r w:rsidRPr="005E1A48">
        <w:rPr>
          <w:rFonts w:asciiTheme="minorHAnsi" w:hAnsiTheme="minorHAnsi"/>
          <w:sz w:val="16"/>
          <w:szCs w:val="16"/>
        </w:rPr>
        <w:t>, IEEE Network Magazine, Special Issue on PCS Network Management, May 1998.</w:t>
      </w:r>
    </w:p>
    <w:p w14:paraId="6B23F24A" w14:textId="77777777" w:rsidR="005F7FEC" w:rsidRDefault="005F7FEC" w:rsidP="0038571F">
      <w:pPr>
        <w:pStyle w:val="PaperText"/>
        <w:widowControl w:val="0"/>
        <w:autoSpaceDE w:val="0"/>
        <w:spacing w:line="240" w:lineRule="auto"/>
        <w:jc w:val="center"/>
        <w:rPr>
          <w:rFonts w:ascii="Helvetica Neue" w:hAnsi="Helvetica Neue"/>
          <w:b/>
          <w:sz w:val="16"/>
          <w:szCs w:val="16"/>
          <w:lang w:val="en-US"/>
        </w:rPr>
      </w:pPr>
    </w:p>
    <w:p w14:paraId="5D12F266" w14:textId="77777777" w:rsidR="005F7FEC" w:rsidRDefault="005F7FEC" w:rsidP="0038571F">
      <w:pPr>
        <w:pStyle w:val="PaperText"/>
        <w:widowControl w:val="0"/>
        <w:autoSpaceDE w:val="0"/>
        <w:spacing w:line="240" w:lineRule="auto"/>
        <w:jc w:val="center"/>
        <w:rPr>
          <w:rFonts w:ascii="Helvetica Neue" w:hAnsi="Helvetica Neue"/>
          <w:b/>
          <w:sz w:val="16"/>
          <w:szCs w:val="16"/>
          <w:lang w:val="en-US"/>
        </w:rPr>
      </w:pPr>
    </w:p>
    <w:p w14:paraId="3AEA1416" w14:textId="77777777" w:rsidR="005F7FEC" w:rsidRDefault="005F7FEC" w:rsidP="0038571F">
      <w:pPr>
        <w:pStyle w:val="PaperText"/>
        <w:widowControl w:val="0"/>
        <w:autoSpaceDE w:val="0"/>
        <w:spacing w:line="240" w:lineRule="auto"/>
        <w:jc w:val="center"/>
        <w:rPr>
          <w:rFonts w:ascii="Helvetica Neue" w:hAnsi="Helvetica Neue"/>
          <w:b/>
          <w:sz w:val="16"/>
          <w:szCs w:val="16"/>
          <w:lang w:val="en-US"/>
        </w:rPr>
      </w:pPr>
    </w:p>
    <w:p w14:paraId="59EDA384" w14:textId="77777777" w:rsidR="007E1B98" w:rsidRDefault="007E1B98" w:rsidP="0038571F">
      <w:pPr>
        <w:pStyle w:val="PaperText"/>
        <w:widowControl w:val="0"/>
        <w:autoSpaceDE w:val="0"/>
        <w:spacing w:line="240" w:lineRule="auto"/>
        <w:jc w:val="center"/>
        <w:rPr>
          <w:rFonts w:ascii="Helvetica Neue" w:hAnsi="Helvetica Neue"/>
          <w:b/>
          <w:sz w:val="16"/>
          <w:szCs w:val="16"/>
          <w:lang w:val="en-US"/>
        </w:rPr>
      </w:pPr>
    </w:p>
    <w:p w14:paraId="0CA6D9EB" w14:textId="77777777" w:rsidR="007E1B98" w:rsidRDefault="007E1B98" w:rsidP="0038571F">
      <w:pPr>
        <w:pStyle w:val="PaperText"/>
        <w:widowControl w:val="0"/>
        <w:autoSpaceDE w:val="0"/>
        <w:spacing w:line="240" w:lineRule="auto"/>
        <w:jc w:val="center"/>
        <w:rPr>
          <w:rFonts w:ascii="Helvetica Neue" w:hAnsi="Helvetica Neue"/>
          <w:b/>
          <w:sz w:val="16"/>
          <w:szCs w:val="16"/>
          <w:lang w:val="en-US"/>
        </w:rPr>
      </w:pPr>
    </w:p>
    <w:p w14:paraId="7802D37A" w14:textId="77777777" w:rsidR="007E1B98" w:rsidRDefault="007E1B98" w:rsidP="0038571F">
      <w:pPr>
        <w:pStyle w:val="PaperText"/>
        <w:widowControl w:val="0"/>
        <w:autoSpaceDE w:val="0"/>
        <w:spacing w:line="240" w:lineRule="auto"/>
        <w:jc w:val="center"/>
        <w:rPr>
          <w:rFonts w:ascii="Helvetica Neue" w:hAnsi="Helvetica Neue"/>
          <w:b/>
          <w:sz w:val="16"/>
          <w:szCs w:val="16"/>
          <w:lang w:val="en-US"/>
        </w:rPr>
      </w:pPr>
    </w:p>
    <w:p w14:paraId="2D5B336B" w14:textId="77777777" w:rsidR="00216464" w:rsidRDefault="00216464" w:rsidP="0038571F">
      <w:pPr>
        <w:pStyle w:val="PaperText"/>
        <w:widowControl w:val="0"/>
        <w:autoSpaceDE w:val="0"/>
        <w:spacing w:line="240" w:lineRule="auto"/>
        <w:jc w:val="center"/>
        <w:rPr>
          <w:rFonts w:ascii="Helvetica Neue" w:hAnsi="Helvetica Neue"/>
          <w:b/>
          <w:sz w:val="16"/>
          <w:szCs w:val="16"/>
          <w:lang w:val="en-US"/>
        </w:rPr>
      </w:pPr>
    </w:p>
    <w:p w14:paraId="1ED06391" w14:textId="77777777" w:rsidR="00216464" w:rsidRDefault="00216464" w:rsidP="0038571F">
      <w:pPr>
        <w:pStyle w:val="PaperText"/>
        <w:widowControl w:val="0"/>
        <w:autoSpaceDE w:val="0"/>
        <w:spacing w:line="240" w:lineRule="auto"/>
        <w:jc w:val="center"/>
        <w:rPr>
          <w:rFonts w:ascii="Helvetica Neue" w:hAnsi="Helvetica Neue"/>
          <w:b/>
          <w:sz w:val="16"/>
          <w:szCs w:val="16"/>
          <w:lang w:val="en-US"/>
        </w:rPr>
      </w:pPr>
    </w:p>
    <w:p w14:paraId="41117273" w14:textId="77777777" w:rsidR="00EC1EBD" w:rsidRPr="005F7FEC" w:rsidRDefault="0038571F" w:rsidP="0038571F">
      <w:pPr>
        <w:pStyle w:val="PaperText"/>
        <w:widowControl w:val="0"/>
        <w:autoSpaceDE w:val="0"/>
        <w:spacing w:line="240" w:lineRule="auto"/>
        <w:jc w:val="center"/>
        <w:rPr>
          <w:rFonts w:ascii="Helvetica Neue" w:hAnsi="Helvetica Neue"/>
          <w:b/>
          <w:sz w:val="16"/>
          <w:szCs w:val="16"/>
          <w:lang w:val="en-US"/>
        </w:rPr>
      </w:pPr>
      <w:r w:rsidRPr="005F7FEC">
        <w:rPr>
          <w:rFonts w:ascii="Helvetica Neue" w:hAnsi="Helvetica Neue"/>
          <w:b/>
          <w:sz w:val="16"/>
          <w:szCs w:val="16"/>
          <w:lang w:val="en-US"/>
        </w:rPr>
        <w:t>Conferences</w:t>
      </w:r>
    </w:p>
    <w:p w14:paraId="1A5CCB44" w14:textId="77777777" w:rsidR="005E1A48" w:rsidRPr="005E1A48" w:rsidRDefault="005E1A48" w:rsidP="005E1A48">
      <w:pPr>
        <w:pStyle w:val="HTMLPreformatted"/>
        <w:numPr>
          <w:ilvl w:val="0"/>
          <w:numId w:val="5"/>
        </w:numPr>
        <w:jc w:val="both"/>
        <w:rPr>
          <w:rFonts w:asciiTheme="minorHAnsi" w:hAnsiTheme="minorHAnsi" w:cs="Arial"/>
          <w:sz w:val="18"/>
          <w:szCs w:val="18"/>
        </w:rPr>
      </w:pPr>
      <w:r w:rsidRPr="005E1A48">
        <w:rPr>
          <w:rFonts w:asciiTheme="minorHAnsi" w:hAnsiTheme="minorHAnsi" w:cs="Arial"/>
          <w:sz w:val="18"/>
          <w:szCs w:val="18"/>
        </w:rPr>
        <w:t xml:space="preserve">Chan Zhou, </w:t>
      </w:r>
      <w:proofErr w:type="spellStart"/>
      <w:r w:rsidRPr="005E1A48">
        <w:rPr>
          <w:rFonts w:asciiTheme="minorHAnsi" w:hAnsiTheme="minorHAnsi" w:cs="Arial"/>
          <w:sz w:val="18"/>
          <w:szCs w:val="18"/>
        </w:rPr>
        <w:t>Malte</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Schellmann</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Egon</w:t>
      </w:r>
      <w:proofErr w:type="spellEnd"/>
      <w:r w:rsidRPr="005E1A48">
        <w:rPr>
          <w:rFonts w:asciiTheme="minorHAnsi" w:hAnsiTheme="minorHAnsi" w:cs="Arial"/>
          <w:sz w:val="18"/>
          <w:szCs w:val="18"/>
        </w:rPr>
        <w:t xml:space="preserve"> Schulz, </w:t>
      </w:r>
      <w:proofErr w:type="spellStart"/>
      <w:r w:rsidRPr="005E1A48">
        <w:rPr>
          <w:rFonts w:asciiTheme="minorHAnsi" w:hAnsiTheme="minorHAnsi" w:cs="Arial"/>
          <w:sz w:val="18"/>
          <w:szCs w:val="18"/>
        </w:rPr>
        <w:t>Alexandros</w:t>
      </w:r>
      <w:proofErr w:type="spellEnd"/>
      <w:r w:rsidRPr="005E1A48">
        <w:rPr>
          <w:rFonts w:asciiTheme="minorHAnsi" w:hAnsiTheme="minorHAnsi" w:cs="Arial"/>
          <w:sz w:val="18"/>
          <w:szCs w:val="18"/>
        </w:rPr>
        <w:t xml:space="preserve"> Kaloxylos, “</w:t>
      </w:r>
      <w:r w:rsidRPr="005E1A48">
        <w:rPr>
          <w:rFonts w:asciiTheme="minorHAnsi" w:hAnsiTheme="minorHAnsi" w:cs="Arial"/>
          <w:color w:val="993300"/>
          <w:sz w:val="18"/>
          <w:szCs w:val="18"/>
        </w:rPr>
        <w:t xml:space="preserve">Building versatile network upon new waveforms”, </w:t>
      </w:r>
      <w:r w:rsidRPr="005E1A48">
        <w:rPr>
          <w:rFonts w:asciiTheme="minorHAnsi" w:hAnsiTheme="minorHAnsi" w:cs="Arial"/>
          <w:sz w:val="18"/>
          <w:szCs w:val="18"/>
        </w:rPr>
        <w:t xml:space="preserve">ETSI WORKSHOP ON FUTURE RADIO TECHNOLOGIES – AIR INTERFACES, 27-28 January 2016, Sophia </w:t>
      </w:r>
      <w:proofErr w:type="spellStart"/>
      <w:r w:rsidRPr="005E1A48">
        <w:rPr>
          <w:rFonts w:asciiTheme="minorHAnsi" w:hAnsiTheme="minorHAnsi" w:cs="Arial"/>
          <w:sz w:val="18"/>
          <w:szCs w:val="18"/>
        </w:rPr>
        <w:t>Antipolis</w:t>
      </w:r>
      <w:proofErr w:type="spellEnd"/>
      <w:r w:rsidRPr="005E1A48">
        <w:rPr>
          <w:rFonts w:asciiTheme="minorHAnsi" w:hAnsiTheme="minorHAnsi" w:cs="Arial"/>
          <w:sz w:val="18"/>
          <w:szCs w:val="18"/>
        </w:rPr>
        <w:t xml:space="preserve">  France</w:t>
      </w:r>
    </w:p>
    <w:p w14:paraId="74EEAE6A" w14:textId="77777777" w:rsidR="005E1A48" w:rsidRPr="005E1A48" w:rsidRDefault="005E1A48" w:rsidP="005E1A48">
      <w:pPr>
        <w:pStyle w:val="HTMLPreformatted"/>
        <w:ind w:left="360"/>
        <w:jc w:val="both"/>
        <w:rPr>
          <w:rFonts w:asciiTheme="minorHAnsi" w:hAnsiTheme="minorHAnsi" w:cs="Arial"/>
          <w:sz w:val="18"/>
          <w:szCs w:val="18"/>
        </w:rPr>
      </w:pPr>
    </w:p>
    <w:p w14:paraId="03A619FD" w14:textId="77777777" w:rsidR="005E1A48" w:rsidRPr="005E1A48" w:rsidRDefault="005E1A48" w:rsidP="005E1A48">
      <w:pPr>
        <w:pStyle w:val="HTMLPreformatted"/>
        <w:numPr>
          <w:ilvl w:val="0"/>
          <w:numId w:val="5"/>
        </w:numPr>
        <w:jc w:val="both"/>
        <w:rPr>
          <w:rFonts w:asciiTheme="minorHAnsi" w:hAnsiTheme="minorHAnsi" w:cs="Arial"/>
          <w:sz w:val="18"/>
          <w:szCs w:val="18"/>
        </w:rPr>
      </w:pPr>
      <w:proofErr w:type="spellStart"/>
      <w:r w:rsidRPr="005E1A48">
        <w:rPr>
          <w:rFonts w:asciiTheme="minorHAnsi" w:hAnsiTheme="minorHAnsi" w:cs="Arial"/>
          <w:sz w:val="18"/>
          <w:szCs w:val="18"/>
        </w:rPr>
        <w:t>Chatzikokolakis</w:t>
      </w:r>
      <w:proofErr w:type="spellEnd"/>
      <w:r w:rsidRPr="005E1A48">
        <w:rPr>
          <w:rFonts w:asciiTheme="minorHAnsi" w:hAnsiTheme="minorHAnsi" w:cs="Arial"/>
          <w:sz w:val="18"/>
          <w:szCs w:val="18"/>
        </w:rPr>
        <w:t xml:space="preserve"> K. ; </w:t>
      </w:r>
      <w:proofErr w:type="spellStart"/>
      <w:r w:rsidRPr="005E1A48">
        <w:rPr>
          <w:rFonts w:asciiTheme="minorHAnsi" w:hAnsiTheme="minorHAnsi" w:cs="Arial"/>
          <w:sz w:val="18"/>
          <w:szCs w:val="18"/>
        </w:rPr>
        <w:t>Spapis</w:t>
      </w:r>
      <w:proofErr w:type="spellEnd"/>
      <w:r w:rsidRPr="005E1A48">
        <w:rPr>
          <w:rFonts w:asciiTheme="minorHAnsi" w:hAnsiTheme="minorHAnsi" w:cs="Arial"/>
          <w:sz w:val="18"/>
          <w:szCs w:val="18"/>
        </w:rPr>
        <w:t xml:space="preserve"> P.; Kaloxylos A.; </w:t>
      </w:r>
      <w:proofErr w:type="spellStart"/>
      <w:r w:rsidRPr="005E1A48">
        <w:rPr>
          <w:rFonts w:asciiTheme="minorHAnsi" w:hAnsiTheme="minorHAnsi" w:cs="Arial"/>
          <w:sz w:val="18"/>
          <w:szCs w:val="18"/>
        </w:rPr>
        <w:t>Beinas</w:t>
      </w:r>
      <w:proofErr w:type="spellEnd"/>
      <w:r w:rsidRPr="005E1A48">
        <w:rPr>
          <w:rFonts w:asciiTheme="minorHAnsi" w:hAnsiTheme="minorHAnsi" w:cs="Arial"/>
          <w:sz w:val="18"/>
          <w:szCs w:val="18"/>
        </w:rPr>
        <w:t xml:space="preserve"> G.;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N.; “</w:t>
      </w:r>
      <w:r w:rsidRPr="005E1A48">
        <w:rPr>
          <w:rFonts w:asciiTheme="minorHAnsi" w:hAnsiTheme="minorHAnsi" w:cs="Arial"/>
          <w:color w:val="993300"/>
          <w:sz w:val="18"/>
          <w:szCs w:val="18"/>
        </w:rPr>
        <w:t>Spectrum sharing: A coordination framework enabled by fuzzy-logic,</w:t>
      </w:r>
      <w:r w:rsidRPr="005E1A48">
        <w:rPr>
          <w:rFonts w:asciiTheme="minorHAnsi" w:hAnsiTheme="minorHAnsi" w:cs="Arial"/>
          <w:sz w:val="18"/>
          <w:szCs w:val="18"/>
        </w:rPr>
        <w:t>” International Conference on Computer, Information and Telecommunication Systems (CITS), 15-17 July 2015</w:t>
      </w:r>
    </w:p>
    <w:p w14:paraId="163FAD98" w14:textId="77777777" w:rsidR="005E1A48" w:rsidRPr="005E1A48" w:rsidRDefault="005E1A48" w:rsidP="005E1A48">
      <w:pPr>
        <w:pStyle w:val="HTMLPreformatted"/>
        <w:ind w:left="360"/>
        <w:jc w:val="both"/>
        <w:rPr>
          <w:rFonts w:asciiTheme="minorHAnsi" w:hAnsiTheme="minorHAnsi" w:cs="Arial"/>
          <w:sz w:val="18"/>
          <w:szCs w:val="18"/>
        </w:rPr>
      </w:pPr>
    </w:p>
    <w:p w14:paraId="23F359EA" w14:textId="77777777" w:rsidR="005E1A48" w:rsidRPr="005E1A48" w:rsidRDefault="005E1A48" w:rsidP="005E1A48">
      <w:pPr>
        <w:pStyle w:val="HTMLPreformatted"/>
        <w:numPr>
          <w:ilvl w:val="0"/>
          <w:numId w:val="5"/>
        </w:numPr>
        <w:jc w:val="both"/>
        <w:rPr>
          <w:rFonts w:asciiTheme="minorHAnsi" w:hAnsiTheme="minorHAnsi" w:cs="Arial"/>
          <w:sz w:val="18"/>
          <w:szCs w:val="18"/>
        </w:rPr>
      </w:pPr>
      <w:proofErr w:type="spellStart"/>
      <w:r w:rsidRPr="005E1A48">
        <w:rPr>
          <w:rFonts w:asciiTheme="minorHAnsi" w:hAnsiTheme="minorHAnsi" w:cs="Arial"/>
          <w:sz w:val="18"/>
          <w:szCs w:val="18"/>
        </w:rPr>
        <w:t>Stamatelatos</w:t>
      </w:r>
      <w:proofErr w:type="spellEnd"/>
      <w:r w:rsidRPr="005E1A48">
        <w:rPr>
          <w:rFonts w:asciiTheme="minorHAnsi" w:hAnsiTheme="minorHAnsi" w:cs="Arial"/>
          <w:sz w:val="18"/>
          <w:szCs w:val="18"/>
        </w:rPr>
        <w:t xml:space="preserve">, M., Kaloxylos, A., Paraskevopoulos, A.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N.: </w:t>
      </w:r>
      <w:r w:rsidRPr="005E1A48">
        <w:rPr>
          <w:rFonts w:asciiTheme="minorHAnsi" w:hAnsiTheme="minorHAnsi" w:cs="Arial"/>
          <w:color w:val="993300"/>
          <w:sz w:val="18"/>
          <w:szCs w:val="18"/>
        </w:rPr>
        <w:t>A Generic Scheme and a Validation Model for SON Coordination in 5G Networks.</w:t>
      </w:r>
      <w:r w:rsidRPr="005E1A48">
        <w:rPr>
          <w:rFonts w:asciiTheme="minorHAnsi" w:hAnsiTheme="minorHAnsi" w:cs="Arial"/>
          <w:sz w:val="18"/>
          <w:szCs w:val="18"/>
        </w:rPr>
        <w:t xml:space="preserve"> The 6th International Conference on Information, Intelligence, Systems and Applications (IISA), (2015).</w:t>
      </w:r>
    </w:p>
    <w:p w14:paraId="49CD3A9A" w14:textId="77777777" w:rsidR="005E1A48" w:rsidRPr="005E1A48" w:rsidRDefault="005E1A48" w:rsidP="005E1A48">
      <w:pPr>
        <w:pStyle w:val="HTMLPreformatted"/>
        <w:jc w:val="both"/>
        <w:rPr>
          <w:rFonts w:asciiTheme="minorHAnsi" w:hAnsiTheme="minorHAnsi" w:cs="Arial"/>
          <w:sz w:val="18"/>
          <w:szCs w:val="18"/>
        </w:rPr>
      </w:pPr>
    </w:p>
    <w:p w14:paraId="614E028E" w14:textId="77777777" w:rsidR="005E1A48" w:rsidRPr="005E1A48" w:rsidRDefault="005E1A48" w:rsidP="005E1A48">
      <w:pPr>
        <w:pStyle w:val="HTMLPreformatted"/>
        <w:ind w:left="360"/>
        <w:jc w:val="both"/>
        <w:rPr>
          <w:rFonts w:asciiTheme="minorHAnsi" w:hAnsiTheme="minorHAnsi" w:cs="Arial"/>
          <w:sz w:val="18"/>
          <w:szCs w:val="18"/>
        </w:rPr>
      </w:pPr>
    </w:p>
    <w:p w14:paraId="08C4EEE9" w14:textId="77777777" w:rsidR="005E1A48" w:rsidRPr="005E1A48" w:rsidRDefault="005E1A48" w:rsidP="005E1A48">
      <w:pPr>
        <w:pStyle w:val="HTMLPreformatted"/>
        <w:numPr>
          <w:ilvl w:val="0"/>
          <w:numId w:val="5"/>
        </w:numPr>
        <w:jc w:val="both"/>
        <w:rPr>
          <w:rFonts w:asciiTheme="minorHAnsi" w:hAnsiTheme="minorHAnsi" w:cs="Arial"/>
          <w:color w:val="993300"/>
          <w:sz w:val="18"/>
          <w:szCs w:val="18"/>
        </w:rPr>
      </w:pPr>
      <w:r w:rsidRPr="005E1A48">
        <w:rPr>
          <w:rFonts w:asciiTheme="minorHAnsi" w:hAnsiTheme="minorHAnsi" w:cs="Arial"/>
          <w:sz w:val="18"/>
          <w:szCs w:val="18"/>
        </w:rPr>
        <w:t xml:space="preserve">P. </w:t>
      </w:r>
      <w:proofErr w:type="spellStart"/>
      <w:r w:rsidRPr="005E1A48">
        <w:rPr>
          <w:rFonts w:asciiTheme="minorHAnsi" w:hAnsiTheme="minorHAnsi" w:cs="Arial"/>
          <w:sz w:val="18"/>
          <w:szCs w:val="18"/>
        </w:rPr>
        <w:t>Marsch</w:t>
      </w:r>
      <w:proofErr w:type="spellEnd"/>
      <w:r w:rsidRPr="005E1A48">
        <w:rPr>
          <w:rFonts w:asciiTheme="minorHAnsi" w:hAnsiTheme="minorHAnsi" w:cs="Arial"/>
          <w:sz w:val="18"/>
          <w:szCs w:val="18"/>
        </w:rPr>
        <w:t xml:space="preserve">, O. </w:t>
      </w:r>
      <w:proofErr w:type="spellStart"/>
      <w:r w:rsidRPr="005E1A48">
        <w:rPr>
          <w:rFonts w:asciiTheme="minorHAnsi" w:hAnsiTheme="minorHAnsi" w:cs="Arial"/>
          <w:sz w:val="18"/>
          <w:szCs w:val="18"/>
        </w:rPr>
        <w:t>Queseth</w:t>
      </w:r>
      <w:proofErr w:type="spellEnd"/>
      <w:r w:rsidRPr="005E1A48">
        <w:rPr>
          <w:rFonts w:asciiTheme="minorHAnsi" w:hAnsiTheme="minorHAnsi" w:cs="Arial"/>
          <w:sz w:val="18"/>
          <w:szCs w:val="18"/>
        </w:rPr>
        <w:t xml:space="preserve">, S. E. </w:t>
      </w:r>
      <w:proofErr w:type="spellStart"/>
      <w:r w:rsidRPr="005E1A48">
        <w:rPr>
          <w:rFonts w:asciiTheme="minorHAnsi" w:hAnsiTheme="minorHAnsi" w:cs="Arial"/>
          <w:sz w:val="18"/>
          <w:szCs w:val="18"/>
        </w:rPr>
        <w:t>Elayoubi</w:t>
      </w:r>
      <w:proofErr w:type="spellEnd"/>
      <w:r w:rsidRPr="005E1A48">
        <w:rPr>
          <w:rFonts w:asciiTheme="minorHAnsi" w:hAnsiTheme="minorHAnsi" w:cs="Arial"/>
          <w:sz w:val="18"/>
          <w:szCs w:val="18"/>
        </w:rPr>
        <w:t xml:space="preserve">, M. </w:t>
      </w:r>
      <w:proofErr w:type="spellStart"/>
      <w:r w:rsidRPr="005E1A48">
        <w:rPr>
          <w:rFonts w:asciiTheme="minorHAnsi" w:hAnsiTheme="minorHAnsi" w:cs="Arial"/>
          <w:sz w:val="18"/>
          <w:szCs w:val="18"/>
        </w:rPr>
        <w:t>Maternia</w:t>
      </w:r>
      <w:proofErr w:type="spellEnd"/>
      <w:r w:rsidRPr="005E1A48">
        <w:rPr>
          <w:rFonts w:asciiTheme="minorHAnsi" w:hAnsiTheme="minorHAnsi" w:cs="Arial"/>
          <w:sz w:val="18"/>
          <w:szCs w:val="18"/>
        </w:rPr>
        <w:t xml:space="preserve">, M. </w:t>
      </w:r>
      <w:proofErr w:type="spellStart"/>
      <w:r w:rsidRPr="005E1A48">
        <w:rPr>
          <w:rFonts w:asciiTheme="minorHAnsi" w:hAnsiTheme="minorHAnsi" w:cs="Arial"/>
          <w:sz w:val="18"/>
          <w:szCs w:val="18"/>
        </w:rPr>
        <w:t>Uuusitalo</w:t>
      </w:r>
      <w:proofErr w:type="spellEnd"/>
      <w:r w:rsidRPr="005E1A48">
        <w:rPr>
          <w:rFonts w:asciiTheme="minorHAnsi" w:hAnsiTheme="minorHAnsi" w:cs="Arial"/>
          <w:sz w:val="18"/>
          <w:szCs w:val="18"/>
        </w:rPr>
        <w:t xml:space="preserve">, R. </w:t>
      </w:r>
      <w:proofErr w:type="spellStart"/>
      <w:r w:rsidRPr="005E1A48">
        <w:rPr>
          <w:rFonts w:asciiTheme="minorHAnsi" w:hAnsiTheme="minorHAnsi" w:cs="Arial"/>
          <w:sz w:val="18"/>
          <w:szCs w:val="18"/>
        </w:rPr>
        <w:t>Ruismaki</w:t>
      </w:r>
      <w:proofErr w:type="spellEnd"/>
      <w:r w:rsidRPr="005E1A48">
        <w:rPr>
          <w:rFonts w:asciiTheme="minorHAnsi" w:hAnsiTheme="minorHAnsi" w:cs="Arial"/>
          <w:sz w:val="18"/>
          <w:szCs w:val="18"/>
        </w:rPr>
        <w:t xml:space="preserve">, M. </w:t>
      </w:r>
      <w:proofErr w:type="spellStart"/>
      <w:r w:rsidRPr="005E1A48">
        <w:rPr>
          <w:rFonts w:asciiTheme="minorHAnsi" w:hAnsiTheme="minorHAnsi" w:cs="Arial"/>
          <w:sz w:val="18"/>
          <w:szCs w:val="18"/>
        </w:rPr>
        <w:t>Tesanovic</w:t>
      </w:r>
      <w:proofErr w:type="spellEnd"/>
      <w:r w:rsidRPr="005E1A48">
        <w:rPr>
          <w:rFonts w:asciiTheme="minorHAnsi" w:hAnsiTheme="minorHAnsi" w:cs="Arial"/>
          <w:sz w:val="18"/>
          <w:szCs w:val="18"/>
        </w:rPr>
        <w:t xml:space="preserve">, A. Kaloxylos, I. da Silva, M. </w:t>
      </w:r>
      <w:proofErr w:type="spellStart"/>
      <w:r w:rsidRPr="005E1A48">
        <w:rPr>
          <w:rFonts w:asciiTheme="minorHAnsi" w:hAnsiTheme="minorHAnsi" w:cs="Arial"/>
          <w:sz w:val="18"/>
          <w:szCs w:val="18"/>
        </w:rPr>
        <w:t>Boldi</w:t>
      </w:r>
      <w:proofErr w:type="spellEnd"/>
      <w:r w:rsidRPr="005E1A48">
        <w:rPr>
          <w:rFonts w:asciiTheme="minorHAnsi" w:hAnsiTheme="minorHAnsi" w:cs="Arial"/>
          <w:sz w:val="18"/>
          <w:szCs w:val="18"/>
        </w:rPr>
        <w:t>,</w:t>
      </w:r>
      <w:r w:rsidRPr="005E1A48">
        <w:rPr>
          <w:rFonts w:asciiTheme="minorHAnsi" w:hAnsiTheme="minorHAnsi" w:cs="Arial"/>
          <w:color w:val="993300"/>
          <w:sz w:val="18"/>
          <w:szCs w:val="18"/>
        </w:rPr>
        <w:t xml:space="preserve"> “5G Radio Access Network Design - A Brief Overview on the 5G-PPP Project METIS-II”,  </w:t>
      </w:r>
      <w:r w:rsidRPr="005E1A48">
        <w:rPr>
          <w:rFonts w:asciiTheme="minorHAnsi" w:hAnsiTheme="minorHAnsi" w:cs="Arial"/>
          <w:sz w:val="18"/>
          <w:szCs w:val="18"/>
        </w:rPr>
        <w:t>EUCNC 2015</w:t>
      </w:r>
    </w:p>
    <w:p w14:paraId="060E14A6" w14:textId="77777777" w:rsidR="005E1A48" w:rsidRPr="005E1A48" w:rsidRDefault="005E1A48" w:rsidP="005E1A48">
      <w:pPr>
        <w:pStyle w:val="HTMLPreformatted"/>
        <w:ind w:left="360"/>
        <w:jc w:val="both"/>
        <w:rPr>
          <w:rFonts w:asciiTheme="minorHAnsi" w:hAnsiTheme="minorHAnsi" w:cs="Arial"/>
          <w:color w:val="993300"/>
          <w:sz w:val="18"/>
          <w:szCs w:val="18"/>
        </w:rPr>
      </w:pPr>
    </w:p>
    <w:p w14:paraId="653ADA07" w14:textId="77777777" w:rsidR="005E1A48" w:rsidRPr="005E1A48" w:rsidRDefault="005E1A48" w:rsidP="005E1A48">
      <w:pPr>
        <w:pStyle w:val="HTMLPreformatted"/>
        <w:numPr>
          <w:ilvl w:val="0"/>
          <w:numId w:val="5"/>
        </w:numPr>
        <w:jc w:val="both"/>
        <w:rPr>
          <w:rFonts w:asciiTheme="minorHAnsi" w:hAnsiTheme="minorHAnsi" w:cs="Arial"/>
          <w:sz w:val="18"/>
          <w:szCs w:val="18"/>
        </w:rPr>
      </w:pPr>
      <w:r w:rsidRPr="005E1A48">
        <w:rPr>
          <w:rFonts w:asciiTheme="minorHAnsi" w:hAnsiTheme="minorHAnsi" w:cs="Arial"/>
          <w:sz w:val="18"/>
          <w:szCs w:val="18"/>
        </w:rPr>
        <w:t xml:space="preserve">K. </w:t>
      </w:r>
      <w:proofErr w:type="spellStart"/>
      <w:r w:rsidRPr="005E1A48">
        <w:rPr>
          <w:rFonts w:asciiTheme="minorHAnsi" w:hAnsiTheme="minorHAnsi" w:cs="Arial"/>
          <w:sz w:val="18"/>
          <w:szCs w:val="18"/>
        </w:rPr>
        <w:t>Chatzikokolakis</w:t>
      </w:r>
      <w:proofErr w:type="spellEnd"/>
      <w:r w:rsidRPr="005E1A48">
        <w:rPr>
          <w:rFonts w:asciiTheme="minorHAnsi" w:hAnsiTheme="minorHAnsi" w:cs="Arial"/>
          <w:sz w:val="18"/>
          <w:szCs w:val="18"/>
        </w:rPr>
        <w:t>, A. Kaloxylos, et. al, “</w:t>
      </w:r>
      <w:r w:rsidRPr="005E1A48">
        <w:rPr>
          <w:rFonts w:asciiTheme="minorHAnsi" w:hAnsiTheme="minorHAnsi" w:cs="Arial"/>
          <w:color w:val="993300"/>
          <w:sz w:val="18"/>
          <w:szCs w:val="18"/>
        </w:rPr>
        <w:t>On the Way to Massive Access in 5G: Challenges and Solutions for Massive Machine Communications</w:t>
      </w:r>
      <w:r w:rsidRPr="005E1A48">
        <w:rPr>
          <w:rFonts w:asciiTheme="minorHAnsi" w:hAnsiTheme="minorHAnsi" w:cs="Arial"/>
          <w:sz w:val="18"/>
          <w:szCs w:val="18"/>
        </w:rPr>
        <w:t xml:space="preserve">”, IEEE </w:t>
      </w:r>
      <w:proofErr w:type="spellStart"/>
      <w:r w:rsidRPr="005E1A48">
        <w:rPr>
          <w:rFonts w:asciiTheme="minorHAnsi" w:hAnsiTheme="minorHAnsi" w:cs="Arial"/>
          <w:sz w:val="18"/>
          <w:szCs w:val="18"/>
        </w:rPr>
        <w:t>CrownCom</w:t>
      </w:r>
      <w:proofErr w:type="spellEnd"/>
      <w:r w:rsidRPr="005E1A48">
        <w:rPr>
          <w:rFonts w:asciiTheme="minorHAnsi" w:hAnsiTheme="minorHAnsi" w:cs="Arial"/>
          <w:sz w:val="18"/>
          <w:szCs w:val="18"/>
        </w:rPr>
        <w:t xml:space="preserve"> 2015</w:t>
      </w:r>
    </w:p>
    <w:p w14:paraId="1DCB2173" w14:textId="77777777" w:rsidR="005E1A48" w:rsidRPr="005E1A48" w:rsidRDefault="005E1A48" w:rsidP="005E1A48">
      <w:pPr>
        <w:pStyle w:val="HTMLPreformatted"/>
        <w:ind w:left="360"/>
        <w:jc w:val="both"/>
        <w:rPr>
          <w:rFonts w:asciiTheme="minorHAnsi" w:hAnsiTheme="minorHAnsi" w:cs="Arial"/>
          <w:sz w:val="18"/>
          <w:szCs w:val="18"/>
        </w:rPr>
      </w:pPr>
    </w:p>
    <w:p w14:paraId="14CF09A1" w14:textId="77777777" w:rsidR="005E1A48" w:rsidRPr="005E1A48" w:rsidRDefault="005E1A48" w:rsidP="005E1A48">
      <w:pPr>
        <w:pStyle w:val="HTMLPreformatted"/>
        <w:numPr>
          <w:ilvl w:val="0"/>
          <w:numId w:val="5"/>
        </w:numPr>
        <w:jc w:val="both"/>
        <w:rPr>
          <w:rFonts w:asciiTheme="minorHAnsi" w:hAnsiTheme="minorHAnsi" w:cs="Arial"/>
          <w:sz w:val="18"/>
          <w:szCs w:val="18"/>
        </w:rPr>
      </w:pPr>
      <w:proofErr w:type="spellStart"/>
      <w:r w:rsidRPr="005E1A48">
        <w:rPr>
          <w:rFonts w:asciiTheme="minorHAnsi" w:hAnsiTheme="minorHAnsi" w:cs="Arial"/>
          <w:sz w:val="18"/>
          <w:szCs w:val="18"/>
        </w:rPr>
        <w:t>Panagiotis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Spapis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Konstantinos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Chatzikokolakis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Alexandros</w:t>
      </w:r>
      <w:proofErr w:type="spellEnd"/>
      <w:r w:rsidRPr="005E1A48">
        <w:rPr>
          <w:rFonts w:asciiTheme="minorHAnsi" w:hAnsiTheme="minorHAnsi" w:cs="Arial"/>
          <w:sz w:val="18"/>
          <w:szCs w:val="18"/>
        </w:rPr>
        <w:t xml:space="preserve"> Kaloxylos and Nancy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w:t>
      </w:r>
      <w:r w:rsidRPr="005E1A48">
        <w:rPr>
          <w:rFonts w:asciiTheme="minorHAnsi" w:hAnsiTheme="minorHAnsi" w:cs="Arial"/>
          <w:color w:val="993300"/>
          <w:sz w:val="18"/>
          <w:szCs w:val="18"/>
        </w:rPr>
        <w:t>“Using SDN as a key enabler for co-primary spectrum sharing”</w:t>
      </w:r>
      <w:r w:rsidRPr="005E1A48">
        <w:rPr>
          <w:rFonts w:asciiTheme="minorHAnsi" w:hAnsiTheme="minorHAnsi" w:cs="Arial"/>
          <w:sz w:val="18"/>
          <w:szCs w:val="18"/>
        </w:rPr>
        <w:t>, 5th International Conference on Information, Intelligence, Systems and Applications,  IISA 2014</w:t>
      </w:r>
    </w:p>
    <w:p w14:paraId="65B11896" w14:textId="77777777" w:rsidR="005E1A48" w:rsidRPr="005E1A48" w:rsidRDefault="005E1A48" w:rsidP="005E1A48">
      <w:pPr>
        <w:pStyle w:val="HTMLPreformatted"/>
        <w:ind w:left="360"/>
        <w:jc w:val="both"/>
        <w:rPr>
          <w:rFonts w:asciiTheme="minorHAnsi" w:hAnsiTheme="minorHAnsi" w:cs="Arial"/>
          <w:sz w:val="18"/>
          <w:szCs w:val="18"/>
        </w:rPr>
      </w:pPr>
    </w:p>
    <w:p w14:paraId="56092E0C" w14:textId="77777777" w:rsidR="005E1A48" w:rsidRPr="005E1A48" w:rsidRDefault="005E1A48" w:rsidP="005E1A48">
      <w:pPr>
        <w:pStyle w:val="HTMLPreformatted"/>
        <w:numPr>
          <w:ilvl w:val="0"/>
          <w:numId w:val="5"/>
        </w:numPr>
        <w:jc w:val="both"/>
        <w:rPr>
          <w:rFonts w:asciiTheme="minorHAnsi" w:hAnsiTheme="minorHAnsi" w:cs="Arial"/>
          <w:sz w:val="18"/>
          <w:szCs w:val="18"/>
        </w:rPr>
      </w:pPr>
      <w:proofErr w:type="spellStart"/>
      <w:r w:rsidRPr="005E1A48">
        <w:rPr>
          <w:rFonts w:asciiTheme="minorHAnsi" w:hAnsiTheme="minorHAnsi" w:cs="Arial"/>
          <w:sz w:val="18"/>
          <w:szCs w:val="18"/>
        </w:rPr>
        <w:t>Sokratis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Barmpbounakis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Panagiotis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Spapis</w:t>
      </w:r>
      <w:proofErr w:type="spellEnd"/>
      <w:r w:rsidRPr="005E1A48">
        <w:rPr>
          <w:rFonts w:asciiTheme="minorHAnsi" w:hAnsiTheme="minorHAnsi" w:cs="Arial"/>
          <w:sz w:val="18"/>
          <w:szCs w:val="18"/>
        </w:rPr>
        <w:t xml:space="preserve">, Nancy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Alexandros</w:t>
      </w:r>
      <w:proofErr w:type="spellEnd"/>
      <w:r w:rsidRPr="005E1A48">
        <w:rPr>
          <w:rFonts w:asciiTheme="minorHAnsi" w:hAnsiTheme="minorHAnsi" w:cs="Arial"/>
          <w:sz w:val="18"/>
          <w:szCs w:val="18"/>
        </w:rPr>
        <w:t xml:space="preserve"> Kaloxylos, </w:t>
      </w:r>
      <w:r w:rsidRPr="005E1A48">
        <w:rPr>
          <w:rFonts w:asciiTheme="minorHAnsi" w:hAnsiTheme="minorHAnsi" w:cs="Arial"/>
          <w:color w:val="993300"/>
          <w:sz w:val="18"/>
          <w:szCs w:val="18"/>
        </w:rPr>
        <w:t>“Compass: A context-aware, user oriented RAT selection mechanism in heterogeneous wireless networks”</w:t>
      </w:r>
      <w:r w:rsidRPr="005E1A48">
        <w:rPr>
          <w:rFonts w:asciiTheme="minorHAnsi" w:hAnsiTheme="minorHAnsi" w:cs="Arial"/>
          <w:sz w:val="18"/>
          <w:szCs w:val="18"/>
        </w:rPr>
        <w:t>, IARIA MOBILITY 2014</w:t>
      </w:r>
    </w:p>
    <w:p w14:paraId="3938705B" w14:textId="77777777" w:rsidR="005E1A48" w:rsidRPr="005E1A48" w:rsidRDefault="005E1A48" w:rsidP="005E1A48">
      <w:pPr>
        <w:pStyle w:val="HTMLPreformatted"/>
        <w:jc w:val="both"/>
        <w:rPr>
          <w:rFonts w:asciiTheme="minorHAnsi" w:hAnsiTheme="minorHAnsi" w:cs="Arial"/>
          <w:sz w:val="18"/>
          <w:szCs w:val="18"/>
        </w:rPr>
      </w:pPr>
    </w:p>
    <w:p w14:paraId="453B1F69" w14:textId="77777777" w:rsidR="005E1A48" w:rsidRPr="005E1A48" w:rsidRDefault="005E1A48" w:rsidP="005E1A48">
      <w:pPr>
        <w:pStyle w:val="HTMLPreformatted"/>
        <w:numPr>
          <w:ilvl w:val="0"/>
          <w:numId w:val="5"/>
        </w:numPr>
        <w:jc w:val="both"/>
        <w:rPr>
          <w:rFonts w:asciiTheme="minorHAnsi" w:hAnsiTheme="minorHAnsi" w:cs="Arial"/>
          <w:sz w:val="18"/>
          <w:szCs w:val="18"/>
        </w:rPr>
      </w:pPr>
      <w:proofErr w:type="spellStart"/>
      <w:r w:rsidRPr="005E1A48">
        <w:rPr>
          <w:rFonts w:asciiTheme="minorHAnsi" w:hAnsiTheme="minorHAnsi" w:cs="Arial"/>
          <w:sz w:val="18"/>
          <w:szCs w:val="18"/>
        </w:rPr>
        <w:t>Alexandros</w:t>
      </w:r>
      <w:proofErr w:type="spellEnd"/>
      <w:r w:rsidRPr="005E1A48">
        <w:rPr>
          <w:rFonts w:asciiTheme="minorHAnsi" w:hAnsiTheme="minorHAnsi" w:cs="Arial"/>
          <w:sz w:val="18"/>
          <w:szCs w:val="18"/>
        </w:rPr>
        <w:t xml:space="preserve"> Kaloxylos, </w:t>
      </w:r>
      <w:proofErr w:type="spellStart"/>
      <w:r w:rsidRPr="005E1A48">
        <w:rPr>
          <w:rFonts w:asciiTheme="minorHAnsi" w:hAnsiTheme="minorHAnsi" w:cs="Arial"/>
          <w:sz w:val="18"/>
          <w:szCs w:val="18"/>
        </w:rPr>
        <w:t>Sokratis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Barmpbounakis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Panagiotis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Spapis</w:t>
      </w:r>
      <w:proofErr w:type="spellEnd"/>
      <w:r w:rsidRPr="005E1A48">
        <w:rPr>
          <w:rFonts w:asciiTheme="minorHAnsi" w:hAnsiTheme="minorHAnsi" w:cs="Arial"/>
          <w:sz w:val="18"/>
          <w:szCs w:val="18"/>
        </w:rPr>
        <w:t xml:space="preserve">, Nancy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w:t>
      </w:r>
      <w:r w:rsidRPr="005E1A48">
        <w:rPr>
          <w:rFonts w:asciiTheme="minorHAnsi" w:hAnsiTheme="minorHAnsi" w:cs="Arial"/>
          <w:color w:val="993300"/>
          <w:sz w:val="18"/>
          <w:szCs w:val="18"/>
        </w:rPr>
        <w:t>An efficient RAT selection mechanism for 5G cellular networks”</w:t>
      </w:r>
      <w:r w:rsidRPr="005E1A48">
        <w:rPr>
          <w:rFonts w:asciiTheme="minorHAnsi" w:hAnsiTheme="minorHAnsi" w:cs="Arial"/>
          <w:sz w:val="18"/>
          <w:szCs w:val="18"/>
        </w:rPr>
        <w:t>, International Wireless Communications and Mobile Computing Conference, IWCMC 2014</w:t>
      </w:r>
    </w:p>
    <w:p w14:paraId="0830DC82" w14:textId="77777777" w:rsidR="005E1A48" w:rsidRPr="005E1A48" w:rsidRDefault="005E1A48" w:rsidP="005E1A48">
      <w:pPr>
        <w:pStyle w:val="HTMLPreformatted"/>
        <w:jc w:val="both"/>
        <w:rPr>
          <w:rFonts w:asciiTheme="minorHAnsi" w:hAnsiTheme="minorHAnsi" w:cs="Arial"/>
          <w:sz w:val="18"/>
          <w:szCs w:val="18"/>
        </w:rPr>
      </w:pPr>
    </w:p>
    <w:p w14:paraId="55882724" w14:textId="77777777" w:rsidR="005E1A48" w:rsidRPr="005E1A48" w:rsidRDefault="005E1A48" w:rsidP="005E1A48">
      <w:pPr>
        <w:pStyle w:val="HTMLPreformatted"/>
        <w:numPr>
          <w:ilvl w:val="0"/>
          <w:numId w:val="5"/>
        </w:numPr>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Stamatelatos</w:t>
      </w:r>
      <w:proofErr w:type="spellEnd"/>
      <w:r w:rsidRPr="005E1A48">
        <w:rPr>
          <w:rFonts w:asciiTheme="minorHAnsi" w:hAnsiTheme="minorHAnsi" w:cs="Arial"/>
          <w:sz w:val="18"/>
          <w:szCs w:val="18"/>
        </w:rPr>
        <w:t xml:space="preserve">, I. </w:t>
      </w:r>
      <w:proofErr w:type="spellStart"/>
      <w:r w:rsidRPr="005E1A48">
        <w:rPr>
          <w:rFonts w:asciiTheme="minorHAnsi" w:hAnsiTheme="minorHAnsi" w:cs="Arial"/>
          <w:sz w:val="18"/>
          <w:szCs w:val="18"/>
        </w:rPr>
        <w:t>Grida</w:t>
      </w:r>
      <w:proofErr w:type="spellEnd"/>
      <w:r w:rsidRPr="005E1A48">
        <w:rPr>
          <w:rFonts w:asciiTheme="minorHAnsi" w:hAnsiTheme="minorHAnsi" w:cs="Arial"/>
          <w:sz w:val="18"/>
          <w:szCs w:val="18"/>
        </w:rPr>
        <w:t xml:space="preserve"> Ben </w:t>
      </w:r>
      <w:proofErr w:type="spellStart"/>
      <w:r w:rsidRPr="005E1A48">
        <w:rPr>
          <w:rFonts w:asciiTheme="minorHAnsi" w:hAnsiTheme="minorHAnsi" w:cs="Arial"/>
          <w:sz w:val="18"/>
          <w:szCs w:val="18"/>
        </w:rPr>
        <w:t>Yahia</w:t>
      </w:r>
      <w:proofErr w:type="spellEnd"/>
      <w:r w:rsidRPr="005E1A48">
        <w:rPr>
          <w:rFonts w:asciiTheme="minorHAnsi" w:hAnsiTheme="minorHAnsi" w:cs="Arial"/>
          <w:sz w:val="18"/>
          <w:szCs w:val="18"/>
        </w:rPr>
        <w:t xml:space="preserve">, P. </w:t>
      </w:r>
      <w:proofErr w:type="spellStart"/>
      <w:r w:rsidRPr="005E1A48">
        <w:rPr>
          <w:rFonts w:asciiTheme="minorHAnsi" w:hAnsiTheme="minorHAnsi" w:cs="Arial"/>
          <w:sz w:val="18"/>
          <w:szCs w:val="18"/>
        </w:rPr>
        <w:t>Peloso</w:t>
      </w:r>
      <w:proofErr w:type="spellEnd"/>
      <w:r w:rsidRPr="005E1A48">
        <w:rPr>
          <w:rFonts w:asciiTheme="minorHAnsi" w:hAnsiTheme="minorHAnsi" w:cs="Arial"/>
          <w:sz w:val="18"/>
          <w:szCs w:val="18"/>
        </w:rPr>
        <w:t xml:space="preserve">, B. Fuentes, K. </w:t>
      </w:r>
      <w:proofErr w:type="spellStart"/>
      <w:r w:rsidRPr="005E1A48">
        <w:rPr>
          <w:rFonts w:asciiTheme="minorHAnsi" w:hAnsiTheme="minorHAnsi" w:cs="Arial"/>
          <w:sz w:val="18"/>
          <w:szCs w:val="18"/>
        </w:rPr>
        <w:t>Tsagkaris</w:t>
      </w:r>
      <w:proofErr w:type="spellEnd"/>
      <w:r w:rsidRPr="005E1A48">
        <w:rPr>
          <w:rFonts w:asciiTheme="minorHAnsi" w:hAnsiTheme="minorHAnsi" w:cs="Arial"/>
          <w:sz w:val="18"/>
          <w:szCs w:val="18"/>
        </w:rPr>
        <w:t xml:space="preserve">, A. Kaloxylos, </w:t>
      </w:r>
      <w:r w:rsidRPr="005E1A48">
        <w:rPr>
          <w:rFonts w:asciiTheme="minorHAnsi" w:hAnsiTheme="minorHAnsi" w:cs="Arial"/>
          <w:color w:val="993300"/>
          <w:sz w:val="18"/>
          <w:szCs w:val="18"/>
        </w:rPr>
        <w:t>“Information Model for managing autonomic functions in future networks”</w:t>
      </w:r>
      <w:r w:rsidRPr="005E1A48">
        <w:rPr>
          <w:rFonts w:asciiTheme="minorHAnsi" w:hAnsiTheme="minorHAnsi" w:cs="Arial"/>
          <w:sz w:val="18"/>
          <w:szCs w:val="18"/>
        </w:rPr>
        <w:t>, MONAMI 2013, Ireland</w:t>
      </w:r>
    </w:p>
    <w:p w14:paraId="63526798" w14:textId="77777777" w:rsidR="005E1A48" w:rsidRPr="005E1A48" w:rsidRDefault="005E1A48" w:rsidP="005E1A48">
      <w:pPr>
        <w:pStyle w:val="HTMLPreformatted"/>
        <w:jc w:val="both"/>
        <w:rPr>
          <w:rFonts w:asciiTheme="minorHAnsi" w:hAnsiTheme="minorHAnsi" w:cs="Arial"/>
          <w:sz w:val="18"/>
          <w:szCs w:val="18"/>
        </w:rPr>
      </w:pPr>
    </w:p>
    <w:p w14:paraId="6B5D120D" w14:textId="77777777" w:rsidR="005E1A48" w:rsidRPr="005E1A48" w:rsidRDefault="005E1A48" w:rsidP="005E1A48">
      <w:pPr>
        <w:pStyle w:val="HTMLPreformatted"/>
        <w:numPr>
          <w:ilvl w:val="0"/>
          <w:numId w:val="5"/>
        </w:numPr>
        <w:jc w:val="both"/>
        <w:rPr>
          <w:rFonts w:asciiTheme="minorHAnsi" w:hAnsiTheme="minorHAnsi" w:cs="Arial"/>
          <w:sz w:val="18"/>
          <w:szCs w:val="18"/>
        </w:rPr>
      </w:pPr>
      <w:r w:rsidRPr="005E1A48">
        <w:rPr>
          <w:rFonts w:asciiTheme="minorHAnsi" w:hAnsiTheme="minorHAnsi" w:cs="Arial"/>
          <w:sz w:val="18"/>
          <w:szCs w:val="18"/>
        </w:rPr>
        <w:lastRenderedPageBreak/>
        <w:t xml:space="preserve">A. Kaloxylos et al., </w:t>
      </w:r>
      <w:r w:rsidRPr="005E1A48">
        <w:rPr>
          <w:rFonts w:asciiTheme="minorHAnsi" w:hAnsiTheme="minorHAnsi" w:cs="Arial"/>
          <w:color w:val="993300"/>
          <w:sz w:val="18"/>
          <w:szCs w:val="18"/>
        </w:rPr>
        <w:t>“The use of future Internet technologies in the Agriculture and food Sectors: Integrating the supply chain”</w:t>
      </w:r>
      <w:r w:rsidRPr="005E1A48">
        <w:rPr>
          <w:rFonts w:asciiTheme="minorHAnsi" w:hAnsiTheme="minorHAnsi" w:cs="Arial"/>
          <w:sz w:val="18"/>
          <w:szCs w:val="18"/>
        </w:rPr>
        <w:t>, HAICTA 2013</w:t>
      </w:r>
    </w:p>
    <w:p w14:paraId="6C8A62C6" w14:textId="77777777" w:rsidR="005E1A48" w:rsidRPr="005E1A48" w:rsidRDefault="005E1A48" w:rsidP="005E1A48">
      <w:pPr>
        <w:pStyle w:val="HTMLPreformatted"/>
        <w:ind w:left="360"/>
        <w:jc w:val="both"/>
        <w:rPr>
          <w:rFonts w:asciiTheme="minorHAnsi" w:hAnsiTheme="minorHAnsi" w:cs="Arial"/>
          <w:sz w:val="18"/>
          <w:szCs w:val="18"/>
        </w:rPr>
      </w:pPr>
    </w:p>
    <w:p w14:paraId="13FC2F0F" w14:textId="77777777" w:rsidR="005E1A48" w:rsidRPr="005E1A48" w:rsidRDefault="005E1A48" w:rsidP="005E1A48">
      <w:pPr>
        <w:pStyle w:val="HTMLPreformatted"/>
        <w:numPr>
          <w:ilvl w:val="0"/>
          <w:numId w:val="5"/>
        </w:numPr>
        <w:jc w:val="both"/>
        <w:rPr>
          <w:rFonts w:asciiTheme="minorHAnsi" w:hAnsiTheme="minorHAnsi" w:cs="Arial"/>
          <w:sz w:val="18"/>
          <w:szCs w:val="18"/>
        </w:rPr>
      </w:pPr>
      <w:r w:rsidRPr="005E1A48">
        <w:rPr>
          <w:rFonts w:asciiTheme="minorHAnsi" w:hAnsiTheme="minorHAnsi" w:cs="Arial"/>
          <w:sz w:val="18"/>
          <w:szCs w:val="18"/>
        </w:rPr>
        <w:t xml:space="preserve">J.W. </w:t>
      </w:r>
      <w:proofErr w:type="spellStart"/>
      <w:r w:rsidRPr="005E1A48">
        <w:rPr>
          <w:rFonts w:asciiTheme="minorHAnsi" w:hAnsiTheme="minorHAnsi" w:cs="Arial"/>
          <w:sz w:val="18"/>
          <w:szCs w:val="18"/>
        </w:rPr>
        <w:t>Kruize</w:t>
      </w:r>
      <w:proofErr w:type="spellEnd"/>
      <w:r w:rsidRPr="005E1A48">
        <w:rPr>
          <w:rFonts w:asciiTheme="minorHAnsi" w:hAnsiTheme="minorHAnsi" w:cs="Arial"/>
          <w:sz w:val="18"/>
          <w:szCs w:val="18"/>
        </w:rPr>
        <w:t xml:space="preserve">, H. </w:t>
      </w:r>
      <w:proofErr w:type="spellStart"/>
      <w:r w:rsidRPr="005E1A48">
        <w:rPr>
          <w:rFonts w:asciiTheme="minorHAnsi" w:hAnsiTheme="minorHAnsi" w:cs="Arial"/>
          <w:sz w:val="18"/>
          <w:szCs w:val="18"/>
        </w:rPr>
        <w:t>Scholten</w:t>
      </w:r>
      <w:proofErr w:type="spellEnd"/>
      <w:r w:rsidRPr="005E1A48">
        <w:rPr>
          <w:rFonts w:asciiTheme="minorHAnsi" w:hAnsiTheme="minorHAnsi" w:cs="Arial"/>
          <w:sz w:val="18"/>
          <w:szCs w:val="18"/>
        </w:rPr>
        <w:t xml:space="preserve">, A. Kaloxylos, T. </w:t>
      </w:r>
      <w:proofErr w:type="spellStart"/>
      <w:r w:rsidRPr="005E1A48">
        <w:rPr>
          <w:rFonts w:asciiTheme="minorHAnsi" w:hAnsiTheme="minorHAnsi" w:cs="Arial"/>
          <w:sz w:val="18"/>
          <w:szCs w:val="18"/>
        </w:rPr>
        <w:t>Veenstra</w:t>
      </w:r>
      <w:proofErr w:type="spellEnd"/>
      <w:r w:rsidRPr="005E1A48">
        <w:rPr>
          <w:rFonts w:asciiTheme="minorHAnsi" w:hAnsiTheme="minorHAnsi" w:cs="Arial"/>
          <w:sz w:val="18"/>
          <w:szCs w:val="18"/>
        </w:rPr>
        <w:t xml:space="preserve">, J </w:t>
      </w:r>
      <w:proofErr w:type="spellStart"/>
      <w:r w:rsidRPr="005E1A48">
        <w:rPr>
          <w:rFonts w:asciiTheme="minorHAnsi" w:hAnsiTheme="minorHAnsi" w:cs="Arial"/>
          <w:sz w:val="18"/>
          <w:szCs w:val="18"/>
        </w:rPr>
        <w:t>Wolfert</w:t>
      </w:r>
      <w:proofErr w:type="spellEnd"/>
      <w:r w:rsidRPr="005E1A48">
        <w:rPr>
          <w:rFonts w:asciiTheme="minorHAnsi" w:hAnsiTheme="minorHAnsi" w:cs="Arial"/>
          <w:sz w:val="18"/>
          <w:szCs w:val="18"/>
        </w:rPr>
        <w:t xml:space="preserve">, A.J.M. </w:t>
      </w:r>
      <w:proofErr w:type="spellStart"/>
      <w:r w:rsidRPr="005E1A48">
        <w:rPr>
          <w:rFonts w:asciiTheme="minorHAnsi" w:hAnsiTheme="minorHAnsi" w:cs="Arial"/>
          <w:sz w:val="18"/>
          <w:szCs w:val="18"/>
        </w:rPr>
        <w:t>Beulens</w:t>
      </w:r>
      <w:proofErr w:type="spellEnd"/>
      <w:r w:rsidRPr="005E1A48">
        <w:rPr>
          <w:rFonts w:asciiTheme="minorHAnsi" w:hAnsiTheme="minorHAnsi" w:cs="Arial"/>
          <w:sz w:val="18"/>
          <w:szCs w:val="18"/>
        </w:rPr>
        <w:t xml:space="preserve">, </w:t>
      </w:r>
      <w:r w:rsidRPr="005E1A48">
        <w:rPr>
          <w:rFonts w:asciiTheme="minorHAnsi" w:hAnsiTheme="minorHAnsi" w:cs="Arial"/>
          <w:color w:val="993300"/>
          <w:sz w:val="18"/>
          <w:szCs w:val="18"/>
        </w:rPr>
        <w:t xml:space="preserve">“Towards a Design of a Generic Integration Framework for </w:t>
      </w:r>
      <w:proofErr w:type="spellStart"/>
      <w:r w:rsidRPr="005E1A48">
        <w:rPr>
          <w:rFonts w:asciiTheme="minorHAnsi" w:hAnsiTheme="minorHAnsi" w:cs="Arial"/>
          <w:color w:val="993300"/>
          <w:sz w:val="18"/>
          <w:szCs w:val="18"/>
        </w:rPr>
        <w:t>Agri</w:t>
      </w:r>
      <w:proofErr w:type="spellEnd"/>
      <w:r w:rsidRPr="005E1A48">
        <w:rPr>
          <w:rFonts w:asciiTheme="minorHAnsi" w:hAnsiTheme="minorHAnsi" w:cs="Arial"/>
          <w:color w:val="993300"/>
          <w:sz w:val="18"/>
          <w:szCs w:val="18"/>
        </w:rPr>
        <w:t>-Food Supply Chain Networks”</w:t>
      </w:r>
      <w:r w:rsidRPr="005E1A48">
        <w:rPr>
          <w:rFonts w:asciiTheme="minorHAnsi" w:hAnsiTheme="minorHAnsi" w:cs="Arial"/>
          <w:sz w:val="18"/>
          <w:szCs w:val="18"/>
        </w:rPr>
        <w:t>, EFITA 2013, Turin, Italy</w:t>
      </w:r>
    </w:p>
    <w:p w14:paraId="4CA5FFEE" w14:textId="77777777" w:rsidR="005E1A48" w:rsidRPr="005E1A48" w:rsidRDefault="005E1A48" w:rsidP="005E1A48">
      <w:pPr>
        <w:pStyle w:val="HTMLPreformatted"/>
        <w:jc w:val="both"/>
        <w:rPr>
          <w:rFonts w:asciiTheme="minorHAnsi" w:hAnsiTheme="minorHAnsi" w:cs="Arial"/>
          <w:sz w:val="18"/>
          <w:szCs w:val="18"/>
        </w:rPr>
      </w:pPr>
    </w:p>
    <w:p w14:paraId="1758311E" w14:textId="77777777" w:rsidR="005E1A48" w:rsidRPr="005E1A48" w:rsidRDefault="005E1A48" w:rsidP="005E1A48">
      <w:pPr>
        <w:pStyle w:val="HTMLPreformatted"/>
        <w:numPr>
          <w:ilvl w:val="0"/>
          <w:numId w:val="5"/>
        </w:numPr>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Emmelmann</w:t>
      </w:r>
      <w:proofErr w:type="spellEnd"/>
      <w:r w:rsidRPr="005E1A48">
        <w:rPr>
          <w:rFonts w:asciiTheme="minorHAnsi" w:hAnsiTheme="minorHAnsi" w:cs="Arial"/>
          <w:sz w:val="18"/>
          <w:szCs w:val="18"/>
        </w:rPr>
        <w:t xml:space="preserve">, B. </w:t>
      </w:r>
      <w:proofErr w:type="spellStart"/>
      <w:r w:rsidRPr="005E1A48">
        <w:rPr>
          <w:rFonts w:asciiTheme="minorHAnsi" w:hAnsiTheme="minorHAnsi" w:cs="Arial"/>
          <w:sz w:val="18"/>
          <w:szCs w:val="18"/>
        </w:rPr>
        <w:t>Bochow</w:t>
      </w:r>
      <w:proofErr w:type="spellEnd"/>
      <w:r w:rsidRPr="005E1A48">
        <w:rPr>
          <w:rFonts w:asciiTheme="minorHAnsi" w:hAnsiTheme="minorHAnsi" w:cs="Arial"/>
          <w:sz w:val="18"/>
          <w:szCs w:val="18"/>
        </w:rPr>
        <w:t xml:space="preserve">, A. </w:t>
      </w:r>
      <w:proofErr w:type="spellStart"/>
      <w:r w:rsidRPr="005E1A48">
        <w:rPr>
          <w:rFonts w:asciiTheme="minorHAnsi" w:hAnsiTheme="minorHAnsi" w:cs="Arial"/>
          <w:sz w:val="18"/>
          <w:szCs w:val="18"/>
        </w:rPr>
        <w:t>Makris</w:t>
      </w:r>
      <w:proofErr w:type="spellEnd"/>
      <w:r w:rsidRPr="005E1A48">
        <w:rPr>
          <w:rFonts w:asciiTheme="minorHAnsi" w:hAnsiTheme="minorHAnsi" w:cs="Arial"/>
          <w:sz w:val="18"/>
          <w:szCs w:val="18"/>
        </w:rPr>
        <w:t xml:space="preserve">, A. Kaloxylos, G. </w:t>
      </w:r>
      <w:proofErr w:type="spellStart"/>
      <w:r w:rsidRPr="005E1A48">
        <w:rPr>
          <w:rFonts w:asciiTheme="minorHAnsi" w:hAnsiTheme="minorHAnsi" w:cs="Arial"/>
          <w:sz w:val="18"/>
          <w:szCs w:val="18"/>
        </w:rPr>
        <w:t>Koudouridis</w:t>
      </w:r>
      <w:proofErr w:type="spellEnd"/>
      <w:r w:rsidRPr="005E1A48">
        <w:rPr>
          <w:rFonts w:asciiTheme="minorHAnsi" w:hAnsiTheme="minorHAnsi" w:cs="Arial"/>
          <w:sz w:val="18"/>
          <w:szCs w:val="18"/>
        </w:rPr>
        <w:t xml:space="preserve">, 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w:t>
      </w:r>
      <w:r w:rsidRPr="005E1A48">
        <w:rPr>
          <w:rFonts w:asciiTheme="minorHAnsi" w:hAnsiTheme="minorHAnsi" w:cs="Arial"/>
          <w:color w:val="993300"/>
          <w:sz w:val="18"/>
          <w:szCs w:val="18"/>
        </w:rPr>
        <w:t>“The self-growing concept as a design principle of cognitive self-organization”</w:t>
      </w:r>
      <w:r w:rsidRPr="005E1A48">
        <w:rPr>
          <w:rFonts w:asciiTheme="minorHAnsi" w:hAnsiTheme="minorHAnsi" w:cs="Arial"/>
          <w:sz w:val="18"/>
          <w:szCs w:val="18"/>
        </w:rPr>
        <w:t xml:space="preserve"> IEEE </w:t>
      </w:r>
      <w:proofErr w:type="spellStart"/>
      <w:r w:rsidRPr="005E1A48">
        <w:rPr>
          <w:rFonts w:asciiTheme="minorHAnsi" w:hAnsiTheme="minorHAnsi" w:cs="Arial"/>
          <w:sz w:val="18"/>
          <w:szCs w:val="18"/>
        </w:rPr>
        <w:t>Globecom</w:t>
      </w:r>
      <w:proofErr w:type="spellEnd"/>
      <w:r w:rsidRPr="005E1A48">
        <w:rPr>
          <w:rFonts w:asciiTheme="minorHAnsi" w:hAnsiTheme="minorHAnsi" w:cs="Arial"/>
          <w:sz w:val="18"/>
          <w:szCs w:val="18"/>
        </w:rPr>
        <w:t xml:space="preserve"> 2012, Workshop MENS, California, USA</w:t>
      </w:r>
    </w:p>
    <w:p w14:paraId="2D6115B4" w14:textId="77777777" w:rsidR="005E1A48" w:rsidRPr="005E1A48" w:rsidRDefault="005E1A48" w:rsidP="005E1A48">
      <w:pPr>
        <w:pStyle w:val="HTMLPreformatted"/>
        <w:ind w:left="360"/>
        <w:jc w:val="both"/>
        <w:rPr>
          <w:rFonts w:asciiTheme="minorHAnsi" w:hAnsiTheme="minorHAnsi" w:cs="Arial"/>
          <w:sz w:val="18"/>
          <w:szCs w:val="18"/>
        </w:rPr>
      </w:pPr>
    </w:p>
    <w:p w14:paraId="008A7103" w14:textId="77777777" w:rsidR="005E1A48" w:rsidRPr="005E1A48" w:rsidRDefault="005E1A48" w:rsidP="005E1A48">
      <w:pPr>
        <w:pStyle w:val="HTMLPreformatted"/>
        <w:numPr>
          <w:ilvl w:val="0"/>
          <w:numId w:val="5"/>
        </w:numPr>
        <w:jc w:val="both"/>
        <w:rPr>
          <w:rFonts w:asciiTheme="minorHAnsi" w:hAnsiTheme="minorHAnsi" w:cs="Arial"/>
          <w:sz w:val="18"/>
          <w:szCs w:val="18"/>
        </w:rPr>
      </w:pPr>
      <w:r w:rsidRPr="005E1A48">
        <w:rPr>
          <w:rFonts w:asciiTheme="minorHAnsi" w:hAnsiTheme="minorHAnsi" w:cs="Arial"/>
          <w:sz w:val="18"/>
          <w:szCs w:val="18"/>
        </w:rPr>
        <w:t xml:space="preserve">E. </w:t>
      </w:r>
      <w:proofErr w:type="spellStart"/>
      <w:r w:rsidRPr="005E1A48">
        <w:rPr>
          <w:rFonts w:asciiTheme="minorHAnsi" w:hAnsiTheme="minorHAnsi" w:cs="Arial"/>
          <w:sz w:val="18"/>
          <w:szCs w:val="18"/>
        </w:rPr>
        <w:t>Kosmatos</w:t>
      </w:r>
      <w:proofErr w:type="spellEnd"/>
      <w:r w:rsidRPr="005E1A48">
        <w:rPr>
          <w:rFonts w:asciiTheme="minorHAnsi" w:hAnsiTheme="minorHAnsi" w:cs="Arial"/>
          <w:sz w:val="18"/>
          <w:szCs w:val="18"/>
        </w:rPr>
        <w:t xml:space="preserve">, A. Kaloxylos, N. </w:t>
      </w:r>
      <w:proofErr w:type="spellStart"/>
      <w:r w:rsidRPr="005E1A48">
        <w:rPr>
          <w:rFonts w:asciiTheme="minorHAnsi" w:hAnsiTheme="minorHAnsi" w:cs="Arial"/>
          <w:sz w:val="18"/>
          <w:szCs w:val="18"/>
        </w:rPr>
        <w:t>Tzavalas</w:t>
      </w:r>
      <w:proofErr w:type="spellEnd"/>
      <w:r w:rsidRPr="005E1A48">
        <w:rPr>
          <w:rFonts w:asciiTheme="minorHAnsi" w:hAnsiTheme="minorHAnsi" w:cs="Arial"/>
          <w:sz w:val="18"/>
          <w:szCs w:val="18"/>
        </w:rPr>
        <w:t xml:space="preserve">, 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w:t>
      </w:r>
      <w:r w:rsidRPr="005E1A48">
        <w:rPr>
          <w:rFonts w:asciiTheme="minorHAnsi" w:hAnsiTheme="minorHAnsi" w:cs="Arial"/>
          <w:color w:val="993300"/>
          <w:sz w:val="18"/>
          <w:szCs w:val="18"/>
        </w:rPr>
        <w:t xml:space="preserve">“Network and service co-management addressing </w:t>
      </w:r>
      <w:proofErr w:type="spellStart"/>
      <w:r w:rsidRPr="005E1A48">
        <w:rPr>
          <w:rFonts w:asciiTheme="minorHAnsi" w:hAnsiTheme="minorHAnsi" w:cs="Arial"/>
          <w:color w:val="993300"/>
          <w:sz w:val="18"/>
          <w:szCs w:val="18"/>
        </w:rPr>
        <w:t>QoE</w:t>
      </w:r>
      <w:proofErr w:type="spellEnd"/>
      <w:r w:rsidRPr="005E1A48">
        <w:rPr>
          <w:rFonts w:asciiTheme="minorHAnsi" w:hAnsiTheme="minorHAnsi" w:cs="Arial"/>
          <w:color w:val="993300"/>
          <w:sz w:val="18"/>
          <w:szCs w:val="18"/>
        </w:rPr>
        <w:t xml:space="preserve"> and </w:t>
      </w:r>
      <w:proofErr w:type="spellStart"/>
      <w:r w:rsidRPr="005E1A48">
        <w:rPr>
          <w:rFonts w:asciiTheme="minorHAnsi" w:hAnsiTheme="minorHAnsi" w:cs="Arial"/>
          <w:color w:val="993300"/>
          <w:sz w:val="18"/>
          <w:szCs w:val="18"/>
        </w:rPr>
        <w:t>optimised</w:t>
      </w:r>
      <w:proofErr w:type="spellEnd"/>
      <w:r w:rsidRPr="005E1A48">
        <w:rPr>
          <w:rFonts w:asciiTheme="minorHAnsi" w:hAnsiTheme="minorHAnsi" w:cs="Arial"/>
          <w:color w:val="993300"/>
          <w:sz w:val="18"/>
          <w:szCs w:val="18"/>
        </w:rPr>
        <w:t xml:space="preserve"> resource allocation“</w:t>
      </w:r>
      <w:r w:rsidRPr="005E1A48">
        <w:rPr>
          <w:rFonts w:asciiTheme="minorHAnsi" w:hAnsiTheme="minorHAnsi" w:cs="Arial"/>
          <w:sz w:val="18"/>
          <w:szCs w:val="18"/>
        </w:rPr>
        <w:t>, IEEE CAMAD 2012, Barcelona Spain</w:t>
      </w:r>
    </w:p>
    <w:p w14:paraId="5A1E32AA" w14:textId="77777777" w:rsidR="005E1A48" w:rsidRPr="005E1A48" w:rsidRDefault="005E1A48" w:rsidP="005E1A48">
      <w:pPr>
        <w:pStyle w:val="HTMLPreformatted"/>
        <w:rPr>
          <w:rFonts w:asciiTheme="minorHAnsi" w:hAnsiTheme="minorHAnsi" w:cs="Arial"/>
          <w:sz w:val="18"/>
          <w:szCs w:val="18"/>
          <w:lang w:eastAsia="en-US"/>
        </w:rPr>
      </w:pPr>
    </w:p>
    <w:p w14:paraId="538A94E6" w14:textId="77777777" w:rsidR="005E1A48" w:rsidRPr="005E1A48" w:rsidRDefault="005E1A48" w:rsidP="005E1A48">
      <w:pPr>
        <w:pStyle w:val="HTMLPreformatted"/>
        <w:numPr>
          <w:ilvl w:val="0"/>
          <w:numId w:val="5"/>
        </w:numPr>
        <w:jc w:val="both"/>
        <w:rPr>
          <w:rFonts w:asciiTheme="minorHAnsi" w:hAnsiTheme="minorHAnsi" w:cs="Arial"/>
          <w:sz w:val="18"/>
          <w:szCs w:val="18"/>
        </w:rPr>
      </w:pPr>
      <w:proofErr w:type="spellStart"/>
      <w:r w:rsidRPr="005E1A48">
        <w:rPr>
          <w:rFonts w:asciiTheme="minorHAnsi" w:hAnsiTheme="minorHAnsi" w:cs="Arial"/>
          <w:sz w:val="18"/>
          <w:szCs w:val="18"/>
        </w:rPr>
        <w:t>A.Galani</w:t>
      </w:r>
      <w:proofErr w:type="spellEnd"/>
      <w:r w:rsidRPr="005E1A48">
        <w:rPr>
          <w:rFonts w:asciiTheme="minorHAnsi" w:hAnsiTheme="minorHAnsi" w:cs="Arial"/>
          <w:sz w:val="18"/>
          <w:szCs w:val="18"/>
        </w:rPr>
        <w:t xml:space="preserve">, P. </w:t>
      </w:r>
      <w:proofErr w:type="spellStart"/>
      <w:r w:rsidRPr="005E1A48">
        <w:rPr>
          <w:rFonts w:asciiTheme="minorHAnsi" w:hAnsiTheme="minorHAnsi" w:cs="Arial"/>
          <w:sz w:val="18"/>
          <w:szCs w:val="18"/>
        </w:rPr>
        <w:t>Demestichas</w:t>
      </w:r>
      <w:proofErr w:type="spellEnd"/>
      <w:r w:rsidRPr="005E1A48">
        <w:rPr>
          <w:rFonts w:asciiTheme="minorHAnsi" w:hAnsiTheme="minorHAnsi" w:cs="Arial"/>
          <w:sz w:val="18"/>
          <w:szCs w:val="18"/>
        </w:rPr>
        <w:t xml:space="preserve">, </w:t>
      </w:r>
      <w:proofErr w:type="spellStart"/>
      <w:r w:rsidRPr="005E1A48">
        <w:rPr>
          <w:rFonts w:asciiTheme="minorHAnsi" w:hAnsiTheme="minorHAnsi" w:cs="Arial"/>
          <w:sz w:val="18"/>
          <w:szCs w:val="18"/>
        </w:rPr>
        <w:t>G.Nguengang</w:t>
      </w:r>
      <w:proofErr w:type="spellEnd"/>
      <w:r w:rsidRPr="005E1A48">
        <w:rPr>
          <w:rFonts w:asciiTheme="minorHAnsi" w:hAnsiTheme="minorHAnsi" w:cs="Arial"/>
          <w:sz w:val="18"/>
          <w:szCs w:val="18"/>
        </w:rPr>
        <w:t xml:space="preserve">, I. </w:t>
      </w:r>
      <w:proofErr w:type="spellStart"/>
      <w:r w:rsidRPr="005E1A48">
        <w:rPr>
          <w:rFonts w:asciiTheme="minorHAnsi" w:hAnsiTheme="minorHAnsi" w:cs="Arial"/>
          <w:sz w:val="18"/>
          <w:szCs w:val="18"/>
        </w:rPr>
        <w:t>Gridabenyahia</w:t>
      </w:r>
      <w:proofErr w:type="spellEnd"/>
      <w:r w:rsidRPr="005E1A48">
        <w:rPr>
          <w:rFonts w:asciiTheme="minorHAnsi" w:hAnsiTheme="minorHAnsi" w:cs="Arial"/>
          <w:sz w:val="18"/>
          <w:szCs w:val="18"/>
        </w:rPr>
        <w:t xml:space="preserve">, M. </w:t>
      </w:r>
      <w:proofErr w:type="spellStart"/>
      <w:r w:rsidRPr="005E1A48">
        <w:rPr>
          <w:rFonts w:asciiTheme="minorHAnsi" w:hAnsiTheme="minorHAnsi" w:cs="Arial"/>
          <w:sz w:val="18"/>
          <w:szCs w:val="18"/>
        </w:rPr>
        <w:t>Stamatelatos</w:t>
      </w:r>
      <w:proofErr w:type="spellEnd"/>
      <w:r w:rsidRPr="005E1A48">
        <w:rPr>
          <w:rFonts w:asciiTheme="minorHAnsi" w:hAnsiTheme="minorHAnsi" w:cs="Arial"/>
          <w:sz w:val="18"/>
          <w:szCs w:val="18"/>
        </w:rPr>
        <w:t xml:space="preserve">, E. </w:t>
      </w:r>
      <w:proofErr w:type="spellStart"/>
      <w:r w:rsidRPr="005E1A48">
        <w:rPr>
          <w:rFonts w:asciiTheme="minorHAnsi" w:hAnsiTheme="minorHAnsi" w:cs="Arial"/>
          <w:sz w:val="18"/>
          <w:szCs w:val="18"/>
        </w:rPr>
        <w:t>Kosmatos</w:t>
      </w:r>
      <w:proofErr w:type="spellEnd"/>
      <w:r w:rsidRPr="005E1A48">
        <w:rPr>
          <w:rFonts w:asciiTheme="minorHAnsi" w:hAnsiTheme="minorHAnsi" w:cs="Arial"/>
          <w:sz w:val="18"/>
          <w:szCs w:val="18"/>
        </w:rPr>
        <w:t xml:space="preserve">, A. Kaloxylos, L. </w:t>
      </w:r>
      <w:proofErr w:type="spellStart"/>
      <w:r w:rsidRPr="005E1A48">
        <w:rPr>
          <w:rFonts w:asciiTheme="minorHAnsi" w:hAnsiTheme="minorHAnsi" w:cs="Arial"/>
          <w:sz w:val="18"/>
          <w:szCs w:val="18"/>
        </w:rPr>
        <w:t>Ciavaglia</w:t>
      </w:r>
      <w:proofErr w:type="spellEnd"/>
      <w:r w:rsidRPr="005E1A48">
        <w:rPr>
          <w:rFonts w:asciiTheme="minorHAnsi" w:hAnsiTheme="minorHAnsi" w:cs="Arial"/>
          <w:sz w:val="18"/>
          <w:szCs w:val="18"/>
        </w:rPr>
        <w:t xml:space="preserve">, </w:t>
      </w:r>
      <w:r w:rsidRPr="005E1A48">
        <w:rPr>
          <w:rFonts w:asciiTheme="minorHAnsi" w:hAnsiTheme="minorHAnsi" w:cs="Arial"/>
          <w:color w:val="993300"/>
          <w:sz w:val="18"/>
          <w:szCs w:val="18"/>
        </w:rPr>
        <w:t>“Core functional and network empower mechanisms of an operator-driven, framework for unifying autonomic network and service management”</w:t>
      </w:r>
      <w:r w:rsidRPr="005E1A48">
        <w:rPr>
          <w:rFonts w:asciiTheme="minorHAnsi" w:hAnsiTheme="minorHAnsi" w:cs="Arial"/>
          <w:sz w:val="18"/>
          <w:szCs w:val="18"/>
        </w:rPr>
        <w:t>, IEEE CAMAD 2012, Barcelona Spain</w:t>
      </w:r>
    </w:p>
    <w:p w14:paraId="067F2B80"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L. </w:t>
      </w:r>
      <w:proofErr w:type="spellStart"/>
      <w:r w:rsidRPr="005E1A48">
        <w:rPr>
          <w:rFonts w:asciiTheme="minorHAnsi" w:hAnsiTheme="minorHAnsi"/>
          <w:sz w:val="18"/>
          <w:szCs w:val="18"/>
        </w:rPr>
        <w:t>Cavaglia</w:t>
      </w:r>
      <w:proofErr w:type="spellEnd"/>
      <w:r w:rsidRPr="005E1A48">
        <w:rPr>
          <w:rFonts w:asciiTheme="minorHAnsi" w:hAnsiTheme="minorHAnsi"/>
          <w:sz w:val="18"/>
          <w:szCs w:val="18"/>
        </w:rPr>
        <w:t xml:space="preserve">, Z. Altman, E. </w:t>
      </w:r>
      <w:proofErr w:type="spellStart"/>
      <w:r w:rsidRPr="005E1A48">
        <w:rPr>
          <w:rFonts w:asciiTheme="minorHAnsi" w:hAnsiTheme="minorHAnsi"/>
          <w:sz w:val="18"/>
          <w:szCs w:val="18"/>
        </w:rPr>
        <w:t>Patouni</w:t>
      </w:r>
      <w:proofErr w:type="spellEnd"/>
      <w:r w:rsidRPr="005E1A48">
        <w:rPr>
          <w:rFonts w:asciiTheme="minorHAnsi" w:hAnsiTheme="minorHAnsi"/>
          <w:sz w:val="18"/>
          <w:szCs w:val="18"/>
        </w:rPr>
        <w:t xml:space="preserve">, A. Kaloxylos et. al, </w:t>
      </w:r>
      <w:r w:rsidRPr="005E1A48">
        <w:rPr>
          <w:rFonts w:asciiTheme="minorHAnsi" w:hAnsiTheme="minorHAnsi"/>
          <w:color w:val="993300"/>
          <w:sz w:val="18"/>
          <w:szCs w:val="18"/>
        </w:rPr>
        <w:t>“Coordination of Self-Organizing network mechanisms: Framework and Enablers”</w:t>
      </w:r>
      <w:r w:rsidRPr="005E1A48">
        <w:rPr>
          <w:rFonts w:asciiTheme="minorHAnsi" w:hAnsiTheme="minorHAnsi"/>
          <w:sz w:val="18"/>
          <w:szCs w:val="18"/>
        </w:rPr>
        <w:t>, 3</w:t>
      </w:r>
      <w:r w:rsidRPr="005E1A48">
        <w:rPr>
          <w:rFonts w:asciiTheme="minorHAnsi" w:hAnsiTheme="minorHAnsi"/>
          <w:sz w:val="18"/>
          <w:szCs w:val="18"/>
          <w:vertAlign w:val="superscript"/>
        </w:rPr>
        <w:t>rd</w:t>
      </w:r>
      <w:r w:rsidRPr="005E1A48">
        <w:rPr>
          <w:rFonts w:asciiTheme="minorHAnsi" w:hAnsiTheme="minorHAnsi"/>
          <w:sz w:val="18"/>
          <w:szCs w:val="18"/>
        </w:rPr>
        <w:t xml:space="preserve"> International ICST Conference on Mobile Networks and Management, MONAMI 2011, </w:t>
      </w:r>
      <w:proofErr w:type="spellStart"/>
      <w:r w:rsidRPr="005E1A48">
        <w:rPr>
          <w:rFonts w:asciiTheme="minorHAnsi" w:hAnsiTheme="minorHAnsi"/>
          <w:sz w:val="18"/>
          <w:szCs w:val="18"/>
        </w:rPr>
        <w:t>Aveiro</w:t>
      </w:r>
      <w:proofErr w:type="spellEnd"/>
      <w:r w:rsidRPr="005E1A48">
        <w:rPr>
          <w:rFonts w:asciiTheme="minorHAnsi" w:hAnsiTheme="minorHAnsi"/>
          <w:sz w:val="18"/>
          <w:szCs w:val="18"/>
        </w:rPr>
        <w:t>, Portugal</w:t>
      </w:r>
    </w:p>
    <w:p w14:paraId="57B48F36"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A. </w:t>
      </w:r>
      <w:proofErr w:type="spellStart"/>
      <w:r w:rsidRPr="005E1A48">
        <w:rPr>
          <w:rFonts w:asciiTheme="minorHAnsi" w:hAnsiTheme="minorHAnsi"/>
          <w:sz w:val="18"/>
          <w:szCs w:val="18"/>
        </w:rPr>
        <w:t>Merentitis</w:t>
      </w:r>
      <w:proofErr w:type="spellEnd"/>
      <w:r w:rsidRPr="005E1A48">
        <w:rPr>
          <w:rFonts w:asciiTheme="minorHAnsi" w:hAnsiTheme="minorHAnsi"/>
          <w:sz w:val="18"/>
          <w:szCs w:val="18"/>
        </w:rPr>
        <w:t xml:space="preserve">, A. Kaloxylos, M. </w:t>
      </w:r>
      <w:proofErr w:type="spellStart"/>
      <w:r w:rsidRPr="005E1A48">
        <w:rPr>
          <w:rFonts w:asciiTheme="minorHAnsi" w:hAnsiTheme="minorHAnsi"/>
          <w:sz w:val="18"/>
          <w:szCs w:val="18"/>
        </w:rPr>
        <w:t>Stamatelatos</w:t>
      </w:r>
      <w:proofErr w:type="spellEnd"/>
      <w:r w:rsidRPr="005E1A48">
        <w:rPr>
          <w:rFonts w:asciiTheme="minorHAnsi" w:hAnsiTheme="minorHAnsi"/>
          <w:sz w:val="18"/>
          <w:szCs w:val="18"/>
        </w:rPr>
        <w:t xml:space="preserve">, 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w:t>
      </w:r>
      <w:r w:rsidRPr="005E1A48">
        <w:rPr>
          <w:rFonts w:asciiTheme="minorHAnsi" w:hAnsiTheme="minorHAnsi"/>
          <w:color w:val="993300"/>
          <w:sz w:val="18"/>
          <w:szCs w:val="18"/>
        </w:rPr>
        <w:t>“Optimal Periodic Radio Sensing and Low Energy Reasoning for Cognitive Devices”</w:t>
      </w:r>
      <w:r w:rsidRPr="005E1A48">
        <w:rPr>
          <w:rFonts w:asciiTheme="minorHAnsi" w:hAnsiTheme="minorHAnsi"/>
          <w:sz w:val="18"/>
          <w:szCs w:val="18"/>
        </w:rPr>
        <w:t xml:space="preserve">, IEEE </w:t>
      </w:r>
      <w:proofErr w:type="spellStart"/>
      <w:r w:rsidRPr="005E1A48">
        <w:rPr>
          <w:rFonts w:asciiTheme="minorHAnsi" w:hAnsiTheme="minorHAnsi"/>
          <w:sz w:val="18"/>
          <w:szCs w:val="18"/>
        </w:rPr>
        <w:t>Melecon</w:t>
      </w:r>
      <w:proofErr w:type="spellEnd"/>
      <w:r w:rsidRPr="005E1A48">
        <w:rPr>
          <w:rFonts w:asciiTheme="minorHAnsi" w:hAnsiTheme="minorHAnsi"/>
          <w:sz w:val="18"/>
          <w:szCs w:val="18"/>
        </w:rPr>
        <w:t xml:space="preserve"> 2010, </w:t>
      </w:r>
    </w:p>
    <w:p w14:paraId="44E6EFEC"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A. Kaloxylos, F. </w:t>
      </w:r>
      <w:proofErr w:type="spellStart"/>
      <w:r w:rsidRPr="005E1A48">
        <w:rPr>
          <w:rFonts w:asciiTheme="minorHAnsi" w:hAnsiTheme="minorHAnsi"/>
          <w:sz w:val="18"/>
          <w:szCs w:val="18"/>
        </w:rPr>
        <w:t>Georgiadis</w:t>
      </w:r>
      <w:proofErr w:type="spellEnd"/>
      <w:r w:rsidRPr="005E1A48">
        <w:rPr>
          <w:rFonts w:asciiTheme="minorHAnsi" w:hAnsiTheme="minorHAnsi"/>
          <w:sz w:val="18"/>
          <w:szCs w:val="18"/>
        </w:rPr>
        <w:t xml:space="preserve">, I. </w:t>
      </w:r>
      <w:proofErr w:type="spellStart"/>
      <w:r w:rsidRPr="005E1A48">
        <w:rPr>
          <w:rFonts w:asciiTheme="minorHAnsi" w:hAnsiTheme="minorHAnsi"/>
          <w:sz w:val="18"/>
          <w:szCs w:val="18"/>
        </w:rPr>
        <w:t>Modeas</w:t>
      </w:r>
      <w:proofErr w:type="spellEnd"/>
      <w:r w:rsidRPr="005E1A48">
        <w:rPr>
          <w:rFonts w:asciiTheme="minorHAnsi" w:hAnsiTheme="minorHAnsi"/>
          <w:sz w:val="18"/>
          <w:szCs w:val="18"/>
        </w:rPr>
        <w:t xml:space="preserve">, N. Passas, </w:t>
      </w:r>
      <w:r w:rsidRPr="005E1A48">
        <w:rPr>
          <w:rFonts w:asciiTheme="minorHAnsi" w:hAnsiTheme="minorHAnsi"/>
          <w:color w:val="993300"/>
          <w:sz w:val="18"/>
          <w:szCs w:val="18"/>
        </w:rPr>
        <w:t>“Design and Implementation of a Radio Access Selection Algorithm for multi-mode mobile terminals”</w:t>
      </w:r>
      <w:r w:rsidRPr="005E1A48">
        <w:rPr>
          <w:rFonts w:asciiTheme="minorHAnsi" w:hAnsiTheme="minorHAnsi"/>
          <w:sz w:val="18"/>
          <w:szCs w:val="18"/>
        </w:rPr>
        <w:t>, 1</w:t>
      </w:r>
      <w:r w:rsidRPr="005E1A48">
        <w:rPr>
          <w:rFonts w:asciiTheme="minorHAnsi" w:hAnsiTheme="minorHAnsi"/>
          <w:sz w:val="18"/>
          <w:szCs w:val="18"/>
          <w:vertAlign w:val="superscript"/>
        </w:rPr>
        <w:t>st</w:t>
      </w:r>
      <w:r w:rsidRPr="005E1A48">
        <w:rPr>
          <w:rFonts w:asciiTheme="minorHAnsi" w:hAnsiTheme="minorHAnsi"/>
          <w:sz w:val="18"/>
          <w:szCs w:val="18"/>
        </w:rPr>
        <w:t xml:space="preserve"> International ICST Conference on Mobile Networks and Management, MONAMI 2009, Athens Greece</w:t>
      </w:r>
    </w:p>
    <w:p w14:paraId="6A8EFA63"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A. Kaloxylos, G. </w:t>
      </w:r>
      <w:proofErr w:type="spellStart"/>
      <w:r w:rsidRPr="005E1A48">
        <w:rPr>
          <w:rFonts w:asciiTheme="minorHAnsi" w:hAnsiTheme="minorHAnsi"/>
          <w:sz w:val="18"/>
          <w:szCs w:val="18"/>
        </w:rPr>
        <w:t>Xenakis</w:t>
      </w:r>
      <w:proofErr w:type="spellEnd"/>
      <w:r w:rsidRPr="005E1A48">
        <w:rPr>
          <w:rFonts w:asciiTheme="minorHAnsi" w:hAnsiTheme="minorHAnsi"/>
          <w:sz w:val="18"/>
          <w:szCs w:val="18"/>
        </w:rPr>
        <w:t xml:space="preserve">, D. </w:t>
      </w:r>
      <w:proofErr w:type="spellStart"/>
      <w:r w:rsidRPr="005E1A48">
        <w:rPr>
          <w:rFonts w:asciiTheme="minorHAnsi" w:hAnsiTheme="minorHAnsi"/>
          <w:sz w:val="18"/>
          <w:szCs w:val="18"/>
        </w:rPr>
        <w:t>Makris</w:t>
      </w:r>
      <w:proofErr w:type="spellEnd"/>
      <w:r w:rsidRPr="005E1A48">
        <w:rPr>
          <w:rFonts w:asciiTheme="minorHAnsi" w:hAnsiTheme="minorHAnsi"/>
          <w:sz w:val="18"/>
          <w:szCs w:val="18"/>
        </w:rPr>
        <w:t xml:space="preserve">. I </w:t>
      </w:r>
      <w:proofErr w:type="spellStart"/>
      <w:r w:rsidRPr="005E1A48">
        <w:rPr>
          <w:rFonts w:asciiTheme="minorHAnsi" w:hAnsiTheme="minorHAnsi"/>
          <w:sz w:val="18"/>
          <w:szCs w:val="18"/>
        </w:rPr>
        <w:t>Gonianakis</w:t>
      </w:r>
      <w:proofErr w:type="spellEnd"/>
      <w:r w:rsidRPr="005E1A48">
        <w:rPr>
          <w:rFonts w:asciiTheme="minorHAnsi" w:hAnsiTheme="minorHAnsi"/>
          <w:sz w:val="18"/>
          <w:szCs w:val="18"/>
        </w:rPr>
        <w:t xml:space="preserve">, </w:t>
      </w:r>
      <w:r w:rsidRPr="005E1A48">
        <w:rPr>
          <w:rFonts w:asciiTheme="minorHAnsi" w:hAnsiTheme="minorHAnsi"/>
          <w:color w:val="993300"/>
          <w:sz w:val="18"/>
          <w:szCs w:val="18"/>
        </w:rPr>
        <w:t>“Implementation of a SIP extension to enable a more efficient communication Control”</w:t>
      </w:r>
      <w:r w:rsidRPr="005E1A48">
        <w:rPr>
          <w:rFonts w:asciiTheme="minorHAnsi" w:hAnsiTheme="minorHAnsi"/>
          <w:sz w:val="18"/>
          <w:szCs w:val="18"/>
        </w:rPr>
        <w:t>, PCI2009, Corfu, Greece</w:t>
      </w:r>
    </w:p>
    <w:p w14:paraId="0A289703"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A. Kaloxylos et al, </w:t>
      </w:r>
      <w:r w:rsidRPr="005E1A48">
        <w:rPr>
          <w:rFonts w:asciiTheme="minorHAnsi" w:hAnsiTheme="minorHAnsi"/>
          <w:color w:val="993300"/>
          <w:sz w:val="18"/>
          <w:szCs w:val="18"/>
        </w:rPr>
        <w:t>“The E3 Architecture for future cognitive mobile networks”</w:t>
      </w:r>
      <w:r w:rsidRPr="005E1A48">
        <w:rPr>
          <w:rFonts w:asciiTheme="minorHAnsi" w:hAnsiTheme="minorHAnsi"/>
          <w:sz w:val="18"/>
          <w:szCs w:val="18"/>
        </w:rPr>
        <w:t xml:space="preserve"> IEEE PIMRC 2009, </w:t>
      </w:r>
      <w:proofErr w:type="spellStart"/>
      <w:r w:rsidRPr="005E1A48">
        <w:rPr>
          <w:rFonts w:asciiTheme="minorHAnsi" w:hAnsiTheme="minorHAnsi"/>
          <w:sz w:val="18"/>
          <w:szCs w:val="18"/>
        </w:rPr>
        <w:t>Tokio</w:t>
      </w:r>
      <w:proofErr w:type="spellEnd"/>
      <w:r w:rsidRPr="005E1A48">
        <w:rPr>
          <w:rFonts w:asciiTheme="minorHAnsi" w:hAnsiTheme="minorHAnsi"/>
          <w:sz w:val="18"/>
          <w:szCs w:val="18"/>
        </w:rPr>
        <w:t xml:space="preserve"> Japan</w:t>
      </w:r>
    </w:p>
    <w:p w14:paraId="523608E8"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D. </w:t>
      </w:r>
      <w:proofErr w:type="spellStart"/>
      <w:r w:rsidRPr="005E1A48">
        <w:rPr>
          <w:rFonts w:asciiTheme="minorHAnsi" w:hAnsiTheme="minorHAnsi"/>
          <w:sz w:val="18"/>
          <w:szCs w:val="18"/>
        </w:rPr>
        <w:t>Triantafyllopoulou</w:t>
      </w:r>
      <w:proofErr w:type="spellEnd"/>
      <w:r w:rsidRPr="005E1A48">
        <w:rPr>
          <w:rFonts w:asciiTheme="minorHAnsi" w:hAnsiTheme="minorHAnsi"/>
          <w:sz w:val="18"/>
          <w:szCs w:val="18"/>
        </w:rPr>
        <w:t xml:space="preserve">, N. Passas, and A. Kaloxylos, </w:t>
      </w:r>
      <w:r w:rsidRPr="005E1A48">
        <w:rPr>
          <w:rFonts w:asciiTheme="minorHAnsi" w:hAnsiTheme="minorHAnsi"/>
          <w:color w:val="993300"/>
          <w:sz w:val="18"/>
          <w:szCs w:val="18"/>
        </w:rPr>
        <w:t>“Integration of Handover in a Cross-Layer Mechanism for Mobile Multimedia Systems”</w:t>
      </w:r>
      <w:r w:rsidRPr="005E1A48">
        <w:rPr>
          <w:rFonts w:asciiTheme="minorHAnsi" w:hAnsiTheme="minorHAnsi"/>
          <w:sz w:val="18"/>
          <w:szCs w:val="18"/>
        </w:rPr>
        <w:t xml:space="preserve">, accepted in the </w:t>
      </w:r>
      <w:r w:rsidRPr="005E1A48">
        <w:rPr>
          <w:rFonts w:asciiTheme="minorHAnsi" w:hAnsiTheme="minorHAnsi"/>
          <w:i/>
          <w:sz w:val="18"/>
          <w:szCs w:val="18"/>
        </w:rPr>
        <w:t>IEEE International Communications Conference (ICC) 2009</w:t>
      </w:r>
      <w:r w:rsidRPr="005E1A48">
        <w:rPr>
          <w:rFonts w:asciiTheme="minorHAnsi" w:hAnsiTheme="minorHAnsi"/>
          <w:sz w:val="18"/>
          <w:szCs w:val="18"/>
        </w:rPr>
        <w:t>, Dresden, Germany, June 2009.</w:t>
      </w:r>
    </w:p>
    <w:p w14:paraId="7E009CAC"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proofErr w:type="spellStart"/>
      <w:r w:rsidRPr="005E1A48">
        <w:rPr>
          <w:rFonts w:asciiTheme="minorHAnsi" w:hAnsiTheme="minorHAnsi"/>
          <w:sz w:val="18"/>
          <w:szCs w:val="18"/>
        </w:rPr>
        <w:t>Valentin</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Rakovic</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Ognen</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Ognenoski</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Alexandros</w:t>
      </w:r>
      <w:proofErr w:type="spellEnd"/>
      <w:r w:rsidRPr="005E1A48">
        <w:rPr>
          <w:rFonts w:asciiTheme="minorHAnsi" w:hAnsiTheme="minorHAnsi"/>
          <w:sz w:val="18"/>
          <w:szCs w:val="18"/>
        </w:rPr>
        <w:t xml:space="preserve"> Kaloxylos , Anthony </w:t>
      </w:r>
      <w:proofErr w:type="spellStart"/>
      <w:r w:rsidRPr="005E1A48">
        <w:rPr>
          <w:rFonts w:asciiTheme="minorHAnsi" w:hAnsiTheme="minorHAnsi"/>
          <w:sz w:val="18"/>
          <w:szCs w:val="18"/>
        </w:rPr>
        <w:t>Boucouvalas</w:t>
      </w:r>
      <w:proofErr w:type="spellEnd"/>
      <w:r w:rsidRPr="005E1A48">
        <w:rPr>
          <w:rFonts w:asciiTheme="minorHAnsi" w:hAnsiTheme="minorHAnsi"/>
          <w:sz w:val="18"/>
          <w:szCs w:val="18"/>
        </w:rPr>
        <w:t xml:space="preserve">, Vladimir </w:t>
      </w:r>
      <w:proofErr w:type="spellStart"/>
      <w:r w:rsidRPr="005E1A48">
        <w:rPr>
          <w:rFonts w:asciiTheme="minorHAnsi" w:hAnsiTheme="minorHAnsi"/>
          <w:sz w:val="18"/>
          <w:szCs w:val="18"/>
        </w:rPr>
        <w:t>Atanasovski</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Liljana</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Gavrilovska</w:t>
      </w:r>
      <w:proofErr w:type="spellEnd"/>
      <w:r w:rsidRPr="005E1A48">
        <w:rPr>
          <w:rFonts w:asciiTheme="minorHAnsi" w:hAnsiTheme="minorHAnsi"/>
          <w:sz w:val="18"/>
          <w:szCs w:val="18"/>
        </w:rPr>
        <w:t xml:space="preserve">, </w:t>
      </w:r>
      <w:r w:rsidRPr="005E1A48">
        <w:rPr>
          <w:rFonts w:asciiTheme="minorHAnsi" w:hAnsiTheme="minorHAnsi"/>
          <w:color w:val="993300"/>
          <w:sz w:val="18"/>
          <w:szCs w:val="18"/>
        </w:rPr>
        <w:t>“A RAT Selection Mechanism in Emergency Scenarios”</w:t>
      </w:r>
      <w:r w:rsidRPr="005E1A48">
        <w:rPr>
          <w:rFonts w:asciiTheme="minorHAnsi" w:hAnsiTheme="minorHAnsi"/>
          <w:sz w:val="18"/>
          <w:szCs w:val="18"/>
        </w:rPr>
        <w:t>, Wireless VITAE, Aalborg, Denmark, 17-20 May 2009</w:t>
      </w:r>
    </w:p>
    <w:p w14:paraId="78875E01"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proofErr w:type="spellStart"/>
      <w:r w:rsidRPr="005E1A48">
        <w:rPr>
          <w:rFonts w:asciiTheme="minorHAnsi" w:hAnsiTheme="minorHAnsi"/>
          <w:sz w:val="18"/>
          <w:szCs w:val="18"/>
        </w:rPr>
        <w:t>Alexandros</w:t>
      </w:r>
      <w:proofErr w:type="spellEnd"/>
      <w:r w:rsidRPr="005E1A48">
        <w:rPr>
          <w:rFonts w:asciiTheme="minorHAnsi" w:hAnsiTheme="minorHAnsi"/>
          <w:sz w:val="18"/>
          <w:szCs w:val="18"/>
        </w:rPr>
        <w:t xml:space="preserve"> Kaloxylos, Anthony </w:t>
      </w:r>
      <w:proofErr w:type="spellStart"/>
      <w:r w:rsidRPr="005E1A48">
        <w:rPr>
          <w:rFonts w:asciiTheme="minorHAnsi" w:hAnsiTheme="minorHAnsi"/>
          <w:sz w:val="18"/>
          <w:szCs w:val="18"/>
        </w:rPr>
        <w:t>Boucouvalas</w:t>
      </w:r>
      <w:proofErr w:type="spellEnd"/>
      <w:r w:rsidRPr="005E1A48">
        <w:rPr>
          <w:rFonts w:asciiTheme="minorHAnsi" w:hAnsiTheme="minorHAnsi"/>
          <w:sz w:val="18"/>
          <w:szCs w:val="18"/>
        </w:rPr>
        <w:t xml:space="preserve">, </w:t>
      </w:r>
      <w:r w:rsidRPr="005E1A48">
        <w:rPr>
          <w:rFonts w:asciiTheme="minorHAnsi" w:hAnsiTheme="minorHAnsi"/>
          <w:color w:val="993300"/>
          <w:sz w:val="18"/>
          <w:szCs w:val="18"/>
        </w:rPr>
        <w:t>“Extending SIP to handle communications in emergency situations”</w:t>
      </w:r>
      <w:r w:rsidRPr="005E1A48">
        <w:rPr>
          <w:rFonts w:asciiTheme="minorHAnsi" w:hAnsiTheme="minorHAnsi"/>
          <w:sz w:val="18"/>
          <w:szCs w:val="18"/>
        </w:rPr>
        <w:t>, Wireless VITAE, Aalborg, Denmark, 17-20 May 2009</w:t>
      </w:r>
    </w:p>
    <w:p w14:paraId="7C2E3F60"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bookmarkStart w:id="6" w:name="_Ref221790280"/>
      <w:bookmarkEnd w:id="6"/>
      <w:r w:rsidRPr="005E1A48">
        <w:rPr>
          <w:rFonts w:asciiTheme="minorHAnsi" w:hAnsiTheme="minorHAnsi"/>
          <w:sz w:val="18"/>
          <w:szCs w:val="18"/>
        </w:rPr>
        <w:t xml:space="preserve">P. </w:t>
      </w:r>
      <w:proofErr w:type="spellStart"/>
      <w:r w:rsidRPr="005E1A48">
        <w:rPr>
          <w:rFonts w:asciiTheme="minorHAnsi" w:hAnsiTheme="minorHAnsi"/>
          <w:sz w:val="18"/>
          <w:szCs w:val="18"/>
        </w:rPr>
        <w:t>Magdalinos</w:t>
      </w:r>
      <w:proofErr w:type="spellEnd"/>
      <w:r w:rsidRPr="005E1A48">
        <w:rPr>
          <w:rFonts w:asciiTheme="minorHAnsi" w:hAnsiTheme="minorHAnsi"/>
          <w:sz w:val="18"/>
          <w:szCs w:val="18"/>
        </w:rPr>
        <w:t xml:space="preserve">, A. Kaloxylos, Z. </w:t>
      </w:r>
      <w:proofErr w:type="spellStart"/>
      <w:r w:rsidRPr="005E1A48">
        <w:rPr>
          <w:rFonts w:asciiTheme="minorHAnsi" w:hAnsiTheme="minorHAnsi"/>
          <w:sz w:val="18"/>
          <w:szCs w:val="18"/>
        </w:rPr>
        <w:t>Boufidis</w:t>
      </w:r>
      <w:proofErr w:type="spellEnd"/>
      <w:r w:rsidRPr="005E1A48">
        <w:rPr>
          <w:rFonts w:asciiTheme="minorHAnsi" w:hAnsiTheme="minorHAnsi"/>
          <w:sz w:val="18"/>
          <w:szCs w:val="18"/>
        </w:rPr>
        <w:t xml:space="preserve">, J. </w:t>
      </w:r>
      <w:proofErr w:type="spellStart"/>
      <w:r w:rsidRPr="005E1A48">
        <w:rPr>
          <w:rFonts w:asciiTheme="minorHAnsi" w:hAnsiTheme="minorHAnsi"/>
          <w:sz w:val="18"/>
          <w:szCs w:val="18"/>
        </w:rPr>
        <w:t>Gebert</w:t>
      </w:r>
      <w:proofErr w:type="spellEnd"/>
      <w:r w:rsidRPr="005E1A48">
        <w:rPr>
          <w:rFonts w:asciiTheme="minorHAnsi" w:hAnsiTheme="minorHAnsi"/>
          <w:sz w:val="18"/>
          <w:szCs w:val="18"/>
        </w:rPr>
        <w:t xml:space="preserve">, T. </w:t>
      </w:r>
      <w:proofErr w:type="spellStart"/>
      <w:r w:rsidRPr="005E1A48">
        <w:rPr>
          <w:rFonts w:asciiTheme="minorHAnsi" w:hAnsiTheme="minorHAnsi"/>
          <w:sz w:val="18"/>
          <w:szCs w:val="18"/>
        </w:rPr>
        <w:t>Rosowski</w:t>
      </w:r>
      <w:proofErr w:type="spellEnd"/>
      <w:r w:rsidRPr="005E1A48">
        <w:rPr>
          <w:rFonts w:asciiTheme="minorHAnsi" w:hAnsiTheme="minorHAnsi"/>
          <w:sz w:val="18"/>
          <w:szCs w:val="18"/>
        </w:rPr>
        <w:t xml:space="preserve">, E. </w:t>
      </w:r>
      <w:proofErr w:type="spellStart"/>
      <w:r w:rsidRPr="005E1A48">
        <w:rPr>
          <w:rFonts w:asciiTheme="minorHAnsi" w:hAnsiTheme="minorHAnsi"/>
          <w:sz w:val="18"/>
          <w:szCs w:val="18"/>
        </w:rPr>
        <w:t>Bogenfeld</w:t>
      </w:r>
      <w:proofErr w:type="spellEnd"/>
      <w:r w:rsidRPr="005E1A48">
        <w:rPr>
          <w:rFonts w:asciiTheme="minorHAnsi" w:hAnsiTheme="minorHAnsi"/>
          <w:sz w:val="18"/>
          <w:szCs w:val="18"/>
        </w:rPr>
        <w:t xml:space="preserve">, K. </w:t>
      </w:r>
      <w:proofErr w:type="spellStart"/>
      <w:r w:rsidRPr="005E1A48">
        <w:rPr>
          <w:rFonts w:asciiTheme="minorHAnsi" w:hAnsiTheme="minorHAnsi"/>
          <w:sz w:val="18"/>
          <w:szCs w:val="18"/>
        </w:rPr>
        <w:t>Tsagkaris</w:t>
      </w:r>
      <w:proofErr w:type="spellEnd"/>
      <w:r w:rsidRPr="005E1A48">
        <w:rPr>
          <w:rFonts w:asciiTheme="minorHAnsi" w:hAnsiTheme="minorHAnsi"/>
          <w:sz w:val="18"/>
          <w:szCs w:val="18"/>
        </w:rPr>
        <w:t xml:space="preserve">, and K. Nolte, </w:t>
      </w:r>
      <w:r w:rsidRPr="005E1A48">
        <w:rPr>
          <w:rFonts w:asciiTheme="minorHAnsi" w:hAnsiTheme="minorHAnsi"/>
          <w:color w:val="993300"/>
          <w:sz w:val="18"/>
          <w:szCs w:val="18"/>
        </w:rPr>
        <w:t>“Functional Architecture for Cognitive Wireless Systems in the B3G World”</w:t>
      </w:r>
      <w:r w:rsidRPr="005E1A48">
        <w:rPr>
          <w:rFonts w:asciiTheme="minorHAnsi" w:hAnsiTheme="minorHAnsi"/>
          <w:sz w:val="18"/>
          <w:szCs w:val="18"/>
        </w:rPr>
        <w:t xml:space="preserve">, to appear in </w:t>
      </w:r>
      <w:r w:rsidRPr="005E1A48">
        <w:rPr>
          <w:rFonts w:asciiTheme="minorHAnsi" w:hAnsiTheme="minorHAnsi"/>
          <w:i/>
          <w:sz w:val="18"/>
          <w:szCs w:val="18"/>
        </w:rPr>
        <w:t xml:space="preserve">Proc. ICT Mobile and Wireless </w:t>
      </w:r>
      <w:proofErr w:type="spellStart"/>
      <w:r w:rsidRPr="005E1A48">
        <w:rPr>
          <w:rFonts w:asciiTheme="minorHAnsi" w:hAnsiTheme="minorHAnsi"/>
          <w:i/>
          <w:sz w:val="18"/>
          <w:szCs w:val="18"/>
        </w:rPr>
        <w:t>Commun</w:t>
      </w:r>
      <w:proofErr w:type="spellEnd"/>
      <w:r w:rsidRPr="005E1A48">
        <w:rPr>
          <w:rFonts w:asciiTheme="minorHAnsi" w:hAnsiTheme="minorHAnsi"/>
          <w:i/>
          <w:sz w:val="18"/>
          <w:szCs w:val="18"/>
        </w:rPr>
        <w:t>. Summit 2009</w:t>
      </w:r>
      <w:r w:rsidRPr="005E1A48">
        <w:rPr>
          <w:rFonts w:asciiTheme="minorHAnsi" w:hAnsiTheme="minorHAnsi"/>
          <w:sz w:val="18"/>
          <w:szCs w:val="18"/>
        </w:rPr>
        <w:t>, Santander, Spain, June. 2009</w:t>
      </w:r>
    </w:p>
    <w:p w14:paraId="15423F30"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color w:val="000000"/>
          <w:sz w:val="18"/>
          <w:szCs w:val="18"/>
        </w:rPr>
      </w:pPr>
      <w:r w:rsidRPr="005E1A48">
        <w:rPr>
          <w:rFonts w:asciiTheme="minorHAnsi" w:hAnsiTheme="minorHAnsi"/>
          <w:color w:val="000000"/>
          <w:sz w:val="18"/>
          <w:szCs w:val="18"/>
        </w:rPr>
        <w:t xml:space="preserve">A. Kaloxylos, G. </w:t>
      </w:r>
      <w:proofErr w:type="spellStart"/>
      <w:r w:rsidRPr="005E1A48">
        <w:rPr>
          <w:rFonts w:asciiTheme="minorHAnsi" w:hAnsiTheme="minorHAnsi"/>
          <w:color w:val="000000"/>
          <w:sz w:val="18"/>
          <w:szCs w:val="18"/>
        </w:rPr>
        <w:t>Gonianakis</w:t>
      </w:r>
      <w:proofErr w:type="spellEnd"/>
      <w:r w:rsidRPr="005E1A48">
        <w:rPr>
          <w:rFonts w:asciiTheme="minorHAnsi" w:hAnsiTheme="minorHAnsi"/>
          <w:color w:val="000000"/>
          <w:sz w:val="18"/>
          <w:szCs w:val="18"/>
        </w:rPr>
        <w:t xml:space="preserve">, D. </w:t>
      </w:r>
      <w:proofErr w:type="spellStart"/>
      <w:r w:rsidRPr="005E1A48">
        <w:rPr>
          <w:rFonts w:asciiTheme="minorHAnsi" w:hAnsiTheme="minorHAnsi"/>
          <w:color w:val="000000"/>
          <w:sz w:val="18"/>
          <w:szCs w:val="18"/>
        </w:rPr>
        <w:t>Makris</w:t>
      </w:r>
      <w:proofErr w:type="spellEnd"/>
      <w:r w:rsidRPr="005E1A48">
        <w:rPr>
          <w:rFonts w:asciiTheme="minorHAnsi" w:hAnsiTheme="minorHAnsi"/>
          <w:color w:val="000000"/>
          <w:sz w:val="18"/>
          <w:szCs w:val="18"/>
        </w:rPr>
        <w:t xml:space="preserve"> </w:t>
      </w:r>
      <w:r w:rsidRPr="005E1A48">
        <w:rPr>
          <w:rFonts w:asciiTheme="minorHAnsi" w:hAnsiTheme="minorHAnsi"/>
          <w:color w:val="993300"/>
          <w:sz w:val="18"/>
          <w:szCs w:val="18"/>
        </w:rPr>
        <w:t xml:space="preserve">“ Extending SIP to enable a more efficient multimedia session control in future networks", </w:t>
      </w:r>
      <w:r w:rsidRPr="005E1A48">
        <w:rPr>
          <w:rFonts w:asciiTheme="minorHAnsi" w:hAnsiTheme="minorHAnsi"/>
          <w:color w:val="000000"/>
          <w:sz w:val="18"/>
          <w:szCs w:val="18"/>
        </w:rPr>
        <w:t xml:space="preserve">ACM </w:t>
      </w:r>
      <w:proofErr w:type="spellStart"/>
      <w:r w:rsidRPr="005E1A48">
        <w:rPr>
          <w:rFonts w:asciiTheme="minorHAnsi" w:hAnsiTheme="minorHAnsi"/>
          <w:color w:val="000000"/>
          <w:sz w:val="18"/>
          <w:szCs w:val="18"/>
        </w:rPr>
        <w:t>WMuNep</w:t>
      </w:r>
      <w:proofErr w:type="spellEnd"/>
      <w:r w:rsidRPr="005E1A48">
        <w:rPr>
          <w:rFonts w:asciiTheme="minorHAnsi" w:hAnsiTheme="minorHAnsi"/>
          <w:color w:val="000000"/>
          <w:sz w:val="18"/>
          <w:szCs w:val="18"/>
        </w:rPr>
        <w:t xml:space="preserve"> 2008, Vancouver, Canada</w:t>
      </w:r>
    </w:p>
    <w:p w14:paraId="297ECAE9"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color w:val="000000"/>
          <w:sz w:val="18"/>
          <w:szCs w:val="18"/>
        </w:rPr>
      </w:pPr>
      <w:r w:rsidRPr="005E1A48">
        <w:rPr>
          <w:rFonts w:asciiTheme="minorHAnsi" w:hAnsiTheme="minorHAnsi"/>
          <w:color w:val="000000"/>
          <w:sz w:val="18"/>
          <w:szCs w:val="18"/>
        </w:rPr>
        <w:t xml:space="preserve">A. Kaloxylos, M. </w:t>
      </w:r>
      <w:proofErr w:type="spellStart"/>
      <w:r w:rsidRPr="005E1A48">
        <w:rPr>
          <w:rFonts w:asciiTheme="minorHAnsi" w:hAnsiTheme="minorHAnsi"/>
          <w:color w:val="000000"/>
          <w:sz w:val="18"/>
          <w:szCs w:val="18"/>
        </w:rPr>
        <w:t>Stamatelatos</w:t>
      </w:r>
      <w:proofErr w:type="spellEnd"/>
      <w:r w:rsidRPr="005E1A48">
        <w:rPr>
          <w:rFonts w:asciiTheme="minorHAnsi" w:hAnsiTheme="minorHAnsi"/>
          <w:color w:val="000000"/>
          <w:sz w:val="18"/>
          <w:szCs w:val="18"/>
        </w:rPr>
        <w:t xml:space="preserve">, A. </w:t>
      </w:r>
      <w:proofErr w:type="spellStart"/>
      <w:r w:rsidRPr="005E1A48">
        <w:rPr>
          <w:rFonts w:asciiTheme="minorHAnsi" w:hAnsiTheme="minorHAnsi"/>
          <w:color w:val="000000"/>
          <w:sz w:val="18"/>
          <w:szCs w:val="18"/>
        </w:rPr>
        <w:t>Boucouvalas</w:t>
      </w:r>
      <w:proofErr w:type="spellEnd"/>
      <w:r w:rsidRPr="005E1A48">
        <w:rPr>
          <w:rFonts w:asciiTheme="minorHAnsi" w:hAnsiTheme="minorHAnsi"/>
          <w:color w:val="000000"/>
          <w:sz w:val="18"/>
          <w:szCs w:val="18"/>
        </w:rPr>
        <w:t>,</w:t>
      </w:r>
      <w:r w:rsidRPr="005E1A48">
        <w:rPr>
          <w:rFonts w:asciiTheme="minorHAnsi" w:hAnsiTheme="minorHAnsi"/>
          <w:color w:val="3366FF"/>
          <w:sz w:val="18"/>
          <w:szCs w:val="18"/>
        </w:rPr>
        <w:t xml:space="preserve"> </w:t>
      </w:r>
      <w:r w:rsidRPr="005E1A48">
        <w:rPr>
          <w:rFonts w:asciiTheme="minorHAnsi" w:hAnsiTheme="minorHAnsi"/>
          <w:color w:val="993300"/>
          <w:sz w:val="18"/>
          <w:szCs w:val="18"/>
        </w:rPr>
        <w:t xml:space="preserve">“ Enabling Technologies for Mobility Management in Heterogeneous Networks", </w:t>
      </w:r>
      <w:r w:rsidRPr="005E1A48">
        <w:rPr>
          <w:rFonts w:asciiTheme="minorHAnsi" w:hAnsiTheme="minorHAnsi"/>
          <w:color w:val="000000"/>
          <w:sz w:val="18"/>
          <w:szCs w:val="18"/>
        </w:rPr>
        <w:t>7th International Conference Communications 2008, Bucharest, Romania 2008</w:t>
      </w:r>
    </w:p>
    <w:p w14:paraId="003B2883"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D. </w:t>
      </w:r>
      <w:proofErr w:type="spellStart"/>
      <w:r w:rsidRPr="005E1A48">
        <w:rPr>
          <w:rFonts w:asciiTheme="minorHAnsi" w:hAnsiTheme="minorHAnsi"/>
          <w:sz w:val="18"/>
          <w:szCs w:val="18"/>
        </w:rPr>
        <w:t>Triantafyllopoulou</w:t>
      </w:r>
      <w:proofErr w:type="spellEnd"/>
      <w:r w:rsidRPr="005E1A48">
        <w:rPr>
          <w:rFonts w:asciiTheme="minorHAnsi" w:hAnsiTheme="minorHAnsi"/>
          <w:sz w:val="18"/>
          <w:szCs w:val="18"/>
        </w:rPr>
        <w:t xml:space="preserve">, N. Passas, A.K. </w:t>
      </w:r>
      <w:proofErr w:type="spellStart"/>
      <w:r w:rsidRPr="005E1A48">
        <w:rPr>
          <w:rFonts w:asciiTheme="minorHAnsi" w:hAnsiTheme="minorHAnsi"/>
          <w:sz w:val="18"/>
          <w:szCs w:val="18"/>
        </w:rPr>
        <w:t>Salkintzis</w:t>
      </w:r>
      <w:proofErr w:type="spellEnd"/>
      <w:r w:rsidRPr="005E1A48">
        <w:rPr>
          <w:rFonts w:asciiTheme="minorHAnsi" w:hAnsiTheme="minorHAnsi"/>
          <w:sz w:val="18"/>
          <w:szCs w:val="18"/>
        </w:rPr>
        <w:t>, and A. Kaloxylos,</w:t>
      </w:r>
      <w:r w:rsidRPr="005E1A48">
        <w:rPr>
          <w:rFonts w:asciiTheme="minorHAnsi" w:hAnsiTheme="minorHAnsi"/>
          <w:color w:val="3366FF"/>
          <w:sz w:val="18"/>
          <w:szCs w:val="18"/>
        </w:rPr>
        <w:t xml:space="preserve"> </w:t>
      </w:r>
      <w:r w:rsidRPr="005E1A48">
        <w:rPr>
          <w:rFonts w:asciiTheme="minorHAnsi" w:hAnsiTheme="minorHAnsi"/>
          <w:color w:val="993300"/>
          <w:sz w:val="18"/>
          <w:szCs w:val="18"/>
        </w:rPr>
        <w:t xml:space="preserve">“Joint Application and Physical Layer Adaptation for Improved performance in IEEE 802.16e Networks", special session Cross-layer designs for wireless pervasive computing, </w:t>
      </w:r>
      <w:r w:rsidRPr="005E1A48">
        <w:rPr>
          <w:rFonts w:asciiTheme="minorHAnsi" w:hAnsiTheme="minorHAnsi"/>
          <w:sz w:val="18"/>
          <w:szCs w:val="18"/>
        </w:rPr>
        <w:t>ISWPC 2008</w:t>
      </w:r>
    </w:p>
    <w:p w14:paraId="788DD139"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t xml:space="preserve">D. </w:t>
      </w:r>
      <w:proofErr w:type="spellStart"/>
      <w:r w:rsidRPr="005E1A48">
        <w:rPr>
          <w:rFonts w:asciiTheme="minorHAnsi" w:hAnsiTheme="minorHAnsi"/>
          <w:sz w:val="18"/>
          <w:szCs w:val="18"/>
        </w:rPr>
        <w:t>Triantafyllopoulou</w:t>
      </w:r>
      <w:proofErr w:type="spellEnd"/>
      <w:r w:rsidRPr="005E1A48">
        <w:rPr>
          <w:rFonts w:asciiTheme="minorHAnsi" w:hAnsiTheme="minorHAnsi"/>
          <w:sz w:val="18"/>
          <w:szCs w:val="18"/>
        </w:rPr>
        <w:t>, N. Passas, and A. Kaloxylos,</w:t>
      </w:r>
      <w:r w:rsidRPr="005E1A48">
        <w:rPr>
          <w:rFonts w:asciiTheme="minorHAnsi" w:hAnsiTheme="minorHAnsi"/>
          <w:color w:val="3366FF"/>
          <w:sz w:val="18"/>
          <w:szCs w:val="18"/>
        </w:rPr>
        <w:t xml:space="preserve"> </w:t>
      </w:r>
      <w:r w:rsidRPr="005E1A48">
        <w:rPr>
          <w:rFonts w:asciiTheme="minorHAnsi" w:hAnsiTheme="minorHAnsi"/>
          <w:color w:val="993300"/>
          <w:sz w:val="18"/>
          <w:szCs w:val="18"/>
        </w:rPr>
        <w:t>"Cross-Layer Adaptation for Real-Time Broadband Multimedia over IEEE 802.16e Networks"</w:t>
      </w:r>
      <w:r w:rsidRPr="005E1A48">
        <w:rPr>
          <w:rFonts w:asciiTheme="minorHAnsi" w:hAnsiTheme="minorHAnsi"/>
          <w:sz w:val="18"/>
          <w:szCs w:val="18"/>
        </w:rPr>
        <w:t>, IEEE Broadband Multimedia Symposium, Las Vegas 2008</w:t>
      </w:r>
      <w:r w:rsidRPr="005E1A48">
        <w:rPr>
          <w:rFonts w:asciiTheme="minorHAnsi" w:hAnsiTheme="minorHAnsi"/>
          <w:color w:val="3366FF"/>
          <w:sz w:val="18"/>
          <w:szCs w:val="18"/>
        </w:rPr>
        <w:t>.</w:t>
      </w:r>
      <w:r w:rsidRPr="005E1A48">
        <w:rPr>
          <w:rFonts w:asciiTheme="minorHAnsi" w:hAnsiTheme="minorHAnsi"/>
          <w:sz w:val="18"/>
          <w:szCs w:val="18"/>
        </w:rPr>
        <w:t> </w:t>
      </w:r>
    </w:p>
    <w:p w14:paraId="73A07B48" w14:textId="77777777" w:rsidR="005E1A48" w:rsidRPr="005E1A48" w:rsidRDefault="005E1A48" w:rsidP="005E1A48">
      <w:pPr>
        <w:numPr>
          <w:ilvl w:val="0"/>
          <w:numId w:val="5"/>
        </w:numPr>
        <w:tabs>
          <w:tab w:val="left" w:pos="1698"/>
          <w:tab w:val="left" w:pos="2058"/>
        </w:tabs>
        <w:suppressAutoHyphens/>
        <w:spacing w:before="280"/>
        <w:ind w:left="283" w:hanging="283"/>
        <w:jc w:val="both"/>
        <w:rPr>
          <w:rFonts w:asciiTheme="minorHAnsi" w:hAnsiTheme="minorHAnsi"/>
          <w:sz w:val="18"/>
          <w:szCs w:val="18"/>
        </w:rPr>
      </w:pPr>
      <w:r w:rsidRPr="005E1A48">
        <w:rPr>
          <w:rFonts w:asciiTheme="minorHAnsi" w:hAnsiTheme="minorHAnsi"/>
          <w:sz w:val="18"/>
          <w:szCs w:val="18"/>
        </w:rPr>
        <w:lastRenderedPageBreak/>
        <w:t xml:space="preserve">I. </w:t>
      </w:r>
      <w:proofErr w:type="spellStart"/>
      <w:r w:rsidRPr="005E1A48">
        <w:rPr>
          <w:rFonts w:asciiTheme="minorHAnsi" w:hAnsiTheme="minorHAnsi"/>
          <w:sz w:val="18"/>
          <w:szCs w:val="18"/>
        </w:rPr>
        <w:t>Modeas</w:t>
      </w:r>
      <w:proofErr w:type="spellEnd"/>
      <w:r w:rsidRPr="005E1A48">
        <w:rPr>
          <w:rFonts w:asciiTheme="minorHAnsi" w:hAnsiTheme="minorHAnsi"/>
          <w:sz w:val="18"/>
          <w:szCs w:val="18"/>
        </w:rPr>
        <w:t xml:space="preserve">, A. Kaloxylos, N. Passas , and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“An Algorithm for Radio Resources Management in Integrated Cellular/WLAN Networks”</w:t>
      </w:r>
      <w:r w:rsidRPr="005E1A48">
        <w:rPr>
          <w:rFonts w:asciiTheme="minorHAnsi" w:hAnsiTheme="minorHAnsi"/>
          <w:sz w:val="18"/>
          <w:szCs w:val="18"/>
        </w:rPr>
        <w:t xml:space="preserve">, accepted for publication </w:t>
      </w:r>
      <w:r w:rsidRPr="005E1A48">
        <w:rPr>
          <w:rFonts w:asciiTheme="minorHAnsi" w:hAnsiTheme="minorHAnsi"/>
          <w:i/>
          <w:iCs/>
          <w:sz w:val="18"/>
          <w:szCs w:val="18"/>
        </w:rPr>
        <w:t xml:space="preserve">Proc. IEEE International Symposium on Personal, Indoor and Mobile Radio Communications (PIMRC) 2007, </w:t>
      </w:r>
      <w:r w:rsidRPr="005E1A48">
        <w:rPr>
          <w:rFonts w:asciiTheme="minorHAnsi" w:hAnsiTheme="minorHAnsi"/>
          <w:sz w:val="18"/>
          <w:szCs w:val="18"/>
        </w:rPr>
        <w:t>Athens, Greece, September 2007.</w:t>
      </w:r>
    </w:p>
    <w:p w14:paraId="6EA65FE1"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G. </w:t>
      </w:r>
      <w:proofErr w:type="spellStart"/>
      <w:r w:rsidRPr="005E1A48">
        <w:rPr>
          <w:rFonts w:asciiTheme="minorHAnsi" w:hAnsiTheme="minorHAnsi"/>
          <w:sz w:val="18"/>
          <w:szCs w:val="18"/>
        </w:rPr>
        <w:t>Lampropoulos</w:t>
      </w:r>
      <w:proofErr w:type="spellEnd"/>
      <w:r w:rsidRPr="005E1A48">
        <w:rPr>
          <w:rFonts w:asciiTheme="minorHAnsi" w:hAnsiTheme="minorHAnsi"/>
          <w:sz w:val="18"/>
          <w:szCs w:val="18"/>
        </w:rPr>
        <w:t xml:space="preserve">, A. Kaloxylos, N. Passas, and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“A Power Consumption Analysis of Tight-Coupled WLAN/UMTS Networks”</w:t>
      </w:r>
      <w:r w:rsidRPr="005E1A48">
        <w:rPr>
          <w:rFonts w:asciiTheme="minorHAnsi" w:hAnsiTheme="minorHAnsi"/>
          <w:sz w:val="18"/>
          <w:szCs w:val="18"/>
        </w:rPr>
        <w:t xml:space="preserve">, accepted for publication </w:t>
      </w:r>
      <w:r w:rsidRPr="005E1A48">
        <w:rPr>
          <w:rFonts w:asciiTheme="minorHAnsi" w:hAnsiTheme="minorHAnsi"/>
          <w:i/>
          <w:iCs/>
          <w:sz w:val="18"/>
          <w:szCs w:val="18"/>
        </w:rPr>
        <w:t xml:space="preserve">Proc. IEEE International Symposium on Personal, Indoor and Mobile Radio Communications (PIMRC) 2007, </w:t>
      </w:r>
      <w:r w:rsidRPr="005E1A48">
        <w:rPr>
          <w:rFonts w:asciiTheme="minorHAnsi" w:hAnsiTheme="minorHAnsi"/>
          <w:sz w:val="18"/>
          <w:szCs w:val="18"/>
        </w:rPr>
        <w:t>Athens, Greece, September 2007.</w:t>
      </w:r>
    </w:p>
    <w:p w14:paraId="7FB93C23"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D. </w:t>
      </w:r>
      <w:proofErr w:type="spellStart"/>
      <w:r w:rsidRPr="005E1A48">
        <w:rPr>
          <w:rFonts w:asciiTheme="minorHAnsi" w:hAnsiTheme="minorHAnsi"/>
          <w:sz w:val="18"/>
          <w:szCs w:val="18"/>
        </w:rPr>
        <w:t>Triantafyllopoulou</w:t>
      </w:r>
      <w:proofErr w:type="spellEnd"/>
      <w:r w:rsidRPr="005E1A48">
        <w:rPr>
          <w:rFonts w:asciiTheme="minorHAnsi" w:hAnsiTheme="minorHAnsi"/>
          <w:sz w:val="18"/>
          <w:szCs w:val="18"/>
        </w:rPr>
        <w:t xml:space="preserve">, N. Passas, A.K. </w:t>
      </w:r>
      <w:proofErr w:type="spellStart"/>
      <w:r w:rsidRPr="005E1A48">
        <w:rPr>
          <w:rFonts w:asciiTheme="minorHAnsi" w:hAnsiTheme="minorHAnsi"/>
          <w:sz w:val="18"/>
          <w:szCs w:val="18"/>
        </w:rPr>
        <w:t>Salkintzis</w:t>
      </w:r>
      <w:proofErr w:type="spellEnd"/>
      <w:r w:rsidRPr="005E1A48">
        <w:rPr>
          <w:rFonts w:asciiTheme="minorHAnsi" w:hAnsiTheme="minorHAnsi"/>
          <w:sz w:val="18"/>
          <w:szCs w:val="18"/>
        </w:rPr>
        <w:t xml:space="preserve">, and A. Kaloxylos, </w:t>
      </w:r>
      <w:r w:rsidRPr="005E1A48">
        <w:rPr>
          <w:rFonts w:asciiTheme="minorHAnsi" w:hAnsiTheme="minorHAnsi"/>
          <w:color w:val="CC6633"/>
          <w:sz w:val="18"/>
          <w:szCs w:val="18"/>
        </w:rPr>
        <w:t>“A Heuristic Cross-Layer Mechanism for Real-Time Traffic in IEEE 802.16 Networks</w:t>
      </w:r>
      <w:r w:rsidRPr="005E1A48">
        <w:rPr>
          <w:rFonts w:asciiTheme="minorHAnsi" w:hAnsiTheme="minorHAnsi"/>
          <w:sz w:val="18"/>
          <w:szCs w:val="18"/>
        </w:rPr>
        <w:t xml:space="preserve">”, </w:t>
      </w:r>
      <w:r w:rsidRPr="005E1A48">
        <w:rPr>
          <w:rFonts w:asciiTheme="minorHAnsi" w:hAnsiTheme="minorHAnsi"/>
          <w:i/>
          <w:iCs/>
          <w:sz w:val="18"/>
          <w:szCs w:val="18"/>
        </w:rPr>
        <w:t xml:space="preserve">Proc. IEEE International Symposium on Personal, Indoor and Mobile Radio Communications (PIMRC) 2007, </w:t>
      </w:r>
      <w:r w:rsidRPr="005E1A48">
        <w:rPr>
          <w:rFonts w:asciiTheme="minorHAnsi" w:hAnsiTheme="minorHAnsi"/>
          <w:sz w:val="18"/>
          <w:szCs w:val="18"/>
        </w:rPr>
        <w:t>Athens, Greece, September 2007.</w:t>
      </w:r>
    </w:p>
    <w:p w14:paraId="0044FF3C"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D. </w:t>
      </w:r>
      <w:proofErr w:type="spellStart"/>
      <w:r w:rsidRPr="005E1A48">
        <w:rPr>
          <w:rFonts w:asciiTheme="minorHAnsi" w:hAnsiTheme="minorHAnsi"/>
          <w:sz w:val="18"/>
          <w:szCs w:val="18"/>
        </w:rPr>
        <w:t>Triantafyllopoulou</w:t>
      </w:r>
      <w:proofErr w:type="spellEnd"/>
      <w:r w:rsidRPr="005E1A48">
        <w:rPr>
          <w:rFonts w:asciiTheme="minorHAnsi" w:hAnsiTheme="minorHAnsi"/>
          <w:sz w:val="18"/>
          <w:szCs w:val="18"/>
        </w:rPr>
        <w:t>, N. Passas, A. Kaloxylos, “</w:t>
      </w:r>
      <w:r w:rsidRPr="005E1A48">
        <w:rPr>
          <w:rFonts w:asciiTheme="minorHAnsi" w:hAnsiTheme="minorHAnsi"/>
          <w:color w:val="CC6633"/>
          <w:sz w:val="18"/>
          <w:szCs w:val="18"/>
        </w:rPr>
        <w:t xml:space="preserve">A cross-layer </w:t>
      </w:r>
      <w:proofErr w:type="spellStart"/>
      <w:r w:rsidRPr="005E1A48">
        <w:rPr>
          <w:rFonts w:asciiTheme="minorHAnsi" w:hAnsiTheme="minorHAnsi"/>
          <w:color w:val="CC6633"/>
          <w:sz w:val="18"/>
          <w:szCs w:val="18"/>
        </w:rPr>
        <w:t>optimisation</w:t>
      </w:r>
      <w:proofErr w:type="spellEnd"/>
      <w:r w:rsidRPr="005E1A48">
        <w:rPr>
          <w:rFonts w:asciiTheme="minorHAnsi" w:hAnsiTheme="minorHAnsi"/>
          <w:color w:val="CC6633"/>
          <w:sz w:val="18"/>
          <w:szCs w:val="18"/>
        </w:rPr>
        <w:t xml:space="preserve"> mechanism for multimedia traffic over IEEE802.16 Networks”</w:t>
      </w:r>
      <w:r w:rsidRPr="005E1A48">
        <w:rPr>
          <w:rFonts w:asciiTheme="minorHAnsi" w:hAnsiTheme="minorHAnsi"/>
          <w:sz w:val="18"/>
          <w:szCs w:val="18"/>
        </w:rPr>
        <w:t>, 13th European Wireless Conference, Paris France, 2007.</w:t>
      </w:r>
    </w:p>
    <w:p w14:paraId="72003F4A"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w:t>
      </w:r>
      <w:proofErr w:type="spellStart"/>
      <w:r w:rsidRPr="005E1A48">
        <w:rPr>
          <w:rFonts w:asciiTheme="minorHAnsi" w:hAnsiTheme="minorHAnsi" w:cs="Arial"/>
          <w:sz w:val="18"/>
          <w:szCs w:val="18"/>
        </w:rPr>
        <w:t>Schieder</w:t>
      </w:r>
      <w:proofErr w:type="spellEnd"/>
      <w:r w:rsidRPr="005E1A48">
        <w:rPr>
          <w:rFonts w:asciiTheme="minorHAnsi" w:hAnsiTheme="minorHAnsi" w:cs="Arial"/>
          <w:sz w:val="18"/>
          <w:szCs w:val="18"/>
        </w:rPr>
        <w:t xml:space="preserve">, E. </w:t>
      </w:r>
      <w:proofErr w:type="spellStart"/>
      <w:r w:rsidRPr="005E1A48">
        <w:rPr>
          <w:rFonts w:asciiTheme="minorHAnsi" w:hAnsiTheme="minorHAnsi" w:cs="Arial"/>
          <w:sz w:val="18"/>
          <w:szCs w:val="18"/>
        </w:rPr>
        <w:t>Tragos</w:t>
      </w:r>
      <w:proofErr w:type="spellEnd"/>
      <w:r w:rsidRPr="005E1A48">
        <w:rPr>
          <w:rFonts w:asciiTheme="minorHAnsi" w:hAnsiTheme="minorHAnsi" w:cs="Arial"/>
          <w:sz w:val="18"/>
          <w:szCs w:val="18"/>
        </w:rPr>
        <w:t xml:space="preserve">, A. </w:t>
      </w:r>
      <w:proofErr w:type="spellStart"/>
      <w:r w:rsidRPr="005E1A48">
        <w:rPr>
          <w:rFonts w:asciiTheme="minorHAnsi" w:hAnsiTheme="minorHAnsi" w:cs="Arial"/>
          <w:sz w:val="18"/>
          <w:szCs w:val="18"/>
        </w:rPr>
        <w:t>Mihailovic</w:t>
      </w:r>
      <w:proofErr w:type="spellEnd"/>
      <w:r w:rsidRPr="005E1A48">
        <w:rPr>
          <w:rFonts w:asciiTheme="minorHAnsi" w:hAnsiTheme="minorHAnsi" w:cs="Arial"/>
          <w:sz w:val="18"/>
          <w:szCs w:val="18"/>
        </w:rPr>
        <w:t xml:space="preserve">, A. Kaloxylos, et al, </w:t>
      </w:r>
      <w:r w:rsidRPr="005E1A48">
        <w:rPr>
          <w:rFonts w:asciiTheme="minorHAnsi" w:hAnsiTheme="minorHAnsi" w:cs="Arial"/>
          <w:color w:val="CC6633"/>
          <w:sz w:val="18"/>
          <w:szCs w:val="18"/>
        </w:rPr>
        <w:t>“Mobility Management and Radio Resource Management in the WWI System architecture”</w:t>
      </w:r>
      <w:r w:rsidRPr="005E1A48">
        <w:rPr>
          <w:rFonts w:asciiTheme="minorHAnsi" w:hAnsiTheme="minorHAnsi" w:cs="Arial"/>
          <w:sz w:val="18"/>
          <w:szCs w:val="18"/>
        </w:rPr>
        <w:t>, Proceedings of the 17th WWRF meeting Heidelberg, Nov 2006</w:t>
      </w:r>
    </w:p>
    <w:p w14:paraId="0E88F751"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G. </w:t>
      </w:r>
      <w:proofErr w:type="spellStart"/>
      <w:r w:rsidRPr="005E1A48">
        <w:rPr>
          <w:rFonts w:asciiTheme="minorHAnsi" w:hAnsiTheme="minorHAnsi"/>
          <w:sz w:val="18"/>
          <w:szCs w:val="18"/>
        </w:rPr>
        <w:t>Lampropoulos</w:t>
      </w:r>
      <w:proofErr w:type="spellEnd"/>
      <w:r w:rsidRPr="005E1A48">
        <w:rPr>
          <w:rFonts w:asciiTheme="minorHAnsi" w:hAnsiTheme="minorHAnsi"/>
          <w:sz w:val="18"/>
          <w:szCs w:val="18"/>
        </w:rPr>
        <w:t xml:space="preserve">, A. Kaloxylos, N. Passas,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“A seamless service continuity scheme for enhanced network performance in UMTS/WLAN Networks”</w:t>
      </w:r>
      <w:r w:rsidRPr="005E1A48">
        <w:rPr>
          <w:rFonts w:asciiTheme="minorHAnsi" w:hAnsiTheme="minorHAnsi"/>
          <w:sz w:val="18"/>
          <w:szCs w:val="18"/>
        </w:rPr>
        <w:t>, IEEE PIMRC 2006.</w:t>
      </w:r>
    </w:p>
    <w:p w14:paraId="3784A2D6"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A. Kaloxylos et. al, </w:t>
      </w:r>
      <w:r w:rsidRPr="005E1A48">
        <w:rPr>
          <w:rFonts w:asciiTheme="minorHAnsi" w:hAnsiTheme="minorHAnsi"/>
          <w:color w:val="CC6633"/>
          <w:sz w:val="18"/>
          <w:szCs w:val="18"/>
        </w:rPr>
        <w:t xml:space="preserve">“Mobility Support for a </w:t>
      </w:r>
      <w:proofErr w:type="spellStart"/>
      <w:r w:rsidRPr="005E1A48">
        <w:rPr>
          <w:rFonts w:asciiTheme="minorHAnsi" w:hAnsiTheme="minorHAnsi"/>
          <w:color w:val="CC6633"/>
          <w:sz w:val="18"/>
          <w:szCs w:val="18"/>
        </w:rPr>
        <w:t>QoS</w:t>
      </w:r>
      <w:proofErr w:type="spellEnd"/>
      <w:r w:rsidRPr="005E1A48">
        <w:rPr>
          <w:rFonts w:asciiTheme="minorHAnsi" w:hAnsiTheme="minorHAnsi"/>
          <w:color w:val="CC6633"/>
          <w:sz w:val="18"/>
          <w:szCs w:val="18"/>
        </w:rPr>
        <w:t xml:space="preserve"> Aggregation Protocol”</w:t>
      </w:r>
      <w:r w:rsidRPr="005E1A48">
        <w:rPr>
          <w:rFonts w:asciiTheme="minorHAnsi" w:hAnsiTheme="minorHAnsi"/>
          <w:sz w:val="18"/>
          <w:szCs w:val="18"/>
        </w:rPr>
        <w:t xml:space="preserve">, Fifth International Symposium on Communication Systems, Networks and Digital Signal Processing, 19-21 July 2006 </w:t>
      </w:r>
      <w:proofErr w:type="spellStart"/>
      <w:r w:rsidRPr="005E1A48">
        <w:rPr>
          <w:rFonts w:asciiTheme="minorHAnsi" w:hAnsiTheme="minorHAnsi"/>
          <w:sz w:val="18"/>
          <w:szCs w:val="18"/>
        </w:rPr>
        <w:t>Patra</w:t>
      </w:r>
      <w:proofErr w:type="spellEnd"/>
      <w:r w:rsidRPr="005E1A48">
        <w:rPr>
          <w:rFonts w:asciiTheme="minorHAnsi" w:hAnsiTheme="minorHAnsi"/>
          <w:sz w:val="18"/>
          <w:szCs w:val="18"/>
        </w:rPr>
        <w:t xml:space="preserve"> Greece.</w:t>
      </w:r>
    </w:p>
    <w:p w14:paraId="7667BF5C"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proofErr w:type="spellStart"/>
      <w:r w:rsidRPr="005E1A48">
        <w:rPr>
          <w:rFonts w:asciiTheme="minorHAnsi" w:hAnsiTheme="minorHAnsi"/>
          <w:sz w:val="18"/>
          <w:szCs w:val="18"/>
        </w:rPr>
        <w:t>Karim</w:t>
      </w:r>
      <w:proofErr w:type="spellEnd"/>
      <w:r w:rsidRPr="005E1A48">
        <w:rPr>
          <w:rFonts w:asciiTheme="minorHAnsi" w:hAnsiTheme="minorHAnsi"/>
          <w:sz w:val="18"/>
          <w:szCs w:val="18"/>
        </w:rPr>
        <w:t xml:space="preserve"> El-</w:t>
      </w:r>
      <w:proofErr w:type="spellStart"/>
      <w:r w:rsidRPr="005E1A48">
        <w:rPr>
          <w:rFonts w:asciiTheme="minorHAnsi" w:hAnsiTheme="minorHAnsi"/>
          <w:sz w:val="18"/>
          <w:szCs w:val="18"/>
        </w:rPr>
        <w:t>Khazen</w:t>
      </w:r>
      <w:proofErr w:type="spellEnd"/>
      <w:r w:rsidRPr="005E1A48">
        <w:rPr>
          <w:rFonts w:asciiTheme="minorHAnsi" w:hAnsiTheme="minorHAnsi"/>
          <w:sz w:val="18"/>
          <w:szCs w:val="18"/>
        </w:rPr>
        <w:t xml:space="preserve">, Didier Bourse, </w:t>
      </w:r>
      <w:proofErr w:type="spellStart"/>
      <w:r w:rsidRPr="005E1A48">
        <w:rPr>
          <w:rFonts w:asciiTheme="minorHAnsi" w:hAnsiTheme="minorHAnsi"/>
          <w:sz w:val="18"/>
          <w:szCs w:val="18"/>
        </w:rPr>
        <w:t>Makis</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Stamatelatos</w:t>
      </w:r>
      <w:proofErr w:type="spellEnd"/>
      <w:r w:rsidRPr="005E1A48">
        <w:rPr>
          <w:rFonts w:asciiTheme="minorHAnsi" w:hAnsiTheme="minorHAnsi"/>
          <w:sz w:val="18"/>
          <w:szCs w:val="18"/>
        </w:rPr>
        <w:t xml:space="preserve">, Alex Kaloxylos, </w:t>
      </w:r>
      <w:proofErr w:type="spellStart"/>
      <w:r w:rsidRPr="005E1A48">
        <w:rPr>
          <w:rFonts w:asciiTheme="minorHAnsi" w:hAnsiTheme="minorHAnsi"/>
          <w:sz w:val="18"/>
          <w:szCs w:val="18"/>
        </w:rPr>
        <w:t>Konstantina</w:t>
      </w:r>
      <w:proofErr w:type="spellEnd"/>
      <w:r w:rsidRPr="005E1A48">
        <w:rPr>
          <w:rFonts w:asciiTheme="minorHAnsi" w:hAnsiTheme="minorHAnsi"/>
          <w:sz w:val="18"/>
          <w:szCs w:val="18"/>
        </w:rPr>
        <w:t xml:space="preserve"> </w:t>
      </w:r>
      <w:proofErr w:type="spellStart"/>
      <w:r w:rsidRPr="005E1A48">
        <w:rPr>
          <w:rFonts w:asciiTheme="minorHAnsi" w:hAnsiTheme="minorHAnsi"/>
          <w:sz w:val="18"/>
          <w:szCs w:val="18"/>
        </w:rPr>
        <w:t>Kominaki</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“Viable Business Roles towards Reconfigurable Business Eco-Systems”</w:t>
      </w:r>
      <w:r w:rsidRPr="005E1A48">
        <w:rPr>
          <w:rFonts w:asciiTheme="minorHAnsi" w:hAnsiTheme="minorHAnsi"/>
          <w:sz w:val="18"/>
          <w:szCs w:val="18"/>
        </w:rPr>
        <w:t>, IST Mobile Summit 2006.</w:t>
      </w:r>
    </w:p>
    <w:p w14:paraId="0525218A"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w:t>
      </w:r>
      <w:hyperlink r:id="rId14" w:history="1">
        <w:r w:rsidRPr="005E1A48">
          <w:rPr>
            <w:rStyle w:val="Hyperlink"/>
            <w:rFonts w:asciiTheme="minorHAnsi" w:hAnsiTheme="minorHAnsi"/>
            <w:sz w:val="18"/>
            <w:szCs w:val="18"/>
          </w:rPr>
          <w:t>A. Kaloxylos</w:t>
        </w:r>
      </w:hyperlink>
      <w:r w:rsidRPr="005E1A48">
        <w:rPr>
          <w:rFonts w:asciiTheme="minorHAnsi" w:hAnsiTheme="minorHAnsi"/>
          <w:sz w:val="18"/>
          <w:szCs w:val="18"/>
        </w:rPr>
        <w:t xml:space="preserve">, </w:t>
      </w:r>
      <w:hyperlink r:id="rId15" w:history="1">
        <w:r w:rsidRPr="005E1A48">
          <w:rPr>
            <w:rStyle w:val="Hyperlink"/>
            <w:rFonts w:asciiTheme="minorHAnsi" w:hAnsiTheme="minorHAnsi"/>
            <w:sz w:val="18"/>
            <w:szCs w:val="18"/>
          </w:rPr>
          <w:t>A. Maras</w:t>
        </w:r>
      </w:hyperlink>
      <w:r w:rsidRPr="005E1A48">
        <w:rPr>
          <w:rFonts w:asciiTheme="minorHAnsi" w:hAnsiTheme="minorHAnsi"/>
          <w:sz w:val="18"/>
          <w:szCs w:val="18"/>
        </w:rPr>
        <w:t xml:space="preserve">: </w:t>
      </w:r>
      <w:r w:rsidRPr="005E1A48">
        <w:rPr>
          <w:rFonts w:asciiTheme="minorHAnsi" w:hAnsiTheme="minorHAnsi"/>
          <w:color w:val="CC6633"/>
          <w:sz w:val="18"/>
          <w:szCs w:val="18"/>
        </w:rPr>
        <w:t>“Mobility management for beyond 3G reconfigurable systems”</w:t>
      </w:r>
      <w:r w:rsidRPr="005E1A48">
        <w:rPr>
          <w:rFonts w:asciiTheme="minorHAnsi" w:hAnsiTheme="minorHAnsi"/>
          <w:sz w:val="18"/>
          <w:szCs w:val="18"/>
        </w:rPr>
        <w:t xml:space="preserve">. </w:t>
      </w:r>
      <w:hyperlink r:id="rId16" w:anchor="AlonistiotiKM05" w:history="1">
        <w:r w:rsidRPr="005E1A48">
          <w:rPr>
            <w:rStyle w:val="Hyperlink"/>
            <w:rFonts w:asciiTheme="minorHAnsi" w:hAnsiTheme="minorHAnsi"/>
            <w:sz w:val="18"/>
            <w:szCs w:val="18"/>
          </w:rPr>
          <w:t>ICETE 2005</w:t>
        </w:r>
      </w:hyperlink>
      <w:r w:rsidRPr="005E1A48">
        <w:rPr>
          <w:rFonts w:asciiTheme="minorHAnsi" w:hAnsiTheme="minorHAnsi"/>
          <w:sz w:val="18"/>
          <w:szCs w:val="18"/>
        </w:rPr>
        <w:t>, Proceedings of the Second International Conference on e-Business and Telecommunication Networks, Reading, UK, October 3-7, 2005. INSTICC Press 2005, ISBN 972-8865-32-5</w:t>
      </w:r>
    </w:p>
    <w:p w14:paraId="7C845B02"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G. </w:t>
      </w:r>
      <w:proofErr w:type="spellStart"/>
      <w:r w:rsidRPr="005E1A48">
        <w:rPr>
          <w:rFonts w:asciiTheme="minorHAnsi" w:hAnsiTheme="minorHAnsi"/>
          <w:sz w:val="18"/>
          <w:szCs w:val="18"/>
        </w:rPr>
        <w:t>Lambropoulos</w:t>
      </w:r>
      <w:proofErr w:type="spellEnd"/>
      <w:r w:rsidRPr="005E1A48">
        <w:rPr>
          <w:rFonts w:asciiTheme="minorHAnsi" w:hAnsiTheme="minorHAnsi"/>
          <w:sz w:val="18"/>
          <w:szCs w:val="18"/>
        </w:rPr>
        <w:t xml:space="preserve">, N. Passas, A. Kaloxylos,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“Connection-based Mobility Management for Seamless Service Continuity in Heterogeneous”</w:t>
      </w:r>
      <w:r w:rsidRPr="005E1A48">
        <w:rPr>
          <w:rFonts w:asciiTheme="minorHAnsi" w:hAnsiTheme="minorHAnsi"/>
          <w:sz w:val="18"/>
          <w:szCs w:val="18"/>
        </w:rPr>
        <w:t>, First International Workshop on Convergence of Heterogeneous Wireless Networks, July 10, 2005 in Budapest, Hungary</w:t>
      </w:r>
    </w:p>
    <w:p w14:paraId="7CA45E8C"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 M. </w:t>
      </w:r>
      <w:proofErr w:type="spellStart"/>
      <w:r w:rsidRPr="005E1A48">
        <w:rPr>
          <w:rFonts w:asciiTheme="minorHAnsi" w:hAnsiTheme="minorHAnsi"/>
          <w:sz w:val="18"/>
          <w:szCs w:val="18"/>
        </w:rPr>
        <w:t>Koutsopoulou</w:t>
      </w:r>
      <w:proofErr w:type="spellEnd"/>
      <w:r w:rsidRPr="005E1A48">
        <w:rPr>
          <w:rFonts w:asciiTheme="minorHAnsi" w:hAnsiTheme="minorHAnsi"/>
          <w:sz w:val="18"/>
          <w:szCs w:val="18"/>
        </w:rPr>
        <w:t xml:space="preserve">, S. </w:t>
      </w:r>
      <w:proofErr w:type="spellStart"/>
      <w:r w:rsidRPr="005E1A48">
        <w:rPr>
          <w:rFonts w:asciiTheme="minorHAnsi" w:hAnsiTheme="minorHAnsi"/>
          <w:sz w:val="18"/>
          <w:szCs w:val="18"/>
        </w:rPr>
        <w:t>Panagiotakis</w:t>
      </w:r>
      <w:proofErr w:type="spellEnd"/>
      <w:r w:rsidRPr="005E1A48">
        <w:rPr>
          <w:rFonts w:asciiTheme="minorHAnsi" w:hAnsiTheme="minorHAnsi"/>
          <w:sz w:val="18"/>
          <w:szCs w:val="18"/>
        </w:rPr>
        <w:t xml:space="preserve">, A.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A. Kaloxylos, </w:t>
      </w:r>
      <w:r w:rsidRPr="005E1A48">
        <w:rPr>
          <w:rFonts w:asciiTheme="minorHAnsi" w:hAnsiTheme="minorHAnsi"/>
          <w:color w:val="CC6633"/>
          <w:sz w:val="18"/>
          <w:szCs w:val="18"/>
        </w:rPr>
        <w:t>“Middleware platform for the support of charging reconfiguration actions”</w:t>
      </w:r>
      <w:r w:rsidRPr="005E1A48">
        <w:rPr>
          <w:rFonts w:asciiTheme="minorHAnsi" w:hAnsiTheme="minorHAnsi"/>
          <w:sz w:val="18"/>
          <w:szCs w:val="18"/>
        </w:rPr>
        <w:t>, 2nd International Workshop on Next Generation Networking Middleware (NGNM05), Waterloo, Canada, May 2005</w:t>
      </w:r>
    </w:p>
    <w:p w14:paraId="48CC26C2"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M. </w:t>
      </w:r>
      <w:proofErr w:type="spellStart"/>
      <w:r w:rsidRPr="005E1A48">
        <w:rPr>
          <w:rFonts w:asciiTheme="minorHAnsi" w:hAnsiTheme="minorHAnsi"/>
          <w:sz w:val="18"/>
          <w:szCs w:val="18"/>
        </w:rPr>
        <w:t>Koutsopoulou</w:t>
      </w:r>
      <w:proofErr w:type="spellEnd"/>
      <w:r w:rsidRPr="005E1A48">
        <w:rPr>
          <w:rFonts w:asciiTheme="minorHAnsi" w:hAnsiTheme="minorHAnsi"/>
          <w:sz w:val="18"/>
          <w:szCs w:val="18"/>
        </w:rPr>
        <w:t xml:space="preserve">, S. </w:t>
      </w:r>
      <w:proofErr w:type="spellStart"/>
      <w:r w:rsidRPr="005E1A48">
        <w:rPr>
          <w:rFonts w:asciiTheme="minorHAnsi" w:hAnsiTheme="minorHAnsi"/>
          <w:sz w:val="18"/>
          <w:szCs w:val="18"/>
        </w:rPr>
        <w:t>Panagiotakis</w:t>
      </w:r>
      <w:proofErr w:type="spellEnd"/>
      <w:r w:rsidRPr="005E1A48">
        <w:rPr>
          <w:rFonts w:asciiTheme="minorHAnsi" w:hAnsiTheme="minorHAnsi"/>
          <w:sz w:val="18"/>
          <w:szCs w:val="18"/>
        </w:rPr>
        <w:t xml:space="preserve">, A.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A. Kaloxylos, </w:t>
      </w:r>
      <w:r w:rsidRPr="005E1A48">
        <w:rPr>
          <w:rFonts w:asciiTheme="minorHAnsi" w:hAnsiTheme="minorHAnsi"/>
          <w:color w:val="CC6633"/>
          <w:sz w:val="18"/>
          <w:szCs w:val="18"/>
        </w:rPr>
        <w:t>“</w:t>
      </w:r>
      <w:proofErr w:type="spellStart"/>
      <w:r w:rsidRPr="005E1A48">
        <w:rPr>
          <w:rFonts w:asciiTheme="minorHAnsi" w:hAnsiTheme="minorHAnsi"/>
          <w:color w:val="CC6633"/>
          <w:sz w:val="18"/>
          <w:szCs w:val="18"/>
        </w:rPr>
        <w:t>Customised</w:t>
      </w:r>
      <w:proofErr w:type="spellEnd"/>
      <w:r w:rsidRPr="005E1A48">
        <w:rPr>
          <w:rFonts w:asciiTheme="minorHAnsi" w:hAnsiTheme="minorHAnsi"/>
          <w:color w:val="CC6633"/>
          <w:sz w:val="18"/>
          <w:szCs w:val="18"/>
        </w:rPr>
        <w:t xml:space="preserve"> Billing for Location-based Services”</w:t>
      </w:r>
      <w:r w:rsidRPr="005E1A48">
        <w:rPr>
          <w:rFonts w:asciiTheme="minorHAnsi" w:hAnsiTheme="minorHAnsi"/>
          <w:sz w:val="18"/>
          <w:szCs w:val="18"/>
        </w:rPr>
        <w:t>, 5th IFIP International Conference on Distributed Applications and interoperable systems</w:t>
      </w:r>
      <w:r w:rsidRPr="005E1A48">
        <w:rPr>
          <w:rFonts w:asciiTheme="minorHAnsi" w:hAnsiTheme="minorHAnsi"/>
          <w:bCs/>
          <w:sz w:val="18"/>
          <w:szCs w:val="18"/>
        </w:rPr>
        <w:t xml:space="preserve"> </w:t>
      </w:r>
      <w:r w:rsidRPr="005E1A48">
        <w:rPr>
          <w:rFonts w:asciiTheme="minorHAnsi" w:hAnsiTheme="minorHAnsi"/>
          <w:sz w:val="18"/>
          <w:szCs w:val="18"/>
        </w:rPr>
        <w:t>(DAIS 2005), Athens, Greece, June 2005, also appeared in Lecture Notes in Computer Science, Publisher: Springer-</w:t>
      </w:r>
      <w:proofErr w:type="spellStart"/>
      <w:r w:rsidRPr="005E1A48">
        <w:rPr>
          <w:rFonts w:asciiTheme="minorHAnsi" w:hAnsiTheme="minorHAnsi"/>
          <w:sz w:val="18"/>
          <w:szCs w:val="18"/>
        </w:rPr>
        <w:t>Verlag</w:t>
      </w:r>
      <w:proofErr w:type="spellEnd"/>
      <w:r w:rsidRPr="005E1A48">
        <w:rPr>
          <w:rFonts w:asciiTheme="minorHAnsi" w:hAnsiTheme="minorHAnsi"/>
          <w:sz w:val="18"/>
          <w:szCs w:val="18"/>
        </w:rPr>
        <w:t xml:space="preserve"> GmbH, ISSN: 0302-9743, Volume 3543/2005</w:t>
      </w:r>
    </w:p>
    <w:p w14:paraId="5AF7AABB"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S. </w:t>
      </w:r>
      <w:proofErr w:type="spellStart"/>
      <w:r w:rsidRPr="005E1A48">
        <w:rPr>
          <w:rFonts w:asciiTheme="minorHAnsi" w:hAnsiTheme="minorHAnsi"/>
          <w:sz w:val="18"/>
          <w:szCs w:val="18"/>
        </w:rPr>
        <w:t>Panagiotakis</w:t>
      </w:r>
      <w:proofErr w:type="spellEnd"/>
      <w:r w:rsidRPr="005E1A48">
        <w:rPr>
          <w:rFonts w:asciiTheme="minorHAnsi" w:hAnsiTheme="minorHAnsi"/>
          <w:sz w:val="18"/>
          <w:szCs w:val="18"/>
        </w:rPr>
        <w:t xml:space="preserve">, A. Kaloxylos, </w:t>
      </w:r>
      <w:r w:rsidRPr="005E1A48">
        <w:rPr>
          <w:rFonts w:asciiTheme="minorHAnsi" w:hAnsiTheme="minorHAnsi"/>
          <w:color w:val="CC6633"/>
          <w:sz w:val="18"/>
          <w:szCs w:val="18"/>
        </w:rPr>
        <w:t>“A framework for dynamic and context aware composition of adaptable mobile services”</w:t>
      </w:r>
      <w:r w:rsidRPr="005E1A48">
        <w:rPr>
          <w:rFonts w:asciiTheme="minorHAnsi" w:hAnsiTheme="minorHAnsi"/>
          <w:sz w:val="18"/>
          <w:szCs w:val="18"/>
        </w:rPr>
        <w:t>,   Third International conference on computer science, software engineering, information technology, e-business and applications, Cairo, Egypt 2004</w:t>
      </w:r>
    </w:p>
    <w:p w14:paraId="6A5DA1FF"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M. </w:t>
      </w:r>
      <w:proofErr w:type="spellStart"/>
      <w:r w:rsidRPr="005E1A48">
        <w:rPr>
          <w:rFonts w:asciiTheme="minorHAnsi" w:hAnsiTheme="minorHAnsi"/>
          <w:sz w:val="18"/>
          <w:szCs w:val="18"/>
        </w:rPr>
        <w:t>Koutsopoulou</w:t>
      </w:r>
      <w:proofErr w:type="spellEnd"/>
      <w:r w:rsidRPr="005E1A48">
        <w:rPr>
          <w:rFonts w:asciiTheme="minorHAnsi" w:hAnsiTheme="minorHAnsi"/>
          <w:sz w:val="18"/>
          <w:szCs w:val="18"/>
        </w:rPr>
        <w:t xml:space="preserve">, A. Kaloxylos, A.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“A Platform for Charging, Billing &amp; Accounting in Future Mobile Networks”</w:t>
      </w:r>
      <w:r w:rsidRPr="005E1A48">
        <w:rPr>
          <w:rFonts w:asciiTheme="minorHAnsi" w:hAnsiTheme="minorHAnsi"/>
          <w:sz w:val="18"/>
          <w:szCs w:val="18"/>
        </w:rPr>
        <w:t>, 1st International Workshop on Next Generation Networking Middleware (NGNM04), Athens, Greece, May 2004</w:t>
      </w:r>
    </w:p>
    <w:p w14:paraId="251C9A37"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A. </w:t>
      </w:r>
      <w:proofErr w:type="spellStart"/>
      <w:r w:rsidRPr="005E1A48">
        <w:rPr>
          <w:rFonts w:asciiTheme="minorHAnsi" w:hAnsiTheme="minorHAnsi"/>
          <w:sz w:val="18"/>
          <w:szCs w:val="18"/>
        </w:rPr>
        <w:t>Glentis</w:t>
      </w:r>
      <w:proofErr w:type="spellEnd"/>
      <w:r w:rsidRPr="005E1A48">
        <w:rPr>
          <w:rFonts w:asciiTheme="minorHAnsi" w:hAnsiTheme="minorHAnsi"/>
          <w:sz w:val="18"/>
          <w:szCs w:val="18"/>
        </w:rPr>
        <w:t xml:space="preserve">, F. </w:t>
      </w:r>
      <w:proofErr w:type="spellStart"/>
      <w:r w:rsidRPr="005E1A48">
        <w:rPr>
          <w:rFonts w:asciiTheme="minorHAnsi" w:hAnsiTheme="minorHAnsi"/>
          <w:sz w:val="18"/>
          <w:szCs w:val="18"/>
        </w:rPr>
        <w:t>Foukalas</w:t>
      </w:r>
      <w:proofErr w:type="spellEnd"/>
      <w:r w:rsidRPr="005E1A48">
        <w:rPr>
          <w:rFonts w:asciiTheme="minorHAnsi" w:hAnsiTheme="minorHAnsi"/>
          <w:sz w:val="18"/>
          <w:szCs w:val="18"/>
        </w:rPr>
        <w:t xml:space="preserve">, A. Kaloxylos, </w:t>
      </w:r>
      <w:r w:rsidRPr="005E1A48">
        <w:rPr>
          <w:rFonts w:asciiTheme="minorHAnsi" w:hAnsiTheme="minorHAnsi"/>
          <w:color w:val="CC6633"/>
          <w:sz w:val="18"/>
          <w:szCs w:val="18"/>
        </w:rPr>
        <w:t>“RMP: Reconfiguration Management Plane for the support of policy based network reconfiguration”</w:t>
      </w:r>
      <w:r w:rsidRPr="005E1A48">
        <w:rPr>
          <w:rFonts w:asciiTheme="minorHAnsi" w:hAnsiTheme="minorHAnsi"/>
          <w:sz w:val="18"/>
          <w:szCs w:val="18"/>
        </w:rPr>
        <w:t>, PIMRC 2004, Barcelona, Spain, September 2004, accepted for publication</w:t>
      </w:r>
    </w:p>
    <w:p w14:paraId="5554FD01"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t xml:space="preserve">F. Marx, S. Hope,  A. </w:t>
      </w:r>
      <w:proofErr w:type="spellStart"/>
      <w:r w:rsidRPr="005E1A48">
        <w:rPr>
          <w:rFonts w:asciiTheme="minorHAnsi" w:hAnsiTheme="minorHAnsi"/>
          <w:sz w:val="18"/>
          <w:szCs w:val="18"/>
        </w:rPr>
        <w:t>Delautre</w:t>
      </w:r>
      <w:proofErr w:type="spellEnd"/>
      <w:r w:rsidRPr="005E1A48">
        <w:rPr>
          <w:rFonts w:asciiTheme="minorHAnsi" w:hAnsiTheme="minorHAnsi"/>
          <w:sz w:val="18"/>
          <w:szCs w:val="18"/>
        </w:rPr>
        <w:t xml:space="preserve">, E. </w:t>
      </w:r>
      <w:proofErr w:type="spellStart"/>
      <w:r w:rsidRPr="005E1A48">
        <w:rPr>
          <w:rFonts w:asciiTheme="minorHAnsi" w:hAnsiTheme="minorHAnsi"/>
          <w:sz w:val="18"/>
          <w:szCs w:val="18"/>
        </w:rPr>
        <w:t>Buracchini</w:t>
      </w:r>
      <w:proofErr w:type="spellEnd"/>
      <w:r w:rsidRPr="005E1A48">
        <w:rPr>
          <w:rFonts w:asciiTheme="minorHAnsi" w:hAnsiTheme="minorHAnsi"/>
          <w:sz w:val="18"/>
          <w:szCs w:val="18"/>
        </w:rPr>
        <w:t xml:space="preserve">, P. </w:t>
      </w:r>
      <w:proofErr w:type="spellStart"/>
      <w:r w:rsidRPr="005E1A48">
        <w:rPr>
          <w:rFonts w:asciiTheme="minorHAnsi" w:hAnsiTheme="minorHAnsi"/>
          <w:sz w:val="18"/>
          <w:szCs w:val="18"/>
        </w:rPr>
        <w:t>Goria</w:t>
      </w:r>
      <w:proofErr w:type="spellEnd"/>
      <w:r w:rsidRPr="005E1A48">
        <w:rPr>
          <w:rFonts w:asciiTheme="minorHAnsi" w:hAnsiTheme="minorHAnsi"/>
          <w:sz w:val="18"/>
          <w:szCs w:val="18"/>
        </w:rPr>
        <w:t xml:space="preserve"> A. </w:t>
      </w:r>
      <w:proofErr w:type="spellStart"/>
      <w:r w:rsidRPr="005E1A48">
        <w:rPr>
          <w:rFonts w:asciiTheme="minorHAnsi" w:hAnsiTheme="minorHAnsi"/>
          <w:sz w:val="18"/>
          <w:szCs w:val="18"/>
        </w:rPr>
        <w:t>Trogolo</w:t>
      </w:r>
      <w:proofErr w:type="spellEnd"/>
      <w:r w:rsidRPr="005E1A48">
        <w:rPr>
          <w:rFonts w:asciiTheme="minorHAnsi" w:hAnsiTheme="minorHAnsi"/>
          <w:sz w:val="18"/>
          <w:szCs w:val="18"/>
        </w:rPr>
        <w:t xml:space="preserve">, M. </w:t>
      </w:r>
      <w:proofErr w:type="spellStart"/>
      <w:r w:rsidRPr="005E1A48">
        <w:rPr>
          <w:rFonts w:asciiTheme="minorHAnsi" w:hAnsiTheme="minorHAnsi"/>
          <w:sz w:val="18"/>
          <w:szCs w:val="18"/>
        </w:rPr>
        <w:t>Stamatelatos</w:t>
      </w:r>
      <w:proofErr w:type="spellEnd"/>
      <w:r w:rsidRPr="005E1A48">
        <w:rPr>
          <w:rFonts w:asciiTheme="minorHAnsi" w:hAnsiTheme="minorHAnsi"/>
          <w:sz w:val="18"/>
          <w:szCs w:val="18"/>
        </w:rPr>
        <w:t xml:space="preserve">, 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A. Kaloxylos, G. </w:t>
      </w:r>
      <w:proofErr w:type="spellStart"/>
      <w:r w:rsidRPr="005E1A48">
        <w:rPr>
          <w:rFonts w:asciiTheme="minorHAnsi" w:hAnsiTheme="minorHAnsi"/>
          <w:sz w:val="18"/>
          <w:szCs w:val="18"/>
        </w:rPr>
        <w:t>Vivier</w:t>
      </w:r>
      <w:proofErr w:type="spellEnd"/>
      <w:r w:rsidRPr="005E1A48">
        <w:rPr>
          <w:rFonts w:asciiTheme="minorHAnsi" w:hAnsiTheme="minorHAnsi"/>
          <w:sz w:val="18"/>
          <w:szCs w:val="18"/>
        </w:rPr>
        <w:t>, K. El-</w:t>
      </w:r>
      <w:proofErr w:type="spellStart"/>
      <w:r w:rsidRPr="005E1A48">
        <w:rPr>
          <w:rFonts w:asciiTheme="minorHAnsi" w:hAnsiTheme="minorHAnsi"/>
          <w:sz w:val="18"/>
          <w:szCs w:val="18"/>
        </w:rPr>
        <w:t>Khazen</w:t>
      </w:r>
      <w:proofErr w:type="spellEnd"/>
      <w:r w:rsidRPr="005E1A48">
        <w:rPr>
          <w:rFonts w:asciiTheme="minorHAnsi" w:hAnsiTheme="minorHAnsi"/>
          <w:sz w:val="18"/>
          <w:szCs w:val="18"/>
        </w:rPr>
        <w:t xml:space="preserve">, M. Alvarez, </w:t>
      </w:r>
      <w:r w:rsidRPr="005E1A48">
        <w:rPr>
          <w:rFonts w:asciiTheme="minorHAnsi" w:hAnsiTheme="minorHAnsi"/>
          <w:color w:val="CC6633"/>
          <w:sz w:val="18"/>
          <w:szCs w:val="18"/>
        </w:rPr>
        <w:t xml:space="preserve">“System Scenarios of End-to-End </w:t>
      </w:r>
      <w:proofErr w:type="spellStart"/>
      <w:r w:rsidRPr="005E1A48">
        <w:rPr>
          <w:rFonts w:asciiTheme="minorHAnsi" w:hAnsiTheme="minorHAnsi"/>
          <w:color w:val="CC6633"/>
          <w:sz w:val="18"/>
          <w:szCs w:val="18"/>
        </w:rPr>
        <w:t>Reconfigurability</w:t>
      </w:r>
      <w:proofErr w:type="spellEnd"/>
      <w:r w:rsidRPr="005E1A48">
        <w:rPr>
          <w:rFonts w:asciiTheme="minorHAnsi" w:hAnsiTheme="minorHAnsi"/>
          <w:color w:val="CC6633"/>
          <w:sz w:val="18"/>
          <w:szCs w:val="18"/>
        </w:rPr>
        <w:t>”</w:t>
      </w:r>
      <w:r w:rsidRPr="005E1A48">
        <w:rPr>
          <w:rFonts w:asciiTheme="minorHAnsi" w:hAnsiTheme="minorHAnsi"/>
          <w:sz w:val="18"/>
          <w:szCs w:val="18"/>
        </w:rPr>
        <w:t>, SDR Forum Technical Conference, 15-18.11.04, Phoenix, USA.</w:t>
      </w:r>
    </w:p>
    <w:p w14:paraId="387B0514"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sz w:val="18"/>
          <w:szCs w:val="18"/>
        </w:rPr>
      </w:pPr>
      <w:r w:rsidRPr="005E1A48">
        <w:rPr>
          <w:rFonts w:asciiTheme="minorHAnsi" w:hAnsiTheme="minorHAnsi"/>
          <w:sz w:val="18"/>
          <w:szCs w:val="18"/>
        </w:rPr>
        <w:lastRenderedPageBreak/>
        <w:t xml:space="preserve">S. Hope, F. Marx, M. Arndt, A. </w:t>
      </w:r>
      <w:proofErr w:type="spellStart"/>
      <w:r w:rsidRPr="005E1A48">
        <w:rPr>
          <w:rFonts w:asciiTheme="minorHAnsi" w:hAnsiTheme="minorHAnsi"/>
          <w:sz w:val="18"/>
          <w:szCs w:val="18"/>
        </w:rPr>
        <w:t>Delautre</w:t>
      </w:r>
      <w:proofErr w:type="spellEnd"/>
      <w:r w:rsidRPr="005E1A48">
        <w:rPr>
          <w:rFonts w:asciiTheme="minorHAnsi" w:hAnsiTheme="minorHAnsi"/>
          <w:sz w:val="18"/>
          <w:szCs w:val="18"/>
        </w:rPr>
        <w:t xml:space="preserve">, E. </w:t>
      </w:r>
      <w:proofErr w:type="spellStart"/>
      <w:r w:rsidRPr="005E1A48">
        <w:rPr>
          <w:rFonts w:asciiTheme="minorHAnsi" w:hAnsiTheme="minorHAnsi"/>
          <w:sz w:val="18"/>
          <w:szCs w:val="18"/>
        </w:rPr>
        <w:t>Buracchini</w:t>
      </w:r>
      <w:proofErr w:type="spellEnd"/>
      <w:r w:rsidRPr="005E1A48">
        <w:rPr>
          <w:rFonts w:asciiTheme="minorHAnsi" w:hAnsiTheme="minorHAnsi"/>
          <w:sz w:val="18"/>
          <w:szCs w:val="18"/>
        </w:rPr>
        <w:t xml:space="preserve">, P. </w:t>
      </w:r>
      <w:proofErr w:type="spellStart"/>
      <w:r w:rsidRPr="005E1A48">
        <w:rPr>
          <w:rFonts w:asciiTheme="minorHAnsi" w:hAnsiTheme="minorHAnsi"/>
          <w:sz w:val="18"/>
          <w:szCs w:val="18"/>
        </w:rPr>
        <w:t>Goria</w:t>
      </w:r>
      <w:proofErr w:type="spellEnd"/>
      <w:r w:rsidRPr="005E1A48">
        <w:rPr>
          <w:rFonts w:asciiTheme="minorHAnsi" w:hAnsiTheme="minorHAnsi"/>
          <w:sz w:val="18"/>
          <w:szCs w:val="18"/>
        </w:rPr>
        <w:t xml:space="preserve">, A. </w:t>
      </w:r>
      <w:proofErr w:type="spellStart"/>
      <w:r w:rsidRPr="005E1A48">
        <w:rPr>
          <w:rFonts w:asciiTheme="minorHAnsi" w:hAnsiTheme="minorHAnsi"/>
          <w:sz w:val="18"/>
          <w:szCs w:val="18"/>
        </w:rPr>
        <w:t>Trogolo</w:t>
      </w:r>
      <w:proofErr w:type="spellEnd"/>
      <w:r w:rsidRPr="005E1A48">
        <w:rPr>
          <w:rFonts w:asciiTheme="minorHAnsi" w:hAnsiTheme="minorHAnsi"/>
          <w:sz w:val="18"/>
          <w:szCs w:val="18"/>
        </w:rPr>
        <w:t xml:space="preserve">, M. </w:t>
      </w:r>
      <w:proofErr w:type="spellStart"/>
      <w:r w:rsidRPr="005E1A48">
        <w:rPr>
          <w:rFonts w:asciiTheme="minorHAnsi" w:hAnsiTheme="minorHAnsi"/>
          <w:sz w:val="18"/>
          <w:szCs w:val="18"/>
        </w:rPr>
        <w:t>Stamatelatos</w:t>
      </w:r>
      <w:proofErr w:type="spellEnd"/>
      <w:r w:rsidRPr="005E1A48">
        <w:rPr>
          <w:rFonts w:asciiTheme="minorHAnsi" w:hAnsiTheme="minorHAnsi"/>
          <w:sz w:val="18"/>
          <w:szCs w:val="18"/>
        </w:rPr>
        <w:t xml:space="preserve">, N. </w:t>
      </w:r>
      <w:proofErr w:type="spellStart"/>
      <w:r w:rsidRPr="005E1A48">
        <w:rPr>
          <w:rFonts w:asciiTheme="minorHAnsi" w:hAnsiTheme="minorHAnsi"/>
          <w:sz w:val="18"/>
          <w:szCs w:val="18"/>
        </w:rPr>
        <w:t>Alonistioti</w:t>
      </w:r>
      <w:proofErr w:type="spellEnd"/>
      <w:r w:rsidRPr="005E1A48">
        <w:rPr>
          <w:rFonts w:asciiTheme="minorHAnsi" w:hAnsiTheme="minorHAnsi"/>
          <w:sz w:val="18"/>
          <w:szCs w:val="18"/>
        </w:rPr>
        <w:t xml:space="preserve">, A. Kaloxylos, G. </w:t>
      </w:r>
      <w:proofErr w:type="spellStart"/>
      <w:r w:rsidRPr="005E1A48">
        <w:rPr>
          <w:rFonts w:asciiTheme="minorHAnsi" w:hAnsiTheme="minorHAnsi"/>
          <w:sz w:val="18"/>
          <w:szCs w:val="18"/>
        </w:rPr>
        <w:t>Vivier</w:t>
      </w:r>
      <w:proofErr w:type="spellEnd"/>
      <w:r w:rsidRPr="005E1A48">
        <w:rPr>
          <w:rFonts w:asciiTheme="minorHAnsi" w:hAnsiTheme="minorHAnsi"/>
          <w:sz w:val="18"/>
          <w:szCs w:val="18"/>
        </w:rPr>
        <w:t>, K. El-</w:t>
      </w:r>
      <w:proofErr w:type="spellStart"/>
      <w:r w:rsidRPr="005E1A48">
        <w:rPr>
          <w:rFonts w:asciiTheme="minorHAnsi" w:hAnsiTheme="minorHAnsi"/>
          <w:sz w:val="18"/>
          <w:szCs w:val="18"/>
        </w:rPr>
        <w:t>Khazen</w:t>
      </w:r>
      <w:proofErr w:type="spellEnd"/>
      <w:r w:rsidRPr="005E1A48">
        <w:rPr>
          <w:rFonts w:asciiTheme="minorHAnsi" w:hAnsiTheme="minorHAnsi"/>
          <w:sz w:val="18"/>
          <w:szCs w:val="18"/>
        </w:rPr>
        <w:t xml:space="preserve">, M. Alvarez, </w:t>
      </w:r>
      <w:r w:rsidRPr="005E1A48">
        <w:rPr>
          <w:rFonts w:asciiTheme="minorHAnsi" w:hAnsiTheme="minorHAnsi"/>
          <w:color w:val="CC6633"/>
          <w:sz w:val="18"/>
          <w:szCs w:val="18"/>
        </w:rPr>
        <w:t xml:space="preserve">"End-to-End </w:t>
      </w:r>
      <w:proofErr w:type="spellStart"/>
      <w:r w:rsidRPr="005E1A48">
        <w:rPr>
          <w:rFonts w:asciiTheme="minorHAnsi" w:hAnsiTheme="minorHAnsi"/>
          <w:color w:val="CC6633"/>
          <w:sz w:val="18"/>
          <w:szCs w:val="18"/>
        </w:rPr>
        <w:t>Reconfigurability</w:t>
      </w:r>
      <w:proofErr w:type="spellEnd"/>
      <w:r w:rsidRPr="005E1A48">
        <w:rPr>
          <w:rFonts w:asciiTheme="minorHAnsi" w:hAnsiTheme="minorHAnsi"/>
          <w:color w:val="CC6633"/>
          <w:sz w:val="18"/>
          <w:szCs w:val="18"/>
        </w:rPr>
        <w:t xml:space="preserve"> System Scenarios"</w:t>
      </w:r>
      <w:r w:rsidRPr="005E1A48">
        <w:rPr>
          <w:rFonts w:asciiTheme="minorHAnsi" w:hAnsiTheme="minorHAnsi"/>
          <w:sz w:val="18"/>
          <w:szCs w:val="18"/>
        </w:rPr>
        <w:t>, Wireless World Research Forum (WWRF), 11th Meeting, WG6 (10-11.06.04)</w:t>
      </w:r>
    </w:p>
    <w:p w14:paraId="627E9174"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N. Passas, A. Kaloxylos, et al </w:t>
      </w:r>
      <w:r w:rsidRPr="005E1A48">
        <w:rPr>
          <w:rFonts w:asciiTheme="minorHAnsi" w:hAnsiTheme="minorHAnsi" w:cs="Arial"/>
          <w:color w:val="CC6633"/>
          <w:sz w:val="18"/>
          <w:szCs w:val="18"/>
        </w:rPr>
        <w:t>“Business Model and Generic Architecture for Integrated Systems and Services:  The ANWIRE Approach”</w:t>
      </w:r>
      <w:r w:rsidRPr="005E1A48">
        <w:rPr>
          <w:rFonts w:asciiTheme="minorHAnsi" w:hAnsiTheme="minorHAnsi" w:cs="Arial"/>
          <w:sz w:val="18"/>
          <w:szCs w:val="18"/>
        </w:rPr>
        <w:t>, Wireless Word Research Forum, March 2004 Beijing</w:t>
      </w:r>
    </w:p>
    <w:p w14:paraId="2C9EEA08"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Stamatelatos</w:t>
      </w:r>
      <w:proofErr w:type="spellEnd"/>
      <w:r w:rsidRPr="005E1A48">
        <w:rPr>
          <w:rFonts w:asciiTheme="minorHAnsi" w:hAnsiTheme="minorHAnsi" w:cs="Arial"/>
          <w:sz w:val="18"/>
          <w:szCs w:val="18"/>
        </w:rPr>
        <w:t xml:space="preserve">, 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A. Kaloxylos, K. </w:t>
      </w:r>
      <w:proofErr w:type="spellStart"/>
      <w:r w:rsidRPr="005E1A48">
        <w:rPr>
          <w:rFonts w:asciiTheme="minorHAnsi" w:hAnsiTheme="minorHAnsi" w:cs="Arial"/>
          <w:sz w:val="18"/>
          <w:szCs w:val="18"/>
        </w:rPr>
        <w:t>Kafounis</w:t>
      </w:r>
      <w:proofErr w:type="spellEnd"/>
      <w:r w:rsidRPr="005E1A48">
        <w:rPr>
          <w:rFonts w:asciiTheme="minorHAnsi" w:hAnsiTheme="minorHAnsi" w:cs="Arial"/>
          <w:sz w:val="18"/>
          <w:szCs w:val="18"/>
        </w:rPr>
        <w:t xml:space="preserve">, P. </w:t>
      </w:r>
      <w:proofErr w:type="spellStart"/>
      <w:r w:rsidRPr="005E1A48">
        <w:rPr>
          <w:rFonts w:asciiTheme="minorHAnsi" w:hAnsiTheme="minorHAnsi" w:cs="Arial"/>
          <w:sz w:val="18"/>
          <w:szCs w:val="18"/>
        </w:rPr>
        <w:t>Magdalinos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“Business Model and Actors for End to End Reconfigurable Systems”</w:t>
      </w:r>
      <w:r w:rsidRPr="005E1A48">
        <w:rPr>
          <w:rFonts w:asciiTheme="minorHAnsi" w:hAnsiTheme="minorHAnsi" w:cs="Arial"/>
          <w:sz w:val="18"/>
          <w:szCs w:val="18"/>
        </w:rPr>
        <w:t>, 11th meeting Wireless World Research Forum, 10-11 June, Oslo, Norway, accepted for publication. 11th meeting Wireless World Research Forum, 10-11 June, Oslo, Norway.</w:t>
      </w:r>
    </w:p>
    <w:p w14:paraId="6784F50B"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w:t>
      </w:r>
      <w:proofErr w:type="spellStart"/>
      <w:r w:rsidRPr="005E1A48">
        <w:rPr>
          <w:rFonts w:asciiTheme="minorHAnsi" w:hAnsiTheme="minorHAnsi" w:cs="Arial"/>
          <w:sz w:val="18"/>
          <w:szCs w:val="18"/>
        </w:rPr>
        <w:t>Delautre</w:t>
      </w:r>
      <w:proofErr w:type="spellEnd"/>
      <w:r w:rsidRPr="005E1A48">
        <w:rPr>
          <w:rFonts w:asciiTheme="minorHAnsi" w:hAnsiTheme="minorHAnsi" w:cs="Arial"/>
          <w:sz w:val="18"/>
          <w:szCs w:val="18"/>
        </w:rPr>
        <w:t xml:space="preserve">, JE. </w:t>
      </w:r>
      <w:proofErr w:type="spellStart"/>
      <w:r w:rsidRPr="005E1A48">
        <w:rPr>
          <w:rFonts w:asciiTheme="minorHAnsi" w:hAnsiTheme="minorHAnsi" w:cs="Arial"/>
          <w:sz w:val="18"/>
          <w:szCs w:val="18"/>
        </w:rPr>
        <w:t>Goubard</w:t>
      </w:r>
      <w:proofErr w:type="spellEnd"/>
      <w:r w:rsidRPr="005E1A48">
        <w:rPr>
          <w:rFonts w:asciiTheme="minorHAnsi" w:hAnsiTheme="minorHAnsi" w:cs="Arial"/>
          <w:sz w:val="18"/>
          <w:szCs w:val="18"/>
        </w:rPr>
        <w:t xml:space="preserve">, 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M. </w:t>
      </w:r>
      <w:proofErr w:type="spellStart"/>
      <w:r w:rsidRPr="005E1A48">
        <w:rPr>
          <w:rFonts w:asciiTheme="minorHAnsi" w:hAnsiTheme="minorHAnsi" w:cs="Arial"/>
          <w:sz w:val="18"/>
          <w:szCs w:val="18"/>
        </w:rPr>
        <w:t>Stamatelatos</w:t>
      </w:r>
      <w:proofErr w:type="spellEnd"/>
      <w:r w:rsidRPr="005E1A48">
        <w:rPr>
          <w:rFonts w:asciiTheme="minorHAnsi" w:hAnsiTheme="minorHAnsi" w:cs="Arial"/>
          <w:sz w:val="18"/>
          <w:szCs w:val="18"/>
        </w:rPr>
        <w:t xml:space="preserve">, A. Kaloxylos, P. Leaves, G. </w:t>
      </w:r>
      <w:proofErr w:type="spellStart"/>
      <w:r w:rsidRPr="005E1A48">
        <w:rPr>
          <w:rFonts w:asciiTheme="minorHAnsi" w:hAnsiTheme="minorHAnsi" w:cs="Arial"/>
          <w:sz w:val="18"/>
          <w:szCs w:val="18"/>
        </w:rPr>
        <w:t>Vivier</w:t>
      </w:r>
      <w:proofErr w:type="spellEnd"/>
      <w:r w:rsidRPr="005E1A48">
        <w:rPr>
          <w:rFonts w:asciiTheme="minorHAnsi" w:hAnsiTheme="minorHAnsi" w:cs="Arial"/>
          <w:sz w:val="18"/>
          <w:szCs w:val="18"/>
        </w:rPr>
        <w:t xml:space="preserve">, M. Alvarez, </w:t>
      </w:r>
      <w:r w:rsidRPr="005E1A48">
        <w:rPr>
          <w:rFonts w:asciiTheme="minorHAnsi" w:hAnsiTheme="minorHAnsi" w:cs="Arial"/>
          <w:color w:val="CC6633"/>
          <w:sz w:val="18"/>
          <w:szCs w:val="18"/>
        </w:rPr>
        <w:t>“Review of SDR: past, present and future initiatives”</w:t>
      </w:r>
      <w:r w:rsidRPr="005E1A48">
        <w:rPr>
          <w:rFonts w:asciiTheme="minorHAnsi" w:hAnsiTheme="minorHAnsi" w:cs="Arial"/>
          <w:sz w:val="18"/>
          <w:szCs w:val="18"/>
        </w:rPr>
        <w:t>, Wireless World Research Forum (WWRF), 11th Meeting, WG6 (10-11.06.04)</w:t>
      </w:r>
    </w:p>
    <w:p w14:paraId="72B9936A"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Z. </w:t>
      </w:r>
      <w:proofErr w:type="spellStart"/>
      <w:r w:rsidRPr="005E1A48">
        <w:rPr>
          <w:rFonts w:asciiTheme="minorHAnsi" w:hAnsiTheme="minorHAnsi" w:cs="Arial"/>
          <w:sz w:val="18"/>
          <w:szCs w:val="18"/>
        </w:rPr>
        <w:t>Boufidis</w:t>
      </w:r>
      <w:proofErr w:type="spellEnd"/>
      <w:r w:rsidRPr="005E1A48">
        <w:rPr>
          <w:rFonts w:asciiTheme="minorHAnsi" w:hAnsiTheme="minorHAnsi" w:cs="Arial"/>
          <w:sz w:val="18"/>
          <w:szCs w:val="18"/>
        </w:rPr>
        <w:t xml:space="preserve">, A. Kaloxylos, M. Dillinger, </w:t>
      </w:r>
      <w:r w:rsidRPr="005E1A48">
        <w:rPr>
          <w:rFonts w:asciiTheme="minorHAnsi" w:hAnsiTheme="minorHAnsi" w:cs="Arial"/>
          <w:color w:val="CC6633"/>
          <w:sz w:val="18"/>
          <w:szCs w:val="18"/>
        </w:rPr>
        <w:t>“Integrated Management Plane for Policy based End to End Reconfiguration Services”</w:t>
      </w:r>
      <w:r w:rsidRPr="005E1A48">
        <w:rPr>
          <w:rFonts w:asciiTheme="minorHAnsi" w:hAnsiTheme="minorHAnsi" w:cs="Arial"/>
          <w:sz w:val="18"/>
          <w:szCs w:val="18"/>
        </w:rPr>
        <w:t>, IST SUMMIT 2004, Lyon, France, June 2004</w:t>
      </w:r>
    </w:p>
    <w:p w14:paraId="54594357"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C. </w:t>
      </w:r>
      <w:proofErr w:type="spellStart"/>
      <w:r w:rsidRPr="005E1A48">
        <w:rPr>
          <w:rFonts w:asciiTheme="minorHAnsi" w:hAnsiTheme="minorHAnsi" w:cs="Arial"/>
          <w:sz w:val="18"/>
          <w:szCs w:val="18"/>
        </w:rPr>
        <w:t>Anagnostopoulos</w:t>
      </w:r>
      <w:proofErr w:type="spellEnd"/>
      <w:r w:rsidRPr="005E1A48">
        <w:rPr>
          <w:rFonts w:asciiTheme="minorHAnsi" w:hAnsiTheme="minorHAnsi" w:cs="Arial"/>
          <w:sz w:val="18"/>
          <w:szCs w:val="18"/>
        </w:rPr>
        <w:t xml:space="preserve">, T. </w:t>
      </w:r>
      <w:proofErr w:type="spellStart"/>
      <w:r w:rsidRPr="005E1A48">
        <w:rPr>
          <w:rFonts w:asciiTheme="minorHAnsi" w:hAnsiTheme="minorHAnsi" w:cs="Arial"/>
          <w:sz w:val="18"/>
          <w:szCs w:val="18"/>
        </w:rPr>
        <w:t>Tsounis</w:t>
      </w:r>
      <w:proofErr w:type="spellEnd"/>
      <w:r w:rsidRPr="005E1A48">
        <w:rPr>
          <w:rFonts w:asciiTheme="minorHAnsi" w:hAnsiTheme="minorHAnsi" w:cs="Arial"/>
          <w:sz w:val="18"/>
          <w:szCs w:val="18"/>
        </w:rPr>
        <w:t>, A. Kaloxylos, K. El-</w:t>
      </w:r>
      <w:proofErr w:type="spellStart"/>
      <w:r w:rsidRPr="005E1A48">
        <w:rPr>
          <w:rFonts w:asciiTheme="minorHAnsi" w:hAnsiTheme="minorHAnsi" w:cs="Arial"/>
          <w:sz w:val="18"/>
          <w:szCs w:val="18"/>
        </w:rPr>
        <w:t>Khazen</w:t>
      </w:r>
      <w:proofErr w:type="spellEnd"/>
      <w:r w:rsidRPr="005E1A48">
        <w:rPr>
          <w:rFonts w:asciiTheme="minorHAnsi" w:hAnsiTheme="minorHAnsi" w:cs="Arial"/>
          <w:sz w:val="18"/>
          <w:szCs w:val="18"/>
        </w:rPr>
        <w:t xml:space="preserve">, G. </w:t>
      </w:r>
      <w:proofErr w:type="spellStart"/>
      <w:r w:rsidRPr="005E1A48">
        <w:rPr>
          <w:rFonts w:asciiTheme="minorHAnsi" w:hAnsiTheme="minorHAnsi" w:cs="Arial"/>
          <w:sz w:val="18"/>
          <w:szCs w:val="18"/>
        </w:rPr>
        <w:t>Vivier</w:t>
      </w:r>
      <w:proofErr w:type="spellEnd"/>
      <w:r w:rsidRPr="005E1A48">
        <w:rPr>
          <w:rFonts w:asciiTheme="minorHAnsi" w:hAnsiTheme="minorHAnsi" w:cs="Arial"/>
          <w:sz w:val="18"/>
          <w:szCs w:val="18"/>
        </w:rPr>
        <w:t xml:space="preserve">, D. Nussbaum, A. </w:t>
      </w:r>
      <w:proofErr w:type="spellStart"/>
      <w:r w:rsidRPr="005E1A48">
        <w:rPr>
          <w:rFonts w:asciiTheme="minorHAnsi" w:hAnsiTheme="minorHAnsi" w:cs="Arial"/>
          <w:sz w:val="18"/>
          <w:szCs w:val="18"/>
        </w:rPr>
        <w:t>Gozes</w:t>
      </w:r>
      <w:proofErr w:type="spellEnd"/>
      <w:r w:rsidRPr="005E1A48">
        <w:rPr>
          <w:rFonts w:asciiTheme="minorHAnsi" w:hAnsiTheme="minorHAnsi" w:cs="Arial"/>
          <w:sz w:val="18"/>
          <w:szCs w:val="18"/>
        </w:rPr>
        <w:t xml:space="preserve">, A. </w:t>
      </w:r>
      <w:proofErr w:type="spellStart"/>
      <w:r w:rsidRPr="005E1A48">
        <w:rPr>
          <w:rFonts w:asciiTheme="minorHAnsi" w:hAnsiTheme="minorHAnsi" w:cs="Arial"/>
          <w:sz w:val="18"/>
          <w:szCs w:val="18"/>
        </w:rPr>
        <w:t>Delautre</w:t>
      </w:r>
      <w:proofErr w:type="spellEnd"/>
      <w:r w:rsidRPr="005E1A48">
        <w:rPr>
          <w:rFonts w:asciiTheme="minorHAnsi" w:hAnsiTheme="minorHAnsi" w:cs="Arial"/>
          <w:sz w:val="18"/>
          <w:szCs w:val="18"/>
        </w:rPr>
        <w:t xml:space="preserve">, J.-E. </w:t>
      </w:r>
      <w:proofErr w:type="spellStart"/>
      <w:r w:rsidRPr="005E1A48">
        <w:rPr>
          <w:rFonts w:asciiTheme="minorHAnsi" w:hAnsiTheme="minorHAnsi" w:cs="Arial"/>
          <w:sz w:val="18"/>
          <w:szCs w:val="18"/>
        </w:rPr>
        <w:t>Goubard</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“Evolution of E2R Prototyping Environment”</w:t>
      </w:r>
      <w:r w:rsidRPr="005E1A48">
        <w:rPr>
          <w:rFonts w:asciiTheme="minorHAnsi" w:hAnsiTheme="minorHAnsi" w:cs="Arial"/>
          <w:sz w:val="18"/>
          <w:szCs w:val="18"/>
        </w:rPr>
        <w:t>, IST SUMMIT 2004, Lyon, France, June 2004</w:t>
      </w:r>
    </w:p>
    <w:p w14:paraId="7F7947EE"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A. Kaloxylos, A.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“A Holistic Solution for Charging, Billing &amp; Accounting in 4G Mobile Systems”</w:t>
      </w:r>
      <w:r w:rsidRPr="005E1A48">
        <w:rPr>
          <w:rFonts w:asciiTheme="minorHAnsi" w:hAnsiTheme="minorHAnsi" w:cs="Arial"/>
          <w:sz w:val="18"/>
          <w:szCs w:val="18"/>
        </w:rPr>
        <w:t>, IEEE VTC Spring 2004</w:t>
      </w:r>
    </w:p>
    <w:p w14:paraId="6AC961CE"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A. Kaloxylos, A.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“A generic Framework for the management of charging billing and accounting process in heterogeneous networks”</w:t>
      </w:r>
      <w:r w:rsidRPr="005E1A48">
        <w:rPr>
          <w:rFonts w:asciiTheme="minorHAnsi" w:hAnsiTheme="minorHAnsi" w:cs="Arial"/>
          <w:sz w:val="18"/>
          <w:szCs w:val="18"/>
        </w:rPr>
        <w:t>, IRMA 2004, New Orleans</w:t>
      </w:r>
    </w:p>
    <w:p w14:paraId="4ABA0EDA"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S. </w:t>
      </w:r>
      <w:proofErr w:type="spellStart"/>
      <w:r w:rsidRPr="005E1A48">
        <w:rPr>
          <w:rFonts w:asciiTheme="minorHAnsi" w:hAnsiTheme="minorHAnsi" w:cs="Arial"/>
          <w:sz w:val="18"/>
          <w:szCs w:val="18"/>
        </w:rPr>
        <w:t>Panagiotakis</w:t>
      </w:r>
      <w:proofErr w:type="spellEnd"/>
      <w:r w:rsidRPr="005E1A48">
        <w:rPr>
          <w:rFonts w:asciiTheme="minorHAnsi" w:hAnsiTheme="minorHAnsi" w:cs="Arial"/>
          <w:sz w:val="18"/>
          <w:szCs w:val="18"/>
        </w:rPr>
        <w:t xml:space="preserve">, Z. </w:t>
      </w:r>
      <w:proofErr w:type="spellStart"/>
      <w:r w:rsidRPr="005E1A48">
        <w:rPr>
          <w:rFonts w:asciiTheme="minorHAnsi" w:hAnsiTheme="minorHAnsi" w:cs="Arial"/>
          <w:sz w:val="18"/>
          <w:szCs w:val="18"/>
        </w:rPr>
        <w:t>Boufidis</w:t>
      </w:r>
      <w:proofErr w:type="spellEnd"/>
      <w:r w:rsidRPr="005E1A48">
        <w:rPr>
          <w:rFonts w:asciiTheme="minorHAnsi" w:hAnsiTheme="minorHAnsi" w:cs="Arial"/>
          <w:sz w:val="18"/>
          <w:szCs w:val="18"/>
        </w:rPr>
        <w:t xml:space="preserve">, 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and A. Kaloxylos, “</w:t>
      </w:r>
      <w:r w:rsidRPr="005E1A48">
        <w:rPr>
          <w:rFonts w:asciiTheme="minorHAnsi" w:hAnsiTheme="minorHAnsi" w:cs="Arial"/>
          <w:color w:val="CC6633"/>
          <w:sz w:val="18"/>
          <w:szCs w:val="18"/>
        </w:rPr>
        <w:t>Charging, Billing &amp; Accounting in a multi-Operator and multi-Service Provider Environment”</w:t>
      </w:r>
      <w:r w:rsidRPr="005E1A48">
        <w:rPr>
          <w:rFonts w:asciiTheme="minorHAnsi" w:hAnsiTheme="minorHAnsi" w:cs="Arial"/>
          <w:sz w:val="18"/>
          <w:szCs w:val="18"/>
        </w:rPr>
        <w:t xml:space="preserve">, ANWIRE ,Workshop on </w:t>
      </w:r>
      <w:proofErr w:type="spellStart"/>
      <w:r w:rsidRPr="005E1A48">
        <w:rPr>
          <w:rFonts w:asciiTheme="minorHAnsi" w:hAnsiTheme="minorHAnsi" w:cs="Arial"/>
          <w:sz w:val="18"/>
          <w:szCs w:val="18"/>
        </w:rPr>
        <w:t>Reconfigurability</w:t>
      </w:r>
      <w:proofErr w:type="spellEnd"/>
      <w:r w:rsidRPr="005E1A48">
        <w:rPr>
          <w:rFonts w:asciiTheme="minorHAnsi" w:hAnsiTheme="minorHAnsi" w:cs="Arial"/>
          <w:sz w:val="18"/>
          <w:szCs w:val="18"/>
        </w:rPr>
        <w:t>, Mykonos Greece September 2003.</w:t>
      </w:r>
    </w:p>
    <w:p w14:paraId="5ED89424"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D </w:t>
      </w:r>
      <w:proofErr w:type="spellStart"/>
      <w:r w:rsidRPr="005E1A48">
        <w:rPr>
          <w:rFonts w:asciiTheme="minorHAnsi" w:hAnsiTheme="minorHAnsi" w:cs="Arial"/>
          <w:sz w:val="18"/>
          <w:szCs w:val="18"/>
        </w:rPr>
        <w:t>Vali</w:t>
      </w:r>
      <w:proofErr w:type="spellEnd"/>
      <w:r w:rsidRPr="005E1A48">
        <w:rPr>
          <w:rFonts w:asciiTheme="minorHAnsi" w:hAnsiTheme="minorHAnsi" w:cs="Arial"/>
          <w:sz w:val="18"/>
          <w:szCs w:val="18"/>
        </w:rPr>
        <w:t xml:space="preserve">, S. </w:t>
      </w:r>
      <w:proofErr w:type="spellStart"/>
      <w:r w:rsidRPr="005E1A48">
        <w:rPr>
          <w:rFonts w:asciiTheme="minorHAnsi" w:hAnsiTheme="minorHAnsi" w:cs="Arial"/>
          <w:sz w:val="18"/>
          <w:szCs w:val="18"/>
        </w:rPr>
        <w:t>Paskalis</w:t>
      </w:r>
      <w:proofErr w:type="spellEnd"/>
      <w:r w:rsidRPr="005E1A48">
        <w:rPr>
          <w:rFonts w:asciiTheme="minorHAnsi" w:hAnsiTheme="minorHAnsi" w:cs="Arial"/>
          <w:sz w:val="18"/>
          <w:szCs w:val="18"/>
        </w:rPr>
        <w:t xml:space="preserve">, A. Kaloxylos,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“An Efficient Micro-Mobility Solution for SIP Networks”</w:t>
      </w:r>
      <w:r w:rsidRPr="005E1A48">
        <w:rPr>
          <w:rFonts w:asciiTheme="minorHAnsi" w:hAnsiTheme="minorHAnsi" w:cs="Arial"/>
          <w:sz w:val="18"/>
          <w:szCs w:val="18"/>
        </w:rPr>
        <w:t xml:space="preserve">, IEEE GLOBECOM 2003, San </w:t>
      </w:r>
      <w:proofErr w:type="spellStart"/>
      <w:r w:rsidRPr="005E1A48">
        <w:rPr>
          <w:rFonts w:asciiTheme="minorHAnsi" w:hAnsiTheme="minorHAnsi" w:cs="Arial"/>
          <w:sz w:val="18"/>
          <w:szCs w:val="18"/>
        </w:rPr>
        <w:t>Fransisco</w:t>
      </w:r>
      <w:proofErr w:type="spellEnd"/>
      <w:r w:rsidRPr="005E1A48">
        <w:rPr>
          <w:rFonts w:asciiTheme="minorHAnsi" w:hAnsiTheme="minorHAnsi" w:cs="Arial"/>
          <w:sz w:val="18"/>
          <w:szCs w:val="18"/>
        </w:rPr>
        <w:t xml:space="preserve"> USA</w:t>
      </w:r>
    </w:p>
    <w:p w14:paraId="35B805D7"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D </w:t>
      </w:r>
      <w:proofErr w:type="spellStart"/>
      <w:r w:rsidRPr="005E1A48">
        <w:rPr>
          <w:rFonts w:asciiTheme="minorHAnsi" w:hAnsiTheme="minorHAnsi" w:cs="Arial"/>
          <w:sz w:val="18"/>
          <w:szCs w:val="18"/>
        </w:rPr>
        <w:t>Vali</w:t>
      </w:r>
      <w:proofErr w:type="spellEnd"/>
      <w:r w:rsidRPr="005E1A48">
        <w:rPr>
          <w:rFonts w:asciiTheme="minorHAnsi" w:hAnsiTheme="minorHAnsi" w:cs="Arial"/>
          <w:sz w:val="18"/>
          <w:szCs w:val="18"/>
        </w:rPr>
        <w:t xml:space="preserve">, S. </w:t>
      </w:r>
      <w:proofErr w:type="spellStart"/>
      <w:r w:rsidRPr="005E1A48">
        <w:rPr>
          <w:rFonts w:asciiTheme="minorHAnsi" w:hAnsiTheme="minorHAnsi" w:cs="Arial"/>
          <w:sz w:val="18"/>
          <w:szCs w:val="18"/>
        </w:rPr>
        <w:t>Paskalis</w:t>
      </w:r>
      <w:proofErr w:type="spellEnd"/>
      <w:r w:rsidRPr="005E1A48">
        <w:rPr>
          <w:rFonts w:asciiTheme="minorHAnsi" w:hAnsiTheme="minorHAnsi" w:cs="Arial"/>
          <w:sz w:val="18"/>
          <w:szCs w:val="18"/>
        </w:rPr>
        <w:t xml:space="preserve">, A. Kaloxylos,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“A SIP based method for intra domain handoffs”</w:t>
      </w:r>
      <w:r w:rsidRPr="005E1A48">
        <w:rPr>
          <w:rFonts w:asciiTheme="minorHAnsi" w:hAnsiTheme="minorHAnsi" w:cs="Arial"/>
          <w:sz w:val="18"/>
          <w:szCs w:val="18"/>
        </w:rPr>
        <w:t>, IEEE Semi-annual Vehicular Technology Conference-VTC October 6-9, 2003</w:t>
      </w:r>
    </w:p>
    <w:p w14:paraId="6FC4DDFF"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A. Kaloxylos, A.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“An integrated management platform for the support of advanced Charging Accounting &amp; Billing schemes in Reconfigurable Mobile Networks”</w:t>
      </w:r>
      <w:r w:rsidRPr="005E1A48">
        <w:rPr>
          <w:rFonts w:asciiTheme="minorHAnsi" w:hAnsiTheme="minorHAnsi" w:cs="Arial"/>
          <w:sz w:val="18"/>
          <w:szCs w:val="18"/>
        </w:rPr>
        <w:t xml:space="preserve">, 12th IST Summit on Mobile and Wireless Communications, </w:t>
      </w:r>
      <w:proofErr w:type="spellStart"/>
      <w:r w:rsidRPr="005E1A48">
        <w:rPr>
          <w:rFonts w:asciiTheme="minorHAnsi" w:hAnsiTheme="minorHAnsi" w:cs="Arial"/>
          <w:sz w:val="18"/>
          <w:szCs w:val="18"/>
        </w:rPr>
        <w:t>Aveiro</w:t>
      </w:r>
      <w:proofErr w:type="spellEnd"/>
      <w:r w:rsidRPr="005E1A48">
        <w:rPr>
          <w:rFonts w:asciiTheme="minorHAnsi" w:hAnsiTheme="minorHAnsi" w:cs="Arial"/>
          <w:sz w:val="18"/>
          <w:szCs w:val="18"/>
        </w:rPr>
        <w:t>, Portugal, June 2003.</w:t>
      </w:r>
    </w:p>
    <w:p w14:paraId="6E85781E"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S. </w:t>
      </w:r>
      <w:proofErr w:type="spellStart"/>
      <w:r w:rsidRPr="005E1A48">
        <w:rPr>
          <w:rFonts w:asciiTheme="minorHAnsi" w:hAnsiTheme="minorHAnsi" w:cs="Arial"/>
          <w:sz w:val="18"/>
          <w:szCs w:val="18"/>
        </w:rPr>
        <w:t>Paskalis</w:t>
      </w:r>
      <w:proofErr w:type="spellEnd"/>
      <w:r w:rsidRPr="005E1A48">
        <w:rPr>
          <w:rFonts w:asciiTheme="minorHAnsi" w:hAnsiTheme="minorHAnsi" w:cs="Arial"/>
          <w:sz w:val="18"/>
          <w:szCs w:val="18"/>
        </w:rPr>
        <w:t xml:space="preserve">, A. Kaloxylos, E. </w:t>
      </w:r>
      <w:proofErr w:type="spellStart"/>
      <w:r w:rsidRPr="005E1A48">
        <w:rPr>
          <w:rFonts w:asciiTheme="minorHAnsi" w:hAnsiTheme="minorHAnsi" w:cs="Arial"/>
          <w:sz w:val="18"/>
          <w:szCs w:val="18"/>
        </w:rPr>
        <w:t>Zervas</w:t>
      </w:r>
      <w:proofErr w:type="spellEnd"/>
      <w:r w:rsidRPr="005E1A48">
        <w:rPr>
          <w:rFonts w:asciiTheme="minorHAnsi" w:hAnsiTheme="minorHAnsi" w:cs="Arial"/>
          <w:color w:val="CC6633"/>
          <w:sz w:val="18"/>
          <w:szCs w:val="18"/>
        </w:rPr>
        <w:t>, “Evaluating the RSVP Mobility Proxy Concept”</w:t>
      </w:r>
      <w:r w:rsidRPr="005E1A48">
        <w:rPr>
          <w:rFonts w:asciiTheme="minorHAnsi" w:hAnsiTheme="minorHAnsi" w:cs="Arial"/>
          <w:sz w:val="18"/>
          <w:szCs w:val="18"/>
        </w:rPr>
        <w:t xml:space="preserve">, PIMRC 2002, </w:t>
      </w:r>
      <w:proofErr w:type="spellStart"/>
      <w:r w:rsidRPr="005E1A48">
        <w:rPr>
          <w:rFonts w:asciiTheme="minorHAnsi" w:hAnsiTheme="minorHAnsi" w:cs="Arial"/>
          <w:sz w:val="18"/>
          <w:szCs w:val="18"/>
        </w:rPr>
        <w:t>Lisboa</w:t>
      </w:r>
      <w:proofErr w:type="spellEnd"/>
    </w:p>
    <w:p w14:paraId="115E1A1A"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S. </w:t>
      </w:r>
      <w:proofErr w:type="spellStart"/>
      <w:r w:rsidRPr="005E1A48">
        <w:rPr>
          <w:rFonts w:asciiTheme="minorHAnsi" w:hAnsiTheme="minorHAnsi" w:cs="Arial"/>
          <w:sz w:val="18"/>
          <w:szCs w:val="18"/>
        </w:rPr>
        <w:t>Panagiotakis</w:t>
      </w:r>
      <w:proofErr w:type="spellEnd"/>
      <w:r w:rsidRPr="005E1A48">
        <w:rPr>
          <w:rFonts w:asciiTheme="minorHAnsi" w:hAnsiTheme="minorHAnsi" w:cs="Arial"/>
          <w:sz w:val="18"/>
          <w:szCs w:val="18"/>
        </w:rPr>
        <w:t xml:space="preserve">, 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A.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A. Kaloxylos, </w:t>
      </w:r>
      <w:r w:rsidRPr="005E1A48">
        <w:rPr>
          <w:rFonts w:asciiTheme="minorHAnsi" w:hAnsiTheme="minorHAnsi" w:cs="Arial"/>
          <w:color w:val="CC6633"/>
          <w:sz w:val="18"/>
          <w:szCs w:val="18"/>
        </w:rPr>
        <w:t>“Generic Framework for the Provision of Efficient Location-based Charging over Future Mobile Communication Networks”</w:t>
      </w:r>
      <w:r w:rsidRPr="005E1A48">
        <w:rPr>
          <w:rFonts w:asciiTheme="minorHAnsi" w:hAnsiTheme="minorHAnsi" w:cs="Arial"/>
          <w:sz w:val="18"/>
          <w:szCs w:val="18"/>
        </w:rPr>
        <w:t xml:space="preserve">, IEEE PIMRC 2002, </w:t>
      </w:r>
      <w:proofErr w:type="spellStart"/>
      <w:r w:rsidRPr="005E1A48">
        <w:rPr>
          <w:rFonts w:asciiTheme="minorHAnsi" w:hAnsiTheme="minorHAnsi" w:cs="Arial"/>
          <w:sz w:val="18"/>
          <w:szCs w:val="18"/>
        </w:rPr>
        <w:t>Lisboa</w:t>
      </w:r>
      <w:proofErr w:type="spellEnd"/>
      <w:r w:rsidRPr="005E1A48">
        <w:rPr>
          <w:rFonts w:asciiTheme="minorHAnsi" w:hAnsiTheme="minorHAnsi" w:cs="Arial"/>
          <w:sz w:val="18"/>
          <w:szCs w:val="18"/>
        </w:rPr>
        <w:t>.</w:t>
      </w:r>
    </w:p>
    <w:p w14:paraId="621C0D04"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A. Kaloxylos, A.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“Charging, Accounting and Billing as a Sophisticated and Reconfigurable Discrete Service for next Generation Mobile Networks”</w:t>
      </w:r>
      <w:r w:rsidRPr="005E1A48">
        <w:rPr>
          <w:rFonts w:asciiTheme="minorHAnsi" w:hAnsiTheme="minorHAnsi" w:cs="Arial"/>
          <w:sz w:val="18"/>
          <w:szCs w:val="18"/>
        </w:rPr>
        <w:t>, IEEE VTC Fall 2002.</w:t>
      </w:r>
    </w:p>
    <w:p w14:paraId="692C4DC8"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N. </w:t>
      </w:r>
      <w:proofErr w:type="spellStart"/>
      <w:r w:rsidRPr="005E1A48">
        <w:rPr>
          <w:rFonts w:asciiTheme="minorHAnsi" w:hAnsiTheme="minorHAnsi" w:cs="Arial"/>
          <w:sz w:val="18"/>
          <w:szCs w:val="18"/>
        </w:rPr>
        <w:t>Alonistioti</w:t>
      </w:r>
      <w:proofErr w:type="spellEnd"/>
      <w:r w:rsidRPr="005E1A48">
        <w:rPr>
          <w:rFonts w:asciiTheme="minorHAnsi" w:hAnsiTheme="minorHAnsi" w:cs="Arial"/>
          <w:sz w:val="18"/>
          <w:szCs w:val="18"/>
        </w:rPr>
        <w:t xml:space="preserve">, E. </w:t>
      </w:r>
      <w:proofErr w:type="spellStart"/>
      <w:r w:rsidRPr="005E1A48">
        <w:rPr>
          <w:rFonts w:asciiTheme="minorHAnsi" w:hAnsiTheme="minorHAnsi" w:cs="Arial"/>
          <w:sz w:val="18"/>
          <w:szCs w:val="18"/>
        </w:rPr>
        <w:t>Gazis</w:t>
      </w:r>
      <w:proofErr w:type="spellEnd"/>
      <w:r w:rsidRPr="005E1A48">
        <w:rPr>
          <w:rFonts w:asciiTheme="minorHAnsi" w:hAnsiTheme="minorHAnsi" w:cs="Arial"/>
          <w:sz w:val="18"/>
          <w:szCs w:val="18"/>
        </w:rPr>
        <w:t xml:space="preserve">, A. Kaloxylos, </w:t>
      </w:r>
      <w:r w:rsidRPr="005E1A48">
        <w:rPr>
          <w:rFonts w:asciiTheme="minorHAnsi" w:hAnsiTheme="minorHAnsi" w:cs="Arial"/>
          <w:color w:val="CC6633"/>
          <w:sz w:val="18"/>
          <w:szCs w:val="18"/>
        </w:rPr>
        <w:t xml:space="preserve">“Adaptive Charging Accounting and Billing system for the support of advanced </w:t>
      </w:r>
      <w:proofErr w:type="spellStart"/>
      <w:r w:rsidRPr="005E1A48">
        <w:rPr>
          <w:rFonts w:asciiTheme="minorHAnsi" w:hAnsiTheme="minorHAnsi" w:cs="Arial"/>
          <w:color w:val="CC6633"/>
          <w:sz w:val="18"/>
          <w:szCs w:val="18"/>
        </w:rPr>
        <w:t>bussiness</w:t>
      </w:r>
      <w:proofErr w:type="spellEnd"/>
      <w:r w:rsidRPr="005E1A48">
        <w:rPr>
          <w:rFonts w:asciiTheme="minorHAnsi" w:hAnsiTheme="minorHAnsi" w:cs="Arial"/>
          <w:color w:val="CC6633"/>
          <w:sz w:val="18"/>
          <w:szCs w:val="18"/>
        </w:rPr>
        <w:t xml:space="preserve"> models for VAS provision in 3G systems”</w:t>
      </w:r>
      <w:r w:rsidRPr="005E1A48">
        <w:rPr>
          <w:rFonts w:asciiTheme="minorHAnsi" w:hAnsiTheme="minorHAnsi" w:cs="Arial"/>
          <w:sz w:val="18"/>
          <w:szCs w:val="18"/>
        </w:rPr>
        <w:t>, IEEE PIMRC 2001, San Diego California</w:t>
      </w:r>
    </w:p>
    <w:p w14:paraId="63B0F11B"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S. </w:t>
      </w:r>
      <w:proofErr w:type="spellStart"/>
      <w:r w:rsidRPr="005E1A48">
        <w:rPr>
          <w:rFonts w:asciiTheme="minorHAnsi" w:hAnsiTheme="minorHAnsi" w:cs="Arial"/>
          <w:sz w:val="18"/>
          <w:szCs w:val="18"/>
        </w:rPr>
        <w:t>Paskalis</w:t>
      </w:r>
      <w:proofErr w:type="spellEnd"/>
      <w:r w:rsidRPr="005E1A48">
        <w:rPr>
          <w:rFonts w:asciiTheme="minorHAnsi" w:hAnsiTheme="minorHAnsi" w:cs="Arial"/>
          <w:sz w:val="18"/>
          <w:szCs w:val="18"/>
        </w:rPr>
        <w:t xml:space="preserve">, A. Kaloxylos, E. </w:t>
      </w:r>
      <w:proofErr w:type="spellStart"/>
      <w:r w:rsidRPr="005E1A48">
        <w:rPr>
          <w:rFonts w:asciiTheme="minorHAnsi" w:hAnsiTheme="minorHAnsi" w:cs="Arial"/>
          <w:sz w:val="18"/>
          <w:szCs w:val="18"/>
        </w:rPr>
        <w:t>Zervas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 xml:space="preserve">“An efficient </w:t>
      </w:r>
      <w:proofErr w:type="spellStart"/>
      <w:r w:rsidRPr="005E1A48">
        <w:rPr>
          <w:rFonts w:asciiTheme="minorHAnsi" w:hAnsiTheme="minorHAnsi" w:cs="Arial"/>
          <w:color w:val="CC6633"/>
          <w:sz w:val="18"/>
          <w:szCs w:val="18"/>
        </w:rPr>
        <w:t>QoS</w:t>
      </w:r>
      <w:proofErr w:type="spellEnd"/>
      <w:r w:rsidRPr="005E1A48">
        <w:rPr>
          <w:rFonts w:asciiTheme="minorHAnsi" w:hAnsiTheme="minorHAnsi" w:cs="Arial"/>
          <w:color w:val="CC6633"/>
          <w:sz w:val="18"/>
          <w:szCs w:val="18"/>
        </w:rPr>
        <w:t xml:space="preserve"> scheme for mobile hosts”</w:t>
      </w:r>
      <w:r w:rsidRPr="005E1A48">
        <w:rPr>
          <w:rFonts w:asciiTheme="minorHAnsi" w:hAnsiTheme="minorHAnsi" w:cs="Arial"/>
          <w:sz w:val="18"/>
          <w:szCs w:val="18"/>
        </w:rPr>
        <w:t xml:space="preserve">, </w:t>
      </w:r>
      <w:hyperlink r:id="rId17" w:history="1">
        <w:r w:rsidRPr="005E1A48">
          <w:rPr>
            <w:rStyle w:val="Hyperlink"/>
            <w:rFonts w:asciiTheme="minorHAnsi" w:hAnsiTheme="minorHAnsi"/>
            <w:sz w:val="18"/>
            <w:szCs w:val="18"/>
          </w:rPr>
          <w:t>Local Computer Networks, 2001. Proceedings. LCN 2001. 26th Annual IEEE Conference on</w:t>
        </w:r>
      </w:hyperlink>
      <w:r w:rsidRPr="005E1A48">
        <w:rPr>
          <w:rFonts w:asciiTheme="minorHAnsi" w:hAnsiTheme="minorHAnsi" w:cs="Arial"/>
          <w:sz w:val="18"/>
          <w:szCs w:val="18"/>
        </w:rPr>
        <w:t xml:space="preserve"> 14-16 Nov. 2001 Page(s):630 - 637 Digital Object Identifier 10.1109/LCN.2001.990844.</w:t>
      </w:r>
    </w:p>
    <w:p w14:paraId="161E97E4"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V. </w:t>
      </w:r>
      <w:proofErr w:type="spellStart"/>
      <w:r w:rsidRPr="005E1A48">
        <w:rPr>
          <w:rFonts w:asciiTheme="minorHAnsi" w:hAnsiTheme="minorHAnsi" w:cs="Arial"/>
          <w:sz w:val="18"/>
          <w:szCs w:val="18"/>
        </w:rPr>
        <w:t>Gazis</w:t>
      </w:r>
      <w:proofErr w:type="spellEnd"/>
      <w:r w:rsidRPr="005E1A48">
        <w:rPr>
          <w:rFonts w:asciiTheme="minorHAnsi" w:hAnsiTheme="minorHAnsi" w:cs="Arial"/>
          <w:sz w:val="18"/>
          <w:szCs w:val="18"/>
        </w:rPr>
        <w:t xml:space="preserve">, A. Kaloxylos, </w:t>
      </w:r>
      <w:r w:rsidRPr="005E1A48">
        <w:rPr>
          <w:rFonts w:asciiTheme="minorHAnsi" w:hAnsiTheme="minorHAnsi" w:cs="Arial"/>
          <w:color w:val="CC6633"/>
          <w:sz w:val="18"/>
          <w:szCs w:val="18"/>
        </w:rPr>
        <w:t>“A novel billing scheme for UMTS networks”</w:t>
      </w:r>
      <w:r w:rsidRPr="005E1A48">
        <w:rPr>
          <w:rFonts w:asciiTheme="minorHAnsi" w:hAnsiTheme="minorHAnsi" w:cs="Arial"/>
          <w:sz w:val="18"/>
          <w:szCs w:val="18"/>
        </w:rPr>
        <w:t>, International Symposium, 3rd Generation Infrastructure and Services, 2-3 July 2001, Athens, Greece</w:t>
      </w:r>
    </w:p>
    <w:p w14:paraId="2EB5BBB4"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lastRenderedPageBreak/>
        <w:t xml:space="preserve">E. </w:t>
      </w:r>
      <w:proofErr w:type="spellStart"/>
      <w:r w:rsidRPr="005E1A48">
        <w:rPr>
          <w:rFonts w:asciiTheme="minorHAnsi" w:hAnsiTheme="minorHAnsi" w:cs="Arial"/>
          <w:sz w:val="18"/>
          <w:szCs w:val="18"/>
        </w:rPr>
        <w:t>Gazis</w:t>
      </w:r>
      <w:proofErr w:type="spellEnd"/>
      <w:r w:rsidRPr="005E1A48">
        <w:rPr>
          <w:rFonts w:asciiTheme="minorHAnsi" w:hAnsiTheme="minorHAnsi" w:cs="Arial"/>
          <w:sz w:val="18"/>
          <w:szCs w:val="18"/>
        </w:rPr>
        <w:t xml:space="preserve">, M. </w:t>
      </w:r>
      <w:proofErr w:type="spellStart"/>
      <w:r w:rsidRPr="005E1A48">
        <w:rPr>
          <w:rFonts w:asciiTheme="minorHAnsi" w:hAnsiTheme="minorHAnsi" w:cs="Arial"/>
          <w:sz w:val="18"/>
          <w:szCs w:val="18"/>
        </w:rPr>
        <w:t>Koutsopoulou</w:t>
      </w:r>
      <w:proofErr w:type="spellEnd"/>
      <w:r w:rsidRPr="005E1A48">
        <w:rPr>
          <w:rFonts w:asciiTheme="minorHAnsi" w:hAnsiTheme="minorHAnsi" w:cs="Arial"/>
          <w:sz w:val="18"/>
          <w:szCs w:val="18"/>
        </w:rPr>
        <w:t xml:space="preserve">, C. Farmakis, A. Kaloxylos, </w:t>
      </w:r>
      <w:r w:rsidRPr="005E1A48">
        <w:rPr>
          <w:rFonts w:asciiTheme="minorHAnsi" w:hAnsiTheme="minorHAnsi" w:cs="Arial"/>
          <w:color w:val="CC6633"/>
          <w:sz w:val="18"/>
          <w:szCs w:val="18"/>
        </w:rPr>
        <w:t>“A flexible Charging and Billing Approach for the emerging UMTS Network Operator Role”</w:t>
      </w:r>
      <w:r w:rsidRPr="005E1A48">
        <w:rPr>
          <w:rFonts w:asciiTheme="minorHAnsi" w:hAnsiTheme="minorHAnsi" w:cs="Arial"/>
          <w:sz w:val="18"/>
          <w:szCs w:val="18"/>
        </w:rPr>
        <w:t>, Applied Telecommunication Symposium (ATS), Seattle, Washington, April 2001.</w:t>
      </w:r>
    </w:p>
    <w:p w14:paraId="0CEEB2DF"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S. </w:t>
      </w:r>
      <w:proofErr w:type="spellStart"/>
      <w:r w:rsidRPr="005E1A48">
        <w:rPr>
          <w:rFonts w:asciiTheme="minorHAnsi" w:hAnsiTheme="minorHAnsi" w:cs="Arial"/>
          <w:sz w:val="18"/>
          <w:szCs w:val="18"/>
        </w:rPr>
        <w:t>Hadjiefthymiades</w:t>
      </w:r>
      <w:proofErr w:type="spellEnd"/>
      <w:r w:rsidRPr="005E1A48">
        <w:rPr>
          <w:rFonts w:asciiTheme="minorHAnsi" w:hAnsiTheme="minorHAnsi" w:cs="Arial"/>
          <w:sz w:val="18"/>
          <w:szCs w:val="18"/>
        </w:rPr>
        <w:t xml:space="preserve">, A. Kaloxylos, G. </w:t>
      </w:r>
      <w:proofErr w:type="spellStart"/>
      <w:r w:rsidRPr="005E1A48">
        <w:rPr>
          <w:rFonts w:asciiTheme="minorHAnsi" w:hAnsiTheme="minorHAnsi" w:cs="Arial"/>
          <w:sz w:val="18"/>
          <w:szCs w:val="18"/>
        </w:rPr>
        <w:t>Papageorgiou</w:t>
      </w:r>
      <w:proofErr w:type="spellEnd"/>
      <w:r w:rsidRPr="005E1A48">
        <w:rPr>
          <w:rFonts w:asciiTheme="minorHAnsi" w:hAnsiTheme="minorHAnsi" w:cs="Arial"/>
          <w:sz w:val="18"/>
          <w:szCs w:val="18"/>
        </w:rPr>
        <w:t xml:space="preserve"> and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“Design, Implementation and Testing of a Mobility Management Protocol for Wireless ATM Networks”</w:t>
      </w:r>
      <w:r w:rsidRPr="005E1A48">
        <w:rPr>
          <w:rFonts w:asciiTheme="minorHAnsi" w:hAnsiTheme="minorHAnsi" w:cs="Arial"/>
          <w:sz w:val="18"/>
          <w:szCs w:val="18"/>
        </w:rPr>
        <w:t>, IEEE International Workshop on Wireless Mobile ATM Implementations, San Francisco, June 1999</w:t>
      </w:r>
    </w:p>
    <w:p w14:paraId="3C50DD9E"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Kaloxylos, S. </w:t>
      </w:r>
      <w:proofErr w:type="spellStart"/>
      <w:r w:rsidRPr="005E1A48">
        <w:rPr>
          <w:rFonts w:asciiTheme="minorHAnsi" w:hAnsiTheme="minorHAnsi" w:cs="Arial"/>
          <w:sz w:val="18"/>
          <w:szCs w:val="18"/>
        </w:rPr>
        <w:t>Hadjieftymiades</w:t>
      </w:r>
      <w:proofErr w:type="spellEnd"/>
      <w:r w:rsidRPr="005E1A48">
        <w:rPr>
          <w:rFonts w:asciiTheme="minorHAnsi" w:hAnsiTheme="minorHAnsi" w:cs="Arial"/>
          <w:sz w:val="18"/>
          <w:szCs w:val="18"/>
        </w:rPr>
        <w:t xml:space="preserve">,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“DNS Extensions to Support Location Management in IP Networks”</w:t>
      </w:r>
      <w:r w:rsidRPr="005E1A48">
        <w:rPr>
          <w:rFonts w:asciiTheme="minorHAnsi" w:hAnsiTheme="minorHAnsi" w:cs="Arial"/>
          <w:sz w:val="18"/>
          <w:szCs w:val="18"/>
        </w:rPr>
        <w:t>, ACTS Mobile Summit, Sorrento Italy, June 1999.</w:t>
      </w:r>
    </w:p>
    <w:p w14:paraId="0552D09E"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Kaloxylos, G. </w:t>
      </w:r>
      <w:proofErr w:type="spellStart"/>
      <w:r w:rsidRPr="005E1A48">
        <w:rPr>
          <w:rFonts w:asciiTheme="minorHAnsi" w:hAnsiTheme="minorHAnsi" w:cs="Arial"/>
          <w:sz w:val="18"/>
          <w:szCs w:val="18"/>
        </w:rPr>
        <w:t>Alexiou</w:t>
      </w:r>
      <w:proofErr w:type="spellEnd"/>
      <w:r w:rsidRPr="005E1A48">
        <w:rPr>
          <w:rFonts w:asciiTheme="minorHAnsi" w:hAnsiTheme="minorHAnsi" w:cs="Arial"/>
          <w:sz w:val="18"/>
          <w:szCs w:val="18"/>
        </w:rPr>
        <w:t xml:space="preserve">, S. </w:t>
      </w:r>
      <w:proofErr w:type="spellStart"/>
      <w:r w:rsidRPr="005E1A48">
        <w:rPr>
          <w:rFonts w:asciiTheme="minorHAnsi" w:hAnsiTheme="minorHAnsi" w:cs="Arial"/>
          <w:sz w:val="18"/>
          <w:szCs w:val="18"/>
        </w:rPr>
        <w:t>Hadjiefthymiades</w:t>
      </w:r>
      <w:proofErr w:type="spellEnd"/>
      <w:r w:rsidRPr="005E1A48">
        <w:rPr>
          <w:rFonts w:asciiTheme="minorHAnsi" w:hAnsiTheme="minorHAnsi" w:cs="Arial"/>
          <w:sz w:val="18"/>
          <w:szCs w:val="18"/>
        </w:rPr>
        <w:t xml:space="preserve">,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“Design and Performance Evaluation of a Mobility Management Protocol for Wireless ATM Networks”</w:t>
      </w:r>
      <w:r w:rsidRPr="005E1A48">
        <w:rPr>
          <w:rFonts w:asciiTheme="minorHAnsi" w:hAnsiTheme="minorHAnsi" w:cs="Arial"/>
          <w:sz w:val="18"/>
          <w:szCs w:val="18"/>
        </w:rPr>
        <w:t>, Proceedings of PIMRC’98, Boston USA.</w:t>
      </w:r>
    </w:p>
    <w:p w14:paraId="5519E52F"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S. </w:t>
      </w:r>
      <w:proofErr w:type="spellStart"/>
      <w:r w:rsidRPr="005E1A48">
        <w:rPr>
          <w:rFonts w:asciiTheme="minorHAnsi" w:hAnsiTheme="minorHAnsi" w:cs="Arial"/>
          <w:sz w:val="18"/>
          <w:szCs w:val="18"/>
        </w:rPr>
        <w:t>Hadjieftymiades</w:t>
      </w:r>
      <w:proofErr w:type="spellEnd"/>
      <w:r w:rsidRPr="005E1A48">
        <w:rPr>
          <w:rFonts w:asciiTheme="minorHAnsi" w:hAnsiTheme="minorHAnsi" w:cs="Arial"/>
          <w:sz w:val="18"/>
          <w:szCs w:val="18"/>
        </w:rPr>
        <w:t xml:space="preserve">, A. Kaloxylos and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“Mobility Management in the Wireless ATM Network Demonstrator”</w:t>
      </w:r>
      <w:r w:rsidRPr="005E1A48">
        <w:rPr>
          <w:rFonts w:asciiTheme="minorHAnsi" w:hAnsiTheme="minorHAnsi" w:cs="Arial"/>
          <w:sz w:val="18"/>
          <w:szCs w:val="18"/>
        </w:rPr>
        <w:t>, IEEE ICUPC’98, Florence, Italy.</w:t>
      </w:r>
    </w:p>
    <w:p w14:paraId="5D7A2738"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Kaloxylos, S. </w:t>
      </w:r>
      <w:proofErr w:type="spellStart"/>
      <w:r w:rsidRPr="005E1A48">
        <w:rPr>
          <w:rFonts w:asciiTheme="minorHAnsi" w:hAnsiTheme="minorHAnsi" w:cs="Arial"/>
          <w:sz w:val="18"/>
          <w:szCs w:val="18"/>
        </w:rPr>
        <w:t>Hadjieftymiades</w:t>
      </w:r>
      <w:proofErr w:type="spellEnd"/>
      <w:r w:rsidRPr="005E1A48">
        <w:rPr>
          <w:rFonts w:asciiTheme="minorHAnsi" w:hAnsiTheme="minorHAnsi" w:cs="Arial"/>
          <w:sz w:val="18"/>
          <w:szCs w:val="18"/>
        </w:rPr>
        <w:t xml:space="preserve"> and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w:t>
      </w:r>
      <w:proofErr w:type="spellStart"/>
      <w:r w:rsidRPr="005E1A48">
        <w:rPr>
          <w:rFonts w:asciiTheme="minorHAnsi" w:hAnsiTheme="minorHAnsi" w:cs="Arial"/>
          <w:color w:val="CC6633"/>
          <w:sz w:val="18"/>
          <w:szCs w:val="18"/>
        </w:rPr>
        <w:t>Signalling</w:t>
      </w:r>
      <w:proofErr w:type="spellEnd"/>
      <w:r w:rsidRPr="005E1A48">
        <w:rPr>
          <w:rFonts w:asciiTheme="minorHAnsi" w:hAnsiTheme="minorHAnsi" w:cs="Arial"/>
          <w:color w:val="CC6633"/>
          <w:sz w:val="18"/>
          <w:szCs w:val="18"/>
        </w:rPr>
        <w:t xml:space="preserve"> Channel Handling in </w:t>
      </w:r>
      <w:proofErr w:type="spellStart"/>
      <w:r w:rsidRPr="005E1A48">
        <w:rPr>
          <w:rFonts w:asciiTheme="minorHAnsi" w:hAnsiTheme="minorHAnsi" w:cs="Arial"/>
          <w:color w:val="CC6633"/>
          <w:sz w:val="18"/>
          <w:szCs w:val="18"/>
        </w:rPr>
        <w:t>Wirelles</w:t>
      </w:r>
      <w:proofErr w:type="spellEnd"/>
      <w:r w:rsidRPr="005E1A48">
        <w:rPr>
          <w:rFonts w:asciiTheme="minorHAnsi" w:hAnsiTheme="minorHAnsi" w:cs="Arial"/>
          <w:color w:val="CC6633"/>
          <w:sz w:val="18"/>
          <w:szCs w:val="18"/>
        </w:rPr>
        <w:t xml:space="preserve"> ATM Networks”</w:t>
      </w:r>
      <w:r w:rsidRPr="005E1A48">
        <w:rPr>
          <w:rFonts w:asciiTheme="minorHAnsi" w:hAnsiTheme="minorHAnsi" w:cs="Arial"/>
          <w:sz w:val="18"/>
          <w:szCs w:val="18"/>
        </w:rPr>
        <w:t>, Proceedings of ISCC’98, July 1998, Greece.</w:t>
      </w:r>
    </w:p>
    <w:p w14:paraId="323F85CE"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Kaloxylos, G. </w:t>
      </w:r>
      <w:proofErr w:type="spellStart"/>
      <w:r w:rsidRPr="005E1A48">
        <w:rPr>
          <w:rFonts w:asciiTheme="minorHAnsi" w:hAnsiTheme="minorHAnsi" w:cs="Arial"/>
          <w:sz w:val="18"/>
          <w:szCs w:val="18"/>
        </w:rPr>
        <w:t>Dravopoulos</w:t>
      </w:r>
      <w:proofErr w:type="spellEnd"/>
      <w:r w:rsidRPr="005E1A48">
        <w:rPr>
          <w:rFonts w:asciiTheme="minorHAnsi" w:hAnsiTheme="minorHAnsi" w:cs="Arial"/>
          <w:sz w:val="18"/>
          <w:szCs w:val="18"/>
        </w:rPr>
        <w:t xml:space="preserve"> and H. Hansen, </w:t>
      </w:r>
      <w:r w:rsidRPr="005E1A48">
        <w:rPr>
          <w:rFonts w:asciiTheme="minorHAnsi" w:hAnsiTheme="minorHAnsi" w:cs="Arial"/>
          <w:color w:val="CC6633"/>
          <w:sz w:val="18"/>
          <w:szCs w:val="18"/>
        </w:rPr>
        <w:t>“Mobility extensions in the Wireless ATM Network Demonstrator”</w:t>
      </w:r>
      <w:r w:rsidRPr="005E1A48">
        <w:rPr>
          <w:rFonts w:asciiTheme="minorHAnsi" w:hAnsiTheme="minorHAnsi" w:cs="Arial"/>
          <w:sz w:val="18"/>
          <w:szCs w:val="18"/>
        </w:rPr>
        <w:t>, Proceedings of the ACTS’98 Summit, Rhodes Greece.</w:t>
      </w:r>
    </w:p>
    <w:p w14:paraId="49FD1058"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Kaloxylos, G. </w:t>
      </w:r>
      <w:proofErr w:type="spellStart"/>
      <w:r w:rsidRPr="005E1A48">
        <w:rPr>
          <w:rFonts w:asciiTheme="minorHAnsi" w:hAnsiTheme="minorHAnsi" w:cs="Arial"/>
          <w:sz w:val="18"/>
          <w:szCs w:val="18"/>
        </w:rPr>
        <w:t>Papageorgiou</w:t>
      </w:r>
      <w:proofErr w:type="spellEnd"/>
      <w:r w:rsidRPr="005E1A48">
        <w:rPr>
          <w:rFonts w:asciiTheme="minorHAnsi" w:hAnsiTheme="minorHAnsi" w:cs="Arial"/>
          <w:sz w:val="18"/>
          <w:szCs w:val="18"/>
        </w:rPr>
        <w:t xml:space="preserve">, P. Papageorge, L. </w:t>
      </w:r>
      <w:proofErr w:type="spellStart"/>
      <w:r w:rsidRPr="005E1A48">
        <w:rPr>
          <w:rFonts w:asciiTheme="minorHAnsi" w:hAnsiTheme="minorHAnsi" w:cs="Arial"/>
          <w:sz w:val="18"/>
          <w:szCs w:val="18"/>
        </w:rPr>
        <w:t>Merakos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“Smart Buffering Technique for Lossless Handover in Wireless ATM Networks”</w:t>
      </w:r>
      <w:r w:rsidRPr="005E1A48">
        <w:rPr>
          <w:rFonts w:asciiTheme="minorHAnsi" w:hAnsiTheme="minorHAnsi" w:cs="Arial"/>
          <w:sz w:val="18"/>
          <w:szCs w:val="18"/>
        </w:rPr>
        <w:t>, ICUPC ’97, San Diego, USA.</w:t>
      </w:r>
    </w:p>
    <w:p w14:paraId="0C68D803"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A. Kaloxylos, S. </w:t>
      </w:r>
      <w:proofErr w:type="spellStart"/>
      <w:r w:rsidRPr="005E1A48">
        <w:rPr>
          <w:rFonts w:asciiTheme="minorHAnsi" w:hAnsiTheme="minorHAnsi" w:cs="Arial"/>
          <w:sz w:val="18"/>
          <w:szCs w:val="18"/>
        </w:rPr>
        <w:t>Hadjiethymiades</w:t>
      </w:r>
      <w:proofErr w:type="spellEnd"/>
      <w:r w:rsidRPr="005E1A48">
        <w:rPr>
          <w:rFonts w:asciiTheme="minorHAnsi" w:hAnsiTheme="minorHAnsi" w:cs="Arial"/>
          <w:sz w:val="18"/>
          <w:szCs w:val="18"/>
        </w:rPr>
        <w:t xml:space="preserve">, </w:t>
      </w:r>
      <w:r w:rsidRPr="005E1A48">
        <w:rPr>
          <w:rFonts w:asciiTheme="minorHAnsi" w:hAnsiTheme="minorHAnsi" w:cs="Arial"/>
          <w:color w:val="CC6633"/>
          <w:sz w:val="18"/>
          <w:szCs w:val="18"/>
        </w:rPr>
        <w:t>“Mobility Management in the Wireless ATM Network Demonstrator (WAND)”</w:t>
      </w:r>
      <w:r w:rsidRPr="005E1A48">
        <w:rPr>
          <w:rFonts w:asciiTheme="minorHAnsi" w:hAnsiTheme="minorHAnsi" w:cs="Arial"/>
          <w:sz w:val="18"/>
          <w:szCs w:val="18"/>
        </w:rPr>
        <w:t>, International Workshop on Mobile Communications (IWMC 96), Thessaloniki Greece.</w:t>
      </w:r>
    </w:p>
    <w:p w14:paraId="2D33AEFA"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H. Hansen, J. </w:t>
      </w:r>
      <w:proofErr w:type="spellStart"/>
      <w:r w:rsidRPr="005E1A48">
        <w:rPr>
          <w:rFonts w:asciiTheme="minorHAnsi" w:hAnsiTheme="minorHAnsi" w:cs="Arial"/>
          <w:sz w:val="18"/>
          <w:szCs w:val="18"/>
        </w:rPr>
        <w:t>Immonen</w:t>
      </w:r>
      <w:proofErr w:type="spellEnd"/>
      <w:r w:rsidRPr="005E1A48">
        <w:rPr>
          <w:rFonts w:asciiTheme="minorHAnsi" w:hAnsiTheme="minorHAnsi" w:cs="Arial"/>
          <w:sz w:val="18"/>
          <w:szCs w:val="18"/>
        </w:rPr>
        <w:t xml:space="preserve">, S. </w:t>
      </w:r>
      <w:proofErr w:type="spellStart"/>
      <w:r w:rsidRPr="005E1A48">
        <w:rPr>
          <w:rFonts w:asciiTheme="minorHAnsi" w:hAnsiTheme="minorHAnsi" w:cs="Arial"/>
          <w:sz w:val="18"/>
          <w:szCs w:val="18"/>
        </w:rPr>
        <w:t>Hadjieftymiades</w:t>
      </w:r>
      <w:proofErr w:type="spellEnd"/>
      <w:r w:rsidRPr="005E1A48">
        <w:rPr>
          <w:rFonts w:asciiTheme="minorHAnsi" w:hAnsiTheme="minorHAnsi" w:cs="Arial"/>
          <w:sz w:val="18"/>
          <w:szCs w:val="18"/>
        </w:rPr>
        <w:t xml:space="preserve"> and A. Kaloxylos, </w:t>
      </w:r>
      <w:r w:rsidRPr="005E1A48">
        <w:rPr>
          <w:rFonts w:asciiTheme="minorHAnsi" w:hAnsiTheme="minorHAnsi" w:cs="Arial"/>
          <w:color w:val="CC6633"/>
          <w:sz w:val="18"/>
          <w:szCs w:val="18"/>
        </w:rPr>
        <w:t>“Description of the Handover Algorithm for the Wireless ATM Network Demonstrator (WAND)”</w:t>
      </w:r>
      <w:r w:rsidRPr="005E1A48">
        <w:rPr>
          <w:rFonts w:asciiTheme="minorHAnsi" w:hAnsiTheme="minorHAnsi" w:cs="Arial"/>
          <w:sz w:val="18"/>
          <w:szCs w:val="18"/>
        </w:rPr>
        <w:t>, Proceedings ACTS Mobile Telecommunications Summit, Granada, Spain, 1996.</w:t>
      </w:r>
    </w:p>
    <w:p w14:paraId="32CC7607" w14:textId="77777777" w:rsidR="005E1A48" w:rsidRPr="005E1A48" w:rsidRDefault="005E1A48" w:rsidP="005E1A48">
      <w:pPr>
        <w:numPr>
          <w:ilvl w:val="0"/>
          <w:numId w:val="5"/>
        </w:numPr>
        <w:tabs>
          <w:tab w:val="left" w:pos="1698"/>
          <w:tab w:val="left" w:pos="2058"/>
        </w:tabs>
        <w:suppressAutoHyphens/>
        <w:spacing w:before="280" w:after="100"/>
        <w:ind w:left="283" w:hanging="283"/>
        <w:jc w:val="both"/>
        <w:rPr>
          <w:rFonts w:asciiTheme="minorHAnsi" w:hAnsiTheme="minorHAnsi" w:cs="Arial"/>
          <w:sz w:val="18"/>
          <w:szCs w:val="18"/>
        </w:rPr>
      </w:pPr>
      <w:r w:rsidRPr="005E1A48">
        <w:rPr>
          <w:rFonts w:asciiTheme="minorHAnsi" w:hAnsiTheme="minorHAnsi" w:cs="Arial"/>
          <w:sz w:val="18"/>
          <w:szCs w:val="18"/>
        </w:rPr>
        <w:t xml:space="preserve">Thomas </w:t>
      </w:r>
      <w:proofErr w:type="spellStart"/>
      <w:r w:rsidRPr="005E1A48">
        <w:rPr>
          <w:rFonts w:asciiTheme="minorHAnsi" w:hAnsiTheme="minorHAnsi" w:cs="Arial"/>
          <w:sz w:val="18"/>
          <w:szCs w:val="18"/>
        </w:rPr>
        <w:t>Kuehnel</w:t>
      </w:r>
      <w:proofErr w:type="spellEnd"/>
      <w:r w:rsidRPr="005E1A48">
        <w:rPr>
          <w:rFonts w:asciiTheme="minorHAnsi" w:hAnsiTheme="minorHAnsi" w:cs="Arial"/>
          <w:sz w:val="18"/>
          <w:szCs w:val="18"/>
        </w:rPr>
        <w:t xml:space="preserve">, Paul Wu, </w:t>
      </w:r>
      <w:proofErr w:type="spellStart"/>
      <w:r w:rsidRPr="005E1A48">
        <w:rPr>
          <w:rFonts w:asciiTheme="minorHAnsi" w:hAnsiTheme="minorHAnsi" w:cs="Arial"/>
          <w:sz w:val="18"/>
          <w:szCs w:val="18"/>
        </w:rPr>
        <w:t>N.Passas</w:t>
      </w:r>
      <w:proofErr w:type="spellEnd"/>
      <w:r w:rsidRPr="005E1A48">
        <w:rPr>
          <w:rFonts w:asciiTheme="minorHAnsi" w:hAnsiTheme="minorHAnsi" w:cs="Arial"/>
          <w:sz w:val="18"/>
          <w:szCs w:val="18"/>
        </w:rPr>
        <w:t xml:space="preserve">, N. </w:t>
      </w:r>
      <w:proofErr w:type="spellStart"/>
      <w:r w:rsidRPr="005E1A48">
        <w:rPr>
          <w:rFonts w:asciiTheme="minorHAnsi" w:hAnsiTheme="minorHAnsi" w:cs="Arial"/>
          <w:sz w:val="18"/>
          <w:szCs w:val="18"/>
        </w:rPr>
        <w:t>Loukas</w:t>
      </w:r>
      <w:proofErr w:type="spellEnd"/>
      <w:r w:rsidRPr="005E1A48">
        <w:rPr>
          <w:rFonts w:asciiTheme="minorHAnsi" w:hAnsiTheme="minorHAnsi" w:cs="Arial"/>
          <w:sz w:val="18"/>
          <w:szCs w:val="18"/>
        </w:rPr>
        <w:t xml:space="preserve">, A. Kaloxylos, </w:t>
      </w:r>
      <w:r w:rsidRPr="005E1A48">
        <w:rPr>
          <w:rFonts w:asciiTheme="minorHAnsi" w:hAnsiTheme="minorHAnsi" w:cs="Arial"/>
          <w:color w:val="CC6633"/>
          <w:sz w:val="18"/>
          <w:szCs w:val="18"/>
        </w:rPr>
        <w:t>“Signaling Alternatives in Wireless ATM Systems”</w:t>
      </w:r>
      <w:r w:rsidRPr="005E1A48">
        <w:rPr>
          <w:rFonts w:asciiTheme="minorHAnsi" w:hAnsiTheme="minorHAnsi" w:cs="Arial"/>
          <w:sz w:val="18"/>
          <w:szCs w:val="18"/>
        </w:rPr>
        <w:t>, International Workshop on Mobile Communications (IWMC 96), Thessaloniki Greece.</w:t>
      </w:r>
    </w:p>
    <w:p w14:paraId="68D8AFC6" w14:textId="77777777" w:rsidR="005E1A48" w:rsidRPr="005E1A48" w:rsidRDefault="005E1A48" w:rsidP="005E1A48">
      <w:pPr>
        <w:numPr>
          <w:ilvl w:val="0"/>
          <w:numId w:val="5"/>
        </w:numPr>
        <w:suppressAutoHyphens/>
        <w:spacing w:before="280"/>
        <w:jc w:val="both"/>
        <w:rPr>
          <w:rFonts w:asciiTheme="minorHAnsi" w:hAnsiTheme="minorHAnsi"/>
          <w:sz w:val="18"/>
          <w:szCs w:val="18"/>
        </w:rPr>
      </w:pPr>
      <w:r w:rsidRPr="005E1A48">
        <w:rPr>
          <w:rFonts w:asciiTheme="minorHAnsi" w:hAnsiTheme="minorHAnsi"/>
          <w:sz w:val="18"/>
          <w:szCs w:val="18"/>
        </w:rPr>
        <w:t xml:space="preserve">1. E. </w:t>
      </w:r>
      <w:proofErr w:type="spellStart"/>
      <w:r w:rsidRPr="005E1A48">
        <w:rPr>
          <w:rFonts w:asciiTheme="minorHAnsi" w:hAnsiTheme="minorHAnsi"/>
          <w:sz w:val="18"/>
          <w:szCs w:val="18"/>
        </w:rPr>
        <w:t>Zervas</w:t>
      </w:r>
      <w:proofErr w:type="spellEnd"/>
      <w:r w:rsidRPr="005E1A48">
        <w:rPr>
          <w:rFonts w:asciiTheme="minorHAnsi" w:hAnsiTheme="minorHAnsi"/>
          <w:sz w:val="18"/>
          <w:szCs w:val="18"/>
        </w:rPr>
        <w:t xml:space="preserve">, A. Kaloxylos and L. </w:t>
      </w:r>
      <w:proofErr w:type="spellStart"/>
      <w:r w:rsidRPr="005E1A48">
        <w:rPr>
          <w:rFonts w:asciiTheme="minorHAnsi" w:hAnsiTheme="minorHAnsi"/>
          <w:sz w:val="18"/>
          <w:szCs w:val="18"/>
        </w:rPr>
        <w:t>Merakos</w:t>
      </w:r>
      <w:proofErr w:type="spellEnd"/>
      <w:r w:rsidRPr="005E1A48">
        <w:rPr>
          <w:rFonts w:asciiTheme="minorHAnsi" w:hAnsiTheme="minorHAnsi"/>
          <w:sz w:val="18"/>
          <w:szCs w:val="18"/>
        </w:rPr>
        <w:t xml:space="preserve">, </w:t>
      </w:r>
      <w:r w:rsidRPr="005E1A48">
        <w:rPr>
          <w:rFonts w:asciiTheme="minorHAnsi" w:hAnsiTheme="minorHAnsi"/>
          <w:color w:val="CC6633"/>
          <w:sz w:val="18"/>
          <w:szCs w:val="18"/>
        </w:rPr>
        <w:t>“LAMPS: Location Agents and Mobile –PNNI Scheme”, 7th Hellenic Conference on Informatics”</w:t>
      </w:r>
      <w:r w:rsidRPr="005E1A48">
        <w:rPr>
          <w:rFonts w:asciiTheme="minorHAnsi" w:hAnsiTheme="minorHAnsi"/>
          <w:sz w:val="18"/>
          <w:szCs w:val="18"/>
        </w:rPr>
        <w:t xml:space="preserve">, </w:t>
      </w:r>
      <w:proofErr w:type="spellStart"/>
      <w:r w:rsidRPr="005E1A48">
        <w:rPr>
          <w:rFonts w:asciiTheme="minorHAnsi" w:hAnsiTheme="minorHAnsi"/>
          <w:sz w:val="18"/>
          <w:szCs w:val="18"/>
        </w:rPr>
        <w:t>Ioannina</w:t>
      </w:r>
      <w:proofErr w:type="spellEnd"/>
      <w:r w:rsidRPr="005E1A48">
        <w:rPr>
          <w:rFonts w:asciiTheme="minorHAnsi" w:hAnsiTheme="minorHAnsi"/>
          <w:sz w:val="18"/>
          <w:szCs w:val="18"/>
        </w:rPr>
        <w:t xml:space="preserve"> – Greece, August 1999.</w:t>
      </w:r>
    </w:p>
    <w:p w14:paraId="5560732D" w14:textId="77777777" w:rsidR="00EC1EBD" w:rsidRPr="005F7FEC" w:rsidRDefault="00EC1EBD" w:rsidP="00EC1EBD">
      <w:pPr>
        <w:pStyle w:val="PaperText"/>
        <w:widowControl w:val="0"/>
        <w:autoSpaceDE w:val="0"/>
        <w:spacing w:line="240" w:lineRule="auto"/>
        <w:jc w:val="center"/>
        <w:rPr>
          <w:rFonts w:ascii="Helvetica Neue" w:hAnsi="Helvetica Neue"/>
          <w:b/>
          <w:sz w:val="16"/>
          <w:szCs w:val="16"/>
          <w:lang w:val="el-GR"/>
        </w:rPr>
      </w:pPr>
    </w:p>
    <w:p w14:paraId="40E8AF71" w14:textId="77777777" w:rsidR="00EC1EBD" w:rsidRPr="005F7FEC" w:rsidRDefault="0038571F" w:rsidP="00EC1EBD">
      <w:pPr>
        <w:spacing w:before="280"/>
        <w:ind w:left="285" w:hanging="285"/>
        <w:jc w:val="center"/>
        <w:rPr>
          <w:rFonts w:ascii="Helvetica Neue" w:hAnsi="Helvetica Neue"/>
          <w:b/>
          <w:sz w:val="16"/>
          <w:szCs w:val="16"/>
        </w:rPr>
      </w:pPr>
      <w:r w:rsidRPr="005F7FEC">
        <w:rPr>
          <w:rFonts w:ascii="Helvetica Neue" w:hAnsi="Helvetica Neue"/>
          <w:b/>
          <w:sz w:val="16"/>
          <w:szCs w:val="16"/>
        </w:rPr>
        <w:t>Other publications</w:t>
      </w:r>
    </w:p>
    <w:p w14:paraId="399F5FF0" w14:textId="77777777" w:rsidR="00EC1EBD" w:rsidRPr="005F7FEC" w:rsidRDefault="00EC1EBD" w:rsidP="00EC1EBD">
      <w:pPr>
        <w:spacing w:before="280"/>
        <w:ind w:left="285" w:hanging="285"/>
        <w:rPr>
          <w:rFonts w:ascii="Helvetica Neue" w:hAnsi="Helvetica Neue"/>
          <w:sz w:val="16"/>
          <w:szCs w:val="16"/>
        </w:rPr>
      </w:pPr>
      <w:r w:rsidRPr="005F7FEC">
        <w:rPr>
          <w:rFonts w:ascii="Helvetica Neue" w:hAnsi="Helvetica Neue"/>
          <w:sz w:val="16"/>
          <w:szCs w:val="16"/>
        </w:rPr>
        <w:t xml:space="preserve">1. S. </w:t>
      </w:r>
      <w:proofErr w:type="spellStart"/>
      <w:r w:rsidRPr="005F7FEC">
        <w:rPr>
          <w:rFonts w:ascii="Helvetica Neue" w:hAnsi="Helvetica Neue"/>
          <w:sz w:val="16"/>
          <w:szCs w:val="16"/>
        </w:rPr>
        <w:t>Paskalis</w:t>
      </w:r>
      <w:proofErr w:type="spellEnd"/>
      <w:r w:rsidRPr="005F7FEC">
        <w:rPr>
          <w:rFonts w:ascii="Helvetica Neue" w:hAnsi="Helvetica Neue"/>
          <w:sz w:val="16"/>
          <w:szCs w:val="16"/>
        </w:rPr>
        <w:t xml:space="preserve">, A. Kaloxylos, L. </w:t>
      </w:r>
      <w:proofErr w:type="spellStart"/>
      <w:r w:rsidRPr="005F7FEC">
        <w:rPr>
          <w:rFonts w:ascii="Helvetica Neue" w:hAnsi="Helvetica Neue"/>
          <w:sz w:val="16"/>
          <w:szCs w:val="16"/>
        </w:rPr>
        <w:t>Merakos</w:t>
      </w:r>
      <w:proofErr w:type="spellEnd"/>
      <w:r w:rsidRPr="005F7FEC">
        <w:rPr>
          <w:rFonts w:ascii="Helvetica Neue" w:hAnsi="Helvetica Neue"/>
          <w:sz w:val="16"/>
          <w:szCs w:val="16"/>
        </w:rPr>
        <w:t xml:space="preserve">, E. </w:t>
      </w:r>
      <w:proofErr w:type="spellStart"/>
      <w:r w:rsidRPr="005F7FEC">
        <w:rPr>
          <w:rFonts w:ascii="Helvetica Neue" w:hAnsi="Helvetica Neue"/>
          <w:sz w:val="16"/>
          <w:szCs w:val="16"/>
        </w:rPr>
        <w:t>Zervas</w:t>
      </w:r>
      <w:proofErr w:type="spellEnd"/>
      <w:r w:rsidRPr="005F7FEC">
        <w:rPr>
          <w:rFonts w:ascii="Helvetica Neue" w:hAnsi="Helvetica Neue"/>
          <w:sz w:val="16"/>
          <w:szCs w:val="16"/>
        </w:rPr>
        <w:t xml:space="preserve">, </w:t>
      </w:r>
      <w:r w:rsidRPr="005F7FEC">
        <w:rPr>
          <w:rFonts w:ascii="Helvetica Neue" w:hAnsi="Helvetica Neue"/>
          <w:color w:val="CC6633"/>
          <w:sz w:val="16"/>
          <w:szCs w:val="16"/>
        </w:rPr>
        <w:t>“RSVP Mobility Proxy”</w:t>
      </w:r>
      <w:r w:rsidRPr="005F7FEC">
        <w:rPr>
          <w:rFonts w:ascii="Helvetica Neue" w:hAnsi="Helvetica Neue"/>
          <w:sz w:val="16"/>
          <w:szCs w:val="16"/>
        </w:rPr>
        <w:t>, draft-paskalis-rsvpmp-00.txt, 15 December 2001.</w:t>
      </w:r>
    </w:p>
    <w:p w14:paraId="32304484" w14:textId="77777777" w:rsidR="00EC1EBD" w:rsidRPr="005F7FEC" w:rsidRDefault="005F7FEC" w:rsidP="00EC1EBD">
      <w:pPr>
        <w:spacing w:before="280"/>
        <w:ind w:left="285" w:hanging="285"/>
        <w:rPr>
          <w:rFonts w:ascii="Helvetica Neue" w:hAnsi="Helvetica Neue"/>
          <w:sz w:val="16"/>
          <w:szCs w:val="16"/>
        </w:rPr>
      </w:pPr>
      <w:r>
        <w:rPr>
          <w:rFonts w:ascii="Helvetica Neue" w:hAnsi="Helvetica Neue"/>
          <w:sz w:val="16"/>
          <w:szCs w:val="16"/>
        </w:rPr>
        <w:t>2</w:t>
      </w:r>
      <w:r w:rsidR="00EC1EBD" w:rsidRPr="005F7FEC">
        <w:rPr>
          <w:rFonts w:ascii="Helvetica Neue" w:hAnsi="Helvetica Neue"/>
          <w:sz w:val="16"/>
          <w:szCs w:val="16"/>
        </w:rPr>
        <w:t xml:space="preserve">. </w:t>
      </w:r>
      <w:proofErr w:type="spellStart"/>
      <w:r w:rsidR="00EC1EBD" w:rsidRPr="005F7FEC">
        <w:rPr>
          <w:rFonts w:ascii="Helvetica Neue" w:hAnsi="Helvetica Neue"/>
          <w:sz w:val="16"/>
          <w:szCs w:val="16"/>
        </w:rPr>
        <w:t>Troulos</w:t>
      </w:r>
      <w:proofErr w:type="spellEnd"/>
      <w:r w:rsidR="00EC1EBD" w:rsidRPr="005F7FEC">
        <w:rPr>
          <w:rFonts w:ascii="Helvetica Neue" w:hAnsi="Helvetica Neue"/>
          <w:sz w:val="16"/>
          <w:szCs w:val="16"/>
        </w:rPr>
        <w:t>, C., </w:t>
      </w:r>
      <w:proofErr w:type="spellStart"/>
      <w:r w:rsidR="00EC1EBD" w:rsidRPr="005F7FEC">
        <w:rPr>
          <w:rFonts w:ascii="Helvetica Neue" w:hAnsi="Helvetica Neue"/>
          <w:sz w:val="16"/>
          <w:szCs w:val="16"/>
        </w:rPr>
        <w:t>Primpas</w:t>
      </w:r>
      <w:proofErr w:type="spellEnd"/>
      <w:r w:rsidR="00EC1EBD" w:rsidRPr="005F7FEC">
        <w:rPr>
          <w:rFonts w:ascii="Helvetica Neue" w:hAnsi="Helvetica Neue"/>
          <w:sz w:val="16"/>
          <w:szCs w:val="16"/>
        </w:rPr>
        <w:t>, D., </w:t>
      </w:r>
      <w:proofErr w:type="spellStart"/>
      <w:r w:rsidR="00EC1EBD" w:rsidRPr="005F7FEC">
        <w:rPr>
          <w:rFonts w:ascii="Helvetica Neue" w:hAnsi="Helvetica Neue"/>
          <w:sz w:val="16"/>
          <w:szCs w:val="16"/>
        </w:rPr>
        <w:t>Scopoulis</w:t>
      </w:r>
      <w:proofErr w:type="spellEnd"/>
      <w:r w:rsidR="00EC1EBD" w:rsidRPr="005F7FEC">
        <w:rPr>
          <w:rFonts w:ascii="Helvetica Neue" w:hAnsi="Helvetica Neue"/>
          <w:sz w:val="16"/>
          <w:szCs w:val="16"/>
        </w:rPr>
        <w:t>, Y., </w:t>
      </w:r>
      <w:proofErr w:type="spellStart"/>
      <w:r w:rsidR="00EC1EBD" w:rsidRPr="005F7FEC">
        <w:rPr>
          <w:rFonts w:ascii="Helvetica Neue" w:hAnsi="Helvetica Neue"/>
          <w:sz w:val="16"/>
          <w:szCs w:val="16"/>
        </w:rPr>
        <w:t>Karounos</w:t>
      </w:r>
      <w:proofErr w:type="spellEnd"/>
      <w:r w:rsidR="00EC1EBD" w:rsidRPr="005F7FEC">
        <w:rPr>
          <w:rFonts w:ascii="Helvetica Neue" w:hAnsi="Helvetica Neue"/>
          <w:sz w:val="16"/>
          <w:szCs w:val="16"/>
        </w:rPr>
        <w:t>, T., Kaloxylos, A., Papadop</w:t>
      </w:r>
      <w:r w:rsidR="0038571F" w:rsidRPr="005F7FEC">
        <w:rPr>
          <w:rFonts w:ascii="Helvetica Neue" w:hAnsi="Helvetica Neue"/>
          <w:sz w:val="16"/>
          <w:szCs w:val="16"/>
        </w:rPr>
        <w:t>o</w:t>
      </w:r>
      <w:r w:rsidR="00EC1EBD" w:rsidRPr="005F7FEC">
        <w:rPr>
          <w:rFonts w:ascii="Helvetica Neue" w:hAnsi="Helvetica Neue"/>
          <w:sz w:val="16"/>
          <w:szCs w:val="16"/>
        </w:rPr>
        <w:t xml:space="preserve">ulos, P., “Fiber to the Home/Fiber to the Building: Developments and policy recommendations for Greece (2008)” FTTH/FTTB Workgroup Deliverable, </w:t>
      </w:r>
      <w:r w:rsidR="0038571F" w:rsidRPr="005F7FEC">
        <w:rPr>
          <w:rFonts w:ascii="Helvetica Neue" w:hAnsi="Helvetica Neue"/>
          <w:sz w:val="16"/>
          <w:szCs w:val="16"/>
        </w:rPr>
        <w:t xml:space="preserve">available at </w:t>
      </w:r>
      <w:hyperlink r:id="rId18" w:history="1">
        <w:r w:rsidR="0038571F" w:rsidRPr="005F7FEC">
          <w:rPr>
            <w:rStyle w:val="Hyperlink"/>
            <w:rFonts w:ascii="Helvetica Neue" w:hAnsi="Helvetica Neue"/>
            <w:sz w:val="16"/>
            <w:szCs w:val="16"/>
          </w:rPr>
          <w:t>http://www.ebusinessforum.gr/teams/teamsall/view/index.php?ctn=115&amp;language=el</w:t>
        </w:r>
      </w:hyperlink>
    </w:p>
    <w:p w14:paraId="00C15CFD" w14:textId="77777777" w:rsidR="00EC1EBD" w:rsidRPr="005F7FEC" w:rsidRDefault="005F7FEC" w:rsidP="00EC1EBD">
      <w:pPr>
        <w:spacing w:before="280"/>
        <w:ind w:left="285" w:hanging="285"/>
        <w:rPr>
          <w:rFonts w:ascii="Helvetica Neue" w:hAnsi="Helvetica Neue"/>
          <w:sz w:val="16"/>
          <w:szCs w:val="16"/>
        </w:rPr>
      </w:pPr>
      <w:r>
        <w:rPr>
          <w:rFonts w:ascii="Helvetica Neue" w:hAnsi="Helvetica Neue"/>
          <w:sz w:val="16"/>
          <w:szCs w:val="16"/>
        </w:rPr>
        <w:t>3</w:t>
      </w:r>
      <w:r w:rsidR="00EC1EBD" w:rsidRPr="005F7FEC">
        <w:rPr>
          <w:rFonts w:ascii="Helvetica Neue" w:hAnsi="Helvetica Neue"/>
          <w:sz w:val="16"/>
          <w:szCs w:val="16"/>
        </w:rPr>
        <w:t>. An Architectural Reference Model for Autonomic Networking, Cognitive Networking and Self Management, produced and approved by the Autonomic network engineering for the self-managing Future Internet (AFI)</w:t>
      </w:r>
      <w:r w:rsidR="0038571F" w:rsidRPr="005F7FEC">
        <w:rPr>
          <w:rFonts w:ascii="Helvetica Neue" w:hAnsi="Helvetica Neue"/>
          <w:sz w:val="16"/>
          <w:szCs w:val="16"/>
        </w:rPr>
        <w:t xml:space="preserve"> </w:t>
      </w:r>
      <w:r w:rsidR="00EC1EBD" w:rsidRPr="005F7FEC">
        <w:rPr>
          <w:rFonts w:ascii="Helvetica Neue" w:hAnsi="Helvetica Neue"/>
          <w:sz w:val="16"/>
          <w:szCs w:val="16"/>
        </w:rPr>
        <w:t>ETSI Industry Specification Group (ISG)</w:t>
      </w:r>
      <w:r w:rsidR="0038571F" w:rsidRPr="005F7FEC">
        <w:rPr>
          <w:rFonts w:ascii="Helvetica Neue" w:hAnsi="Helvetica Neue"/>
          <w:sz w:val="16"/>
          <w:szCs w:val="16"/>
        </w:rPr>
        <w:t xml:space="preserve">, </w:t>
      </w:r>
      <w:hyperlink r:id="rId19" w:history="1">
        <w:r w:rsidR="0038571F" w:rsidRPr="005F7FEC">
          <w:rPr>
            <w:rStyle w:val="Hyperlink"/>
            <w:rFonts w:ascii="Helvetica Neue" w:hAnsi="Helvetica Neue"/>
            <w:sz w:val="16"/>
            <w:szCs w:val="16"/>
          </w:rPr>
          <w:t>http://www.etsi.org/deliver/etsi_gs/AFI/001_099/002/01.01.01_60/gs_afi002v010101p.pdf</w:t>
        </w:r>
      </w:hyperlink>
    </w:p>
    <w:p w14:paraId="15191201" w14:textId="77777777" w:rsidR="00416159" w:rsidRDefault="00416159" w:rsidP="00006BFB">
      <w:pPr>
        <w:pStyle w:val="Body"/>
        <w:rPr>
          <w:rFonts w:asciiTheme="minorHAnsi" w:hAnsiTheme="minorHAnsi"/>
        </w:rPr>
      </w:pPr>
    </w:p>
    <w:p w14:paraId="7DD47DC3" w14:textId="77777777" w:rsidR="00BE6D9B" w:rsidRDefault="00BE6D9B" w:rsidP="00BE6D9B">
      <w:pPr>
        <w:pStyle w:val="Heading11"/>
      </w:pPr>
      <w:r w:rsidRPr="00BE6D9B">
        <w:t>Editorial board member</w:t>
      </w:r>
      <w:r w:rsidR="0041152C" w:rsidRPr="0041152C">
        <w:t xml:space="preserve"> in journals</w:t>
      </w:r>
      <w:r w:rsidRPr="00BE6D9B">
        <w:t xml:space="preserve"> &amp; TPC member in conferences</w:t>
      </w:r>
    </w:p>
    <w:p w14:paraId="5352F44F" w14:textId="77777777" w:rsidR="00430E8B" w:rsidRPr="00430E8B" w:rsidRDefault="00430E8B" w:rsidP="00430E8B">
      <w:pPr>
        <w:pStyle w:val="Body"/>
      </w:pPr>
    </w:p>
    <w:p w14:paraId="5BE99F88" w14:textId="0E392F8C" w:rsidR="00BE6D9B" w:rsidRPr="00BE6D9B" w:rsidRDefault="00BE6D9B" w:rsidP="00430E8B">
      <w:pPr>
        <w:pStyle w:val="ListParagraph"/>
        <w:numPr>
          <w:ilvl w:val="0"/>
          <w:numId w:val="2"/>
        </w:numPr>
        <w:tabs>
          <w:tab w:val="left" w:pos="2160"/>
        </w:tabs>
        <w:rPr>
          <w:rFonts w:ascii="Helvetica Neue" w:eastAsia="ヒラギノ角ゴ Pro W3" w:hAnsi="Helvetica Neue"/>
          <w:color w:val="32302E"/>
          <w:sz w:val="16"/>
          <w:szCs w:val="20"/>
        </w:rPr>
      </w:pPr>
      <w:r w:rsidRPr="00BE6D9B">
        <w:rPr>
          <w:rFonts w:ascii="Helvetica Neue" w:eastAsia="ヒラギノ角ゴ Pro W3" w:hAnsi="Helvetica Neue"/>
          <w:color w:val="32302E"/>
          <w:sz w:val="16"/>
          <w:szCs w:val="20"/>
        </w:rPr>
        <w:t xml:space="preserve">Editorial Board Member IEEE </w:t>
      </w:r>
      <w:proofErr w:type="spellStart"/>
      <w:r w:rsidRPr="00BE6D9B">
        <w:rPr>
          <w:rFonts w:ascii="Helvetica Neue" w:eastAsia="ヒラギノ角ゴ Pro W3" w:hAnsi="Helvetica Neue"/>
          <w:color w:val="32302E"/>
          <w:sz w:val="16"/>
          <w:szCs w:val="20"/>
        </w:rPr>
        <w:t>Communcations</w:t>
      </w:r>
      <w:proofErr w:type="spellEnd"/>
      <w:r w:rsidRPr="00BE6D9B">
        <w:rPr>
          <w:rFonts w:ascii="Helvetica Neue" w:eastAsia="ヒラギノ角ゴ Pro W3" w:hAnsi="Helvetica Neue"/>
          <w:color w:val="32302E"/>
          <w:sz w:val="16"/>
          <w:szCs w:val="20"/>
        </w:rPr>
        <w:t xml:space="preserve"> </w:t>
      </w:r>
      <w:r w:rsidR="00430E8B">
        <w:rPr>
          <w:rFonts w:ascii="Helvetica Neue" w:eastAsia="ヒラギノ角ゴ Pro W3" w:hAnsi="Helvetica Neue"/>
          <w:color w:val="32302E"/>
          <w:sz w:val="16"/>
          <w:szCs w:val="20"/>
        </w:rPr>
        <w:t>Surveys and T</w:t>
      </w:r>
      <w:r>
        <w:rPr>
          <w:rFonts w:ascii="Helvetica Neue" w:eastAsia="ヒラギノ角ゴ Pro W3" w:hAnsi="Helvetica Neue"/>
          <w:color w:val="32302E"/>
          <w:sz w:val="16"/>
          <w:szCs w:val="20"/>
        </w:rPr>
        <w:t xml:space="preserve">utorials </w:t>
      </w:r>
      <w:r w:rsidRPr="0041152C">
        <w:rPr>
          <w:rFonts w:ascii="Helvetica Neue" w:eastAsia="ヒラギノ角ゴ Pro W3" w:hAnsi="Helvetica Neue"/>
          <w:color w:val="32302E"/>
          <w:sz w:val="16"/>
          <w:szCs w:val="20"/>
        </w:rPr>
        <w:t>(</w:t>
      </w:r>
      <w:r w:rsidRPr="00BE6D9B">
        <w:rPr>
          <w:rFonts w:ascii="Helvetica Neue" w:eastAsia="ヒラギノ角ゴ Pro W3" w:hAnsi="Helvetica Neue"/>
          <w:color w:val="32302E"/>
          <w:sz w:val="16"/>
          <w:szCs w:val="20"/>
        </w:rPr>
        <w:t>2006</w:t>
      </w:r>
      <w:r w:rsidRPr="0041152C">
        <w:rPr>
          <w:rFonts w:ascii="Helvetica Neue" w:eastAsia="ヒラギノ角ゴ Pro W3" w:hAnsi="Helvetica Neue"/>
          <w:color w:val="32302E"/>
          <w:sz w:val="16"/>
          <w:szCs w:val="20"/>
        </w:rPr>
        <w:t xml:space="preserve"> - </w:t>
      </w:r>
      <w:r w:rsidR="005E1A48">
        <w:rPr>
          <w:rFonts w:ascii="Helvetica Neue" w:eastAsia="ヒラギノ角ゴ Pro W3" w:hAnsi="Helvetica Neue"/>
          <w:color w:val="32302E"/>
          <w:sz w:val="16"/>
          <w:szCs w:val="20"/>
        </w:rPr>
        <w:t>2014</w:t>
      </w:r>
      <w:r w:rsidRPr="0041152C">
        <w:rPr>
          <w:rFonts w:ascii="Helvetica Neue" w:eastAsia="ヒラギノ角ゴ Pro W3" w:hAnsi="Helvetica Neue"/>
          <w:color w:val="32302E"/>
          <w:sz w:val="16"/>
          <w:szCs w:val="20"/>
        </w:rPr>
        <w:t>)</w:t>
      </w:r>
      <w:r w:rsidRPr="00BE6D9B">
        <w:rPr>
          <w:rFonts w:ascii="Helvetica Neue" w:eastAsia="ヒラギノ角ゴ Pro W3" w:hAnsi="Helvetica Neue"/>
          <w:color w:val="32302E"/>
          <w:sz w:val="16"/>
          <w:szCs w:val="20"/>
        </w:rPr>
        <w:t xml:space="preserve"> </w:t>
      </w:r>
    </w:p>
    <w:p w14:paraId="2C9A060A" w14:textId="77777777" w:rsidR="00BE6D9B" w:rsidRPr="0041152C" w:rsidRDefault="00BE6D9B" w:rsidP="00430E8B">
      <w:pPr>
        <w:pStyle w:val="ListParagraph"/>
        <w:numPr>
          <w:ilvl w:val="0"/>
          <w:numId w:val="2"/>
        </w:numPr>
        <w:tabs>
          <w:tab w:val="left" w:pos="2160"/>
        </w:tabs>
        <w:rPr>
          <w:rFonts w:ascii="Helvetica Neue" w:eastAsia="ヒラギノ角ゴ Pro W3" w:hAnsi="Helvetica Neue"/>
          <w:color w:val="32302E"/>
          <w:sz w:val="16"/>
          <w:szCs w:val="20"/>
        </w:rPr>
      </w:pPr>
      <w:r w:rsidRPr="00BE6D9B">
        <w:rPr>
          <w:rFonts w:ascii="Helvetica Neue" w:eastAsia="ヒラギノ角ゴ Pro W3" w:hAnsi="Helvetica Neue"/>
          <w:color w:val="32302E"/>
          <w:sz w:val="16"/>
          <w:szCs w:val="20"/>
        </w:rPr>
        <w:t xml:space="preserve">Editorial Board Member The Scientific World Journal as part of the journal's Communications </w:t>
      </w:r>
      <w:r w:rsidRPr="0041152C">
        <w:rPr>
          <w:rFonts w:ascii="Helvetica Neue" w:eastAsia="ヒラギノ角ゴ Pro W3" w:hAnsi="Helvetica Neue"/>
          <w:color w:val="32302E"/>
          <w:sz w:val="16"/>
          <w:szCs w:val="20"/>
        </w:rPr>
        <w:t>(</w:t>
      </w:r>
      <w:r>
        <w:rPr>
          <w:rFonts w:ascii="Helvetica Neue" w:eastAsia="ヒラギノ角ゴ Pro W3" w:hAnsi="Helvetica Neue"/>
          <w:color w:val="32302E"/>
          <w:sz w:val="16"/>
          <w:szCs w:val="20"/>
        </w:rPr>
        <w:t>2013</w:t>
      </w:r>
      <w:r w:rsidRPr="0041152C">
        <w:rPr>
          <w:rFonts w:ascii="Helvetica Neue" w:eastAsia="ヒラギノ角ゴ Pro W3" w:hAnsi="Helvetica Neue"/>
          <w:color w:val="32302E"/>
          <w:sz w:val="16"/>
          <w:szCs w:val="20"/>
        </w:rPr>
        <w:t xml:space="preserve"> - Today)</w:t>
      </w:r>
    </w:p>
    <w:p w14:paraId="2BE67B1C"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Special Track on Computer Networks - ACM Symposium on Applied  Computing (SAC-CN 2004), </w:t>
      </w:r>
    </w:p>
    <w:p w14:paraId="440DB3F8"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E2R Workshop on Reconfigurable mobile systems and networks beyond 3G, collocated with PIMRC-2004 </w:t>
      </w:r>
    </w:p>
    <w:p w14:paraId="5CBDFFEB"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DAIS 2005, </w:t>
      </w:r>
    </w:p>
    <w:p w14:paraId="000FB783"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proofErr w:type="spellStart"/>
      <w:r w:rsidRPr="0041152C">
        <w:rPr>
          <w:rFonts w:ascii="Helvetica Neue" w:eastAsia="ヒラギノ角ゴ Pro W3" w:hAnsi="Helvetica Neue"/>
          <w:color w:val="32302E"/>
          <w:sz w:val="16"/>
          <w:szCs w:val="20"/>
        </w:rPr>
        <w:t>MediaWiN</w:t>
      </w:r>
      <w:proofErr w:type="spellEnd"/>
      <w:r w:rsidRPr="0041152C">
        <w:rPr>
          <w:rFonts w:ascii="Helvetica Neue" w:eastAsia="ヒラギノ角ゴ Pro W3" w:hAnsi="Helvetica Neue"/>
          <w:color w:val="32302E"/>
          <w:sz w:val="16"/>
          <w:szCs w:val="20"/>
        </w:rPr>
        <w:t xml:space="preserve"> 2006, </w:t>
      </w:r>
    </w:p>
    <w:p w14:paraId="75FFC799"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1st ANWIRE workshop, </w:t>
      </w:r>
    </w:p>
    <w:p w14:paraId="70991C76"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lastRenderedPageBreak/>
        <w:t xml:space="preserve">Pan-Hellenic Conference of Informatics 2007, </w:t>
      </w:r>
    </w:p>
    <w:p w14:paraId="3CE5C74A"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Third ACM International Workshop on Wireless Multimedia Networking and Performance Modeling (WMuNeP'07),</w:t>
      </w:r>
    </w:p>
    <w:p w14:paraId="561B356D" w14:textId="34E82511"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Fourth ACM International Workshop on Wireless Multimedia Networking and Performance Modeling (WMuNeP'08),</w:t>
      </w:r>
    </w:p>
    <w:p w14:paraId="6CDD84BD" w14:textId="48E2BE83"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IEEE PIMRC 2008, </w:t>
      </w:r>
    </w:p>
    <w:p w14:paraId="093A4751"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IEEE PIMRC 2009, </w:t>
      </w:r>
    </w:p>
    <w:p w14:paraId="1BCE9D42"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ACM WMNC 2009,</w:t>
      </w:r>
    </w:p>
    <w:p w14:paraId="6073B49B" w14:textId="3DB3906A"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PCI 2009, </w:t>
      </w:r>
    </w:p>
    <w:p w14:paraId="51E49106"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WMuNeP'09,</w:t>
      </w:r>
    </w:p>
    <w:p w14:paraId="489C708A" w14:textId="2CB810C5"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WICON 2010, </w:t>
      </w:r>
    </w:p>
    <w:p w14:paraId="34964469"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PCI 2010, </w:t>
      </w:r>
    </w:p>
    <w:p w14:paraId="03CB47AA"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CSNDSP 2010,</w:t>
      </w:r>
    </w:p>
    <w:p w14:paraId="2888FE3B" w14:textId="2C681C60"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QPWSN 2010,</w:t>
      </w:r>
    </w:p>
    <w:p w14:paraId="2A8DDD20" w14:textId="31155B4E"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IEEE PIMRC 2010,</w:t>
      </w:r>
    </w:p>
    <w:p w14:paraId="1F68D73D" w14:textId="1B5C7D4E"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PCI 2011, </w:t>
      </w:r>
    </w:p>
    <w:p w14:paraId="141604FF"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IEEE ISCC 2011,</w:t>
      </w:r>
    </w:p>
    <w:p w14:paraId="2BCA6934"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IEEE PIMRC-LPAN-2011,</w:t>
      </w:r>
    </w:p>
    <w:p w14:paraId="0F32BD12" w14:textId="463FD521"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IEEE ISSPIT 2011, </w:t>
      </w:r>
    </w:p>
    <w:p w14:paraId="288C1277"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proofErr w:type="spellStart"/>
      <w:r w:rsidRPr="0041152C">
        <w:rPr>
          <w:rFonts w:ascii="Helvetica Neue" w:eastAsia="ヒラギノ角ゴ Pro W3" w:hAnsi="Helvetica Neue"/>
          <w:color w:val="32302E"/>
          <w:sz w:val="16"/>
          <w:szCs w:val="20"/>
        </w:rPr>
        <w:t>Videv</w:t>
      </w:r>
      <w:proofErr w:type="spellEnd"/>
      <w:r w:rsidRPr="0041152C">
        <w:rPr>
          <w:rFonts w:ascii="Helvetica Neue" w:eastAsia="ヒラギノ角ゴ Pro W3" w:hAnsi="Helvetica Neue"/>
          <w:color w:val="32302E"/>
          <w:sz w:val="16"/>
          <w:szCs w:val="20"/>
        </w:rPr>
        <w:t xml:space="preserve"> 2012,</w:t>
      </w:r>
    </w:p>
    <w:p w14:paraId="20AD182E" w14:textId="19E02AE2"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CSNDSP2012, </w:t>
      </w:r>
    </w:p>
    <w:p w14:paraId="2B8551FD"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PCI2012, </w:t>
      </w:r>
    </w:p>
    <w:p w14:paraId="34A71002"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ISWCS2012,</w:t>
      </w:r>
    </w:p>
    <w:p w14:paraId="081DDFF1" w14:textId="47D9D60D"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IEEE AINA 2013. </w:t>
      </w:r>
    </w:p>
    <w:p w14:paraId="7D24D167" w14:textId="08454FAE" w:rsidR="0041152C" w:rsidRPr="0041152C" w:rsidRDefault="00571EF0" w:rsidP="0041152C">
      <w:pPr>
        <w:pStyle w:val="ListParagraph"/>
        <w:numPr>
          <w:ilvl w:val="0"/>
          <w:numId w:val="2"/>
        </w:numPr>
        <w:tabs>
          <w:tab w:val="left" w:pos="2160"/>
        </w:tabs>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2nd</w:t>
      </w:r>
      <w:r w:rsidR="0041152C" w:rsidRPr="0041152C">
        <w:rPr>
          <w:rFonts w:ascii="Helvetica Neue" w:eastAsia="ヒラギノ角ゴ Pro W3" w:hAnsi="Helvetica Neue"/>
          <w:color w:val="32302E"/>
          <w:sz w:val="16"/>
          <w:szCs w:val="20"/>
        </w:rPr>
        <w:t xml:space="preserve"> IEEE Workshop on Video Everywhere (</w:t>
      </w:r>
      <w:proofErr w:type="spellStart"/>
      <w:r w:rsidR="0041152C" w:rsidRPr="0041152C">
        <w:rPr>
          <w:rFonts w:ascii="Helvetica Neue" w:eastAsia="ヒラギノ角ゴ Pro W3" w:hAnsi="Helvetica Neue"/>
          <w:color w:val="32302E"/>
          <w:sz w:val="16"/>
          <w:szCs w:val="20"/>
        </w:rPr>
        <w:t>VidEv</w:t>
      </w:r>
      <w:proofErr w:type="spellEnd"/>
      <w:r w:rsidR="0041152C" w:rsidRPr="0041152C">
        <w:rPr>
          <w:rFonts w:ascii="Helvetica Neue" w:eastAsia="ヒラギノ角ゴ Pro W3" w:hAnsi="Helvetica Neue"/>
          <w:color w:val="32302E"/>
          <w:sz w:val="16"/>
          <w:szCs w:val="20"/>
        </w:rPr>
        <w:t xml:space="preserve"> 2013),</w:t>
      </w:r>
    </w:p>
    <w:p w14:paraId="088246BF" w14:textId="0AF5822C"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PCI 2013, </w:t>
      </w:r>
    </w:p>
    <w:p w14:paraId="08E0B746"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IEEE PIMRC 2013,</w:t>
      </w:r>
    </w:p>
    <w:p w14:paraId="2FE3C083" w14:textId="078F9679"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IWSON2013, </w:t>
      </w:r>
    </w:p>
    <w:p w14:paraId="4F5D3163" w14:textId="77777777" w:rsidR="0041152C" w:rsidRP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ISCC2013, </w:t>
      </w:r>
    </w:p>
    <w:p w14:paraId="453C8DF6" w14:textId="77777777" w:rsidR="0041152C" w:rsidRDefault="0041152C" w:rsidP="0041152C">
      <w:pPr>
        <w:pStyle w:val="ListParagraph"/>
        <w:numPr>
          <w:ilvl w:val="0"/>
          <w:numId w:val="2"/>
        </w:numPr>
        <w:tabs>
          <w:tab w:val="left" w:pos="2160"/>
        </w:tabs>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 xml:space="preserve">International Workshop on Enablers for ULTRA-Low End-to-End latency n 5G Wireless Communication Systems, in </w:t>
      </w:r>
      <w:proofErr w:type="spellStart"/>
      <w:r w:rsidRPr="0041152C">
        <w:rPr>
          <w:rFonts w:ascii="Helvetica Neue" w:eastAsia="ヒラギノ角ゴ Pro W3" w:hAnsi="Helvetica Neue"/>
          <w:color w:val="32302E"/>
          <w:sz w:val="16"/>
          <w:szCs w:val="20"/>
        </w:rPr>
        <w:t>conjuction</w:t>
      </w:r>
      <w:proofErr w:type="spellEnd"/>
      <w:r w:rsidRPr="0041152C">
        <w:rPr>
          <w:rFonts w:ascii="Helvetica Neue" w:eastAsia="ヒラギノ角ゴ Pro W3" w:hAnsi="Helvetica Neue"/>
          <w:color w:val="32302E"/>
          <w:sz w:val="16"/>
          <w:szCs w:val="20"/>
        </w:rPr>
        <w:t xml:space="preserve"> with ICC 2014.</w:t>
      </w:r>
    </w:p>
    <w:p w14:paraId="4391A9EE" w14:textId="56928D43" w:rsidR="007538B3" w:rsidRDefault="00571EF0" w:rsidP="0041152C">
      <w:pPr>
        <w:pStyle w:val="ListParagraph"/>
        <w:numPr>
          <w:ilvl w:val="0"/>
          <w:numId w:val="2"/>
        </w:numPr>
        <w:tabs>
          <w:tab w:val="left" w:pos="2160"/>
        </w:tabs>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3rd</w:t>
      </w:r>
      <w:r w:rsidR="007538B3" w:rsidRPr="0041152C">
        <w:rPr>
          <w:rFonts w:ascii="Helvetica Neue" w:eastAsia="ヒラギノ角ゴ Pro W3" w:hAnsi="Helvetica Neue"/>
          <w:color w:val="32302E"/>
          <w:sz w:val="16"/>
          <w:szCs w:val="20"/>
        </w:rPr>
        <w:t xml:space="preserve"> IEEE Workshop</w:t>
      </w:r>
      <w:r w:rsidR="007538B3">
        <w:rPr>
          <w:rFonts w:ascii="Helvetica Neue" w:eastAsia="ヒラギノ角ゴ Pro W3" w:hAnsi="Helvetica Neue"/>
          <w:color w:val="32302E"/>
          <w:sz w:val="16"/>
          <w:szCs w:val="20"/>
        </w:rPr>
        <w:t xml:space="preserve"> on Video Everywhere (</w:t>
      </w:r>
      <w:proofErr w:type="spellStart"/>
      <w:r w:rsidR="007538B3">
        <w:rPr>
          <w:rFonts w:ascii="Helvetica Neue" w:eastAsia="ヒラギノ角ゴ Pro W3" w:hAnsi="Helvetica Neue"/>
          <w:color w:val="32302E"/>
          <w:sz w:val="16"/>
          <w:szCs w:val="20"/>
        </w:rPr>
        <w:t>VidEv</w:t>
      </w:r>
      <w:proofErr w:type="spellEnd"/>
      <w:r w:rsidR="007538B3">
        <w:rPr>
          <w:rFonts w:ascii="Helvetica Neue" w:eastAsia="ヒラギノ角ゴ Pro W3" w:hAnsi="Helvetica Neue"/>
          <w:color w:val="32302E"/>
          <w:sz w:val="16"/>
          <w:szCs w:val="20"/>
        </w:rPr>
        <w:t xml:space="preserve"> 2014</w:t>
      </w:r>
      <w:r w:rsidR="007538B3" w:rsidRPr="0041152C">
        <w:rPr>
          <w:rFonts w:ascii="Helvetica Neue" w:eastAsia="ヒラギノ角ゴ Pro W3" w:hAnsi="Helvetica Neue"/>
          <w:color w:val="32302E"/>
          <w:sz w:val="16"/>
          <w:szCs w:val="20"/>
        </w:rPr>
        <w:t>),</w:t>
      </w:r>
    </w:p>
    <w:p w14:paraId="36EEFE19" w14:textId="12E740B6" w:rsidR="007A7462" w:rsidRDefault="007A7462" w:rsidP="007A7462">
      <w:pPr>
        <w:pStyle w:val="ListParagraph"/>
        <w:numPr>
          <w:ilvl w:val="0"/>
          <w:numId w:val="2"/>
        </w:numPr>
        <w:rPr>
          <w:rFonts w:ascii="Helvetica Neue" w:eastAsia="ヒラギノ角ゴ Pro W3" w:hAnsi="Helvetica Neue"/>
          <w:color w:val="32302E"/>
          <w:sz w:val="16"/>
          <w:szCs w:val="20"/>
        </w:rPr>
      </w:pPr>
      <w:r w:rsidRPr="007A7462">
        <w:rPr>
          <w:rFonts w:ascii="Helvetica Neue" w:eastAsia="ヒラギノ角ゴ Pro W3" w:hAnsi="Helvetica Neue"/>
          <w:color w:val="32302E"/>
          <w:sz w:val="16"/>
          <w:szCs w:val="20"/>
        </w:rPr>
        <w:fldChar w:fldCharType="begin"/>
      </w:r>
      <w:r w:rsidRPr="007A7462">
        <w:rPr>
          <w:rFonts w:ascii="Helvetica Neue" w:eastAsia="ヒラギノ角ゴ Pro W3" w:hAnsi="Helvetica Neue"/>
          <w:color w:val="32302E"/>
          <w:sz w:val="16"/>
          <w:szCs w:val="20"/>
        </w:rPr>
        <w:instrText xml:space="preserve"> HYPERLINK "http://edas.info/listConferencesReview.php?c=16319" \o "List conferences where I am reviewing and shepherding papers" \t "_self" </w:instrText>
      </w:r>
      <w:r w:rsidRPr="007A7462">
        <w:rPr>
          <w:rFonts w:ascii="Helvetica Neue" w:eastAsia="ヒラギノ角ゴ Pro W3" w:hAnsi="Helvetica Neue"/>
          <w:color w:val="32302E"/>
          <w:sz w:val="16"/>
          <w:szCs w:val="20"/>
        </w:rPr>
        <w:fldChar w:fldCharType="separate"/>
      </w:r>
      <w:proofErr w:type="spellStart"/>
      <w:r w:rsidRPr="007A7462">
        <w:rPr>
          <w:rFonts w:ascii="Helvetica Neue" w:eastAsia="ヒラギノ角ゴ Pro W3" w:hAnsi="Helvetica Neue"/>
          <w:color w:val="32302E"/>
          <w:sz w:val="16"/>
          <w:szCs w:val="20"/>
        </w:rPr>
        <w:t>APWiMob</w:t>
      </w:r>
      <w:proofErr w:type="spellEnd"/>
      <w:r w:rsidRPr="007A7462">
        <w:rPr>
          <w:rFonts w:ascii="Helvetica Neue" w:eastAsia="ヒラギノ角ゴ Pro W3" w:hAnsi="Helvetica Neue"/>
          <w:color w:val="32302E"/>
          <w:sz w:val="16"/>
          <w:szCs w:val="20"/>
        </w:rPr>
        <w:t xml:space="preserve"> 2014</w:t>
      </w:r>
      <w:r w:rsidRPr="007A7462">
        <w:rPr>
          <w:rFonts w:ascii="Helvetica Neue" w:eastAsia="ヒラギノ角ゴ Pro W3" w:hAnsi="Helvetica Neue"/>
          <w:color w:val="32302E"/>
          <w:sz w:val="16"/>
          <w:szCs w:val="20"/>
        </w:rPr>
        <w:fldChar w:fldCharType="end"/>
      </w:r>
    </w:p>
    <w:p w14:paraId="0C39B65A" w14:textId="1D154ACD" w:rsidR="00104BB4" w:rsidRDefault="00104BB4" w:rsidP="007A7462">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ADCONET 2014</w:t>
      </w:r>
    </w:p>
    <w:p w14:paraId="15D7E7B6" w14:textId="16E0E7B5" w:rsidR="001A03EF" w:rsidRDefault="001A03EF" w:rsidP="007A7462">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PIMRC 2014</w:t>
      </w:r>
    </w:p>
    <w:p w14:paraId="2F36CBD8" w14:textId="1DD58694" w:rsidR="00372CFC" w:rsidRDefault="00372CFC" w:rsidP="007A7462">
      <w:pPr>
        <w:pStyle w:val="ListParagraph"/>
        <w:numPr>
          <w:ilvl w:val="0"/>
          <w:numId w:val="2"/>
        </w:numPr>
        <w:rPr>
          <w:rFonts w:ascii="Helvetica Neue" w:eastAsia="ヒラギノ角ゴ Pro W3" w:hAnsi="Helvetica Neue"/>
          <w:color w:val="32302E"/>
          <w:sz w:val="16"/>
          <w:szCs w:val="20"/>
        </w:rPr>
      </w:pPr>
      <w:r w:rsidRPr="00372CFC">
        <w:rPr>
          <w:rFonts w:ascii="Helvetica Neue" w:eastAsia="ヒラギノ角ゴ Pro W3" w:hAnsi="Helvetica Neue"/>
          <w:color w:val="32302E"/>
          <w:sz w:val="16"/>
          <w:szCs w:val="20"/>
        </w:rPr>
        <w:t>ULTRA2 – the International Workshop on Ultra-Low Latency and Ultra-High Reliability in Wireless Communications</w:t>
      </w:r>
      <w:r w:rsidR="00C82020">
        <w:rPr>
          <w:rFonts w:ascii="Helvetica Neue" w:eastAsia="ヒラギノ角ゴ Pro W3" w:hAnsi="Helvetica Neue"/>
          <w:color w:val="32302E"/>
          <w:sz w:val="16"/>
          <w:szCs w:val="20"/>
        </w:rPr>
        <w:t>, 2014</w:t>
      </w:r>
    </w:p>
    <w:p w14:paraId="318C242F" w14:textId="6854F205" w:rsidR="00C82020" w:rsidRDefault="00C82020" w:rsidP="007A7462">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ISWCS 2014</w:t>
      </w:r>
    </w:p>
    <w:p w14:paraId="78C1D6FF" w14:textId="3F61EFE5" w:rsidR="00B9185C" w:rsidRDefault="00B9185C" w:rsidP="007A7462">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IWSON 2014</w:t>
      </w:r>
    </w:p>
    <w:p w14:paraId="58FC985D" w14:textId="6D6E0AEA" w:rsidR="009F1ECD" w:rsidRDefault="009F1ECD" w:rsidP="007A7462">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ICC 2015</w:t>
      </w:r>
    </w:p>
    <w:p w14:paraId="4BA29420" w14:textId="77777777" w:rsidR="00571EF0" w:rsidRDefault="005F29CF" w:rsidP="00571EF0">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ISCC 2015</w:t>
      </w:r>
    </w:p>
    <w:p w14:paraId="3F1EFEE4" w14:textId="360483C8" w:rsidR="0041152C" w:rsidRDefault="00571EF0" w:rsidP="00571EF0">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4</w:t>
      </w:r>
      <w:r w:rsidRPr="00571EF0">
        <w:rPr>
          <w:rFonts w:ascii="Helvetica Neue" w:eastAsia="ヒラギノ角ゴ Pro W3" w:hAnsi="Helvetica Neue"/>
          <w:color w:val="32302E"/>
          <w:sz w:val="16"/>
          <w:szCs w:val="20"/>
          <w:vertAlign w:val="superscript"/>
        </w:rPr>
        <w:t>th</w:t>
      </w:r>
      <w:r>
        <w:rPr>
          <w:rFonts w:ascii="Helvetica Neue" w:eastAsia="ヒラギノ角ゴ Pro W3" w:hAnsi="Helvetica Neue"/>
          <w:color w:val="32302E"/>
          <w:sz w:val="16"/>
          <w:szCs w:val="20"/>
        </w:rPr>
        <w:t xml:space="preserve"> </w:t>
      </w:r>
      <w:r w:rsidRPr="00571EF0">
        <w:rPr>
          <w:rFonts w:ascii="Helvetica Neue" w:eastAsia="ヒラギノ角ゴ Pro W3" w:hAnsi="Helvetica Neue"/>
          <w:color w:val="32302E"/>
          <w:sz w:val="16"/>
          <w:szCs w:val="20"/>
        </w:rPr>
        <w:t>IEEE Workshop</w:t>
      </w:r>
      <w:r>
        <w:rPr>
          <w:rFonts w:ascii="Helvetica Neue" w:eastAsia="ヒラギノ角ゴ Pro W3" w:hAnsi="Helvetica Neue"/>
          <w:color w:val="32302E"/>
          <w:sz w:val="16"/>
          <w:szCs w:val="20"/>
        </w:rPr>
        <w:t xml:space="preserve"> on Video Everywhere (</w:t>
      </w:r>
      <w:proofErr w:type="spellStart"/>
      <w:r>
        <w:rPr>
          <w:rFonts w:ascii="Helvetica Neue" w:eastAsia="ヒラギノ角ゴ Pro W3" w:hAnsi="Helvetica Neue"/>
          <w:color w:val="32302E"/>
          <w:sz w:val="16"/>
          <w:szCs w:val="20"/>
        </w:rPr>
        <w:t>VidEv</w:t>
      </w:r>
      <w:proofErr w:type="spellEnd"/>
      <w:r>
        <w:rPr>
          <w:rFonts w:ascii="Helvetica Neue" w:eastAsia="ヒラギノ角ゴ Pro W3" w:hAnsi="Helvetica Neue"/>
          <w:color w:val="32302E"/>
          <w:sz w:val="16"/>
          <w:szCs w:val="20"/>
        </w:rPr>
        <w:t xml:space="preserve"> 2015</w:t>
      </w:r>
      <w:r w:rsidRPr="00571EF0">
        <w:rPr>
          <w:rFonts w:ascii="Helvetica Neue" w:eastAsia="ヒラギノ角ゴ Pro W3" w:hAnsi="Helvetica Neue"/>
          <w:color w:val="32302E"/>
          <w:sz w:val="16"/>
          <w:szCs w:val="20"/>
        </w:rPr>
        <w:t>)</w:t>
      </w:r>
    </w:p>
    <w:p w14:paraId="7BB1B19F" w14:textId="77777777" w:rsidR="00F56489" w:rsidRPr="005E1A48" w:rsidRDefault="00F56489" w:rsidP="009A18D8">
      <w:pPr>
        <w:pStyle w:val="ListParagraph"/>
        <w:numPr>
          <w:ilvl w:val="0"/>
          <w:numId w:val="2"/>
        </w:numPr>
        <w:rPr>
          <w:rFonts w:ascii="Helvetica Neue" w:eastAsia="ヒラギノ角ゴ Pro W3" w:hAnsi="Helvetica Neue"/>
          <w:color w:val="32302E"/>
          <w:sz w:val="16"/>
          <w:szCs w:val="20"/>
        </w:rPr>
      </w:pPr>
      <w:r w:rsidRPr="009A18D8">
        <w:rPr>
          <w:rFonts w:ascii="Helvetica Neue" w:eastAsia="ヒラギノ角ゴ Pro W3" w:hAnsi="Helvetica Neue"/>
          <w:color w:val="32302E"/>
          <w:sz w:val="16"/>
          <w:szCs w:val="20"/>
        </w:rPr>
        <w:t xml:space="preserve">IEEE </w:t>
      </w:r>
      <w:proofErr w:type="spellStart"/>
      <w:r w:rsidRPr="009A18D8">
        <w:rPr>
          <w:rFonts w:ascii="Helvetica Neue" w:eastAsia="ヒラギノ角ゴ Pro W3" w:hAnsi="Helvetica Neue"/>
          <w:color w:val="32302E"/>
          <w:sz w:val="16"/>
          <w:szCs w:val="20"/>
        </w:rPr>
        <w:t>APWiMob</w:t>
      </w:r>
      <w:proofErr w:type="spellEnd"/>
      <w:r w:rsidRPr="009A18D8">
        <w:rPr>
          <w:rFonts w:ascii="Helvetica Neue" w:eastAsia="ヒラギノ角ゴ Pro W3" w:hAnsi="Helvetica Neue"/>
          <w:color w:val="32302E"/>
          <w:sz w:val="16"/>
          <w:szCs w:val="20"/>
        </w:rPr>
        <w:t xml:space="preserve"> 2014, </w:t>
      </w:r>
    </w:p>
    <w:p w14:paraId="32803659" w14:textId="6AF810ED" w:rsidR="00F56489" w:rsidRDefault="00F56489" w:rsidP="009A18D8">
      <w:pPr>
        <w:pStyle w:val="ListParagraph"/>
        <w:numPr>
          <w:ilvl w:val="0"/>
          <w:numId w:val="2"/>
        </w:numPr>
        <w:rPr>
          <w:rFonts w:ascii="Helvetica Neue" w:eastAsia="ヒラギノ角ゴ Pro W3" w:hAnsi="Helvetica Neue"/>
          <w:color w:val="32302E"/>
          <w:sz w:val="16"/>
          <w:szCs w:val="20"/>
        </w:rPr>
      </w:pPr>
      <w:r w:rsidRPr="009A18D8">
        <w:rPr>
          <w:rFonts w:ascii="Helvetica Neue" w:eastAsia="ヒラギノ角ゴ Pro W3" w:hAnsi="Helvetica Neue"/>
          <w:color w:val="32302E"/>
          <w:sz w:val="16"/>
          <w:szCs w:val="20"/>
        </w:rPr>
        <w:t>PCI2015</w:t>
      </w:r>
    </w:p>
    <w:p w14:paraId="397F79F3" w14:textId="6A762B67" w:rsidR="00B346D7" w:rsidRDefault="00B346D7" w:rsidP="009A18D8">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VTC 2015</w:t>
      </w:r>
    </w:p>
    <w:p w14:paraId="513C089D" w14:textId="072342CF" w:rsidR="001F241A" w:rsidRDefault="001F241A" w:rsidP="009A18D8">
      <w:pPr>
        <w:pStyle w:val="ListParagraph"/>
        <w:numPr>
          <w:ilvl w:val="0"/>
          <w:numId w:val="2"/>
        </w:numPr>
        <w:rPr>
          <w:rFonts w:ascii="Helvetica Neue" w:eastAsia="ヒラギノ角ゴ Pro W3" w:hAnsi="Helvetica Neue"/>
          <w:color w:val="32302E"/>
          <w:sz w:val="16"/>
          <w:szCs w:val="20"/>
        </w:rPr>
      </w:pPr>
      <w:r>
        <w:rPr>
          <w:rFonts w:ascii="Helvetica Neue" w:eastAsia="ヒラギノ角ゴ Pro W3" w:hAnsi="Helvetica Neue"/>
          <w:color w:val="32302E"/>
          <w:sz w:val="16"/>
          <w:szCs w:val="20"/>
        </w:rPr>
        <w:t>ADCONET 2015</w:t>
      </w:r>
    </w:p>
    <w:p w14:paraId="3503DC76" w14:textId="77777777" w:rsidR="005E1A48" w:rsidRPr="005E1A48" w:rsidRDefault="005E1A48" w:rsidP="009A18D8">
      <w:pPr>
        <w:pStyle w:val="ListParagraph"/>
        <w:numPr>
          <w:ilvl w:val="0"/>
          <w:numId w:val="2"/>
        </w:numPr>
        <w:rPr>
          <w:rFonts w:ascii="Helvetica Neue" w:eastAsia="ヒラギノ角ゴ Pro W3" w:hAnsi="Helvetica Neue"/>
          <w:color w:val="32302E"/>
          <w:sz w:val="16"/>
          <w:szCs w:val="20"/>
        </w:rPr>
      </w:pPr>
      <w:r w:rsidRPr="005E1A48">
        <w:rPr>
          <w:rFonts w:ascii="Helvetica Neue" w:eastAsia="ヒラギノ角ゴ Pro W3" w:hAnsi="Helvetica Neue"/>
          <w:color w:val="32302E"/>
          <w:sz w:val="16"/>
          <w:szCs w:val="20"/>
        </w:rPr>
        <w:t xml:space="preserve">ISCC 2015, </w:t>
      </w:r>
    </w:p>
    <w:p w14:paraId="197BC598" w14:textId="77777777" w:rsidR="005E1A48" w:rsidRPr="005E1A48" w:rsidRDefault="005E1A48" w:rsidP="009A18D8">
      <w:pPr>
        <w:pStyle w:val="ListParagraph"/>
        <w:numPr>
          <w:ilvl w:val="0"/>
          <w:numId w:val="2"/>
        </w:numPr>
        <w:rPr>
          <w:rFonts w:ascii="Helvetica Neue" w:eastAsia="ヒラギノ角ゴ Pro W3" w:hAnsi="Helvetica Neue"/>
          <w:color w:val="32302E"/>
          <w:sz w:val="16"/>
          <w:szCs w:val="20"/>
        </w:rPr>
      </w:pPr>
      <w:r w:rsidRPr="005E1A48">
        <w:rPr>
          <w:rFonts w:ascii="Helvetica Neue" w:eastAsia="ヒラギノ角ゴ Pro W3" w:hAnsi="Helvetica Neue"/>
          <w:color w:val="32302E"/>
          <w:sz w:val="16"/>
          <w:szCs w:val="20"/>
        </w:rPr>
        <w:t xml:space="preserve">PIMRC 2015, </w:t>
      </w:r>
    </w:p>
    <w:p w14:paraId="1B2CA1AA" w14:textId="77777777" w:rsidR="005E1A48" w:rsidRPr="005E1A48" w:rsidRDefault="005E1A48" w:rsidP="009A18D8">
      <w:pPr>
        <w:pStyle w:val="ListParagraph"/>
        <w:numPr>
          <w:ilvl w:val="0"/>
          <w:numId w:val="2"/>
        </w:numPr>
        <w:rPr>
          <w:rFonts w:ascii="Helvetica Neue" w:eastAsia="ヒラギノ角ゴ Pro W3" w:hAnsi="Helvetica Neue"/>
          <w:color w:val="32302E"/>
          <w:sz w:val="16"/>
          <w:szCs w:val="20"/>
        </w:rPr>
      </w:pPr>
      <w:proofErr w:type="spellStart"/>
      <w:r w:rsidRPr="005E1A48">
        <w:rPr>
          <w:rFonts w:ascii="Helvetica Neue" w:eastAsia="ヒラギノ角ゴ Pro W3" w:hAnsi="Helvetica Neue"/>
          <w:color w:val="32302E"/>
          <w:sz w:val="16"/>
          <w:szCs w:val="20"/>
        </w:rPr>
        <w:t>Videv</w:t>
      </w:r>
      <w:proofErr w:type="spellEnd"/>
      <w:r w:rsidRPr="005E1A48">
        <w:rPr>
          <w:rFonts w:ascii="Helvetica Neue" w:eastAsia="ヒラギノ角ゴ Pro W3" w:hAnsi="Helvetica Neue"/>
          <w:color w:val="32302E"/>
          <w:sz w:val="16"/>
          <w:szCs w:val="20"/>
        </w:rPr>
        <w:t xml:space="preserve"> 2015, </w:t>
      </w:r>
    </w:p>
    <w:p w14:paraId="0A899179" w14:textId="77777777" w:rsidR="005E1A48" w:rsidRPr="005E1A48" w:rsidRDefault="005E1A48" w:rsidP="009A18D8">
      <w:pPr>
        <w:pStyle w:val="ListParagraph"/>
        <w:numPr>
          <w:ilvl w:val="0"/>
          <w:numId w:val="2"/>
        </w:numPr>
        <w:rPr>
          <w:rFonts w:ascii="Helvetica Neue" w:eastAsia="ヒラギノ角ゴ Pro W3" w:hAnsi="Helvetica Neue"/>
          <w:color w:val="32302E"/>
          <w:sz w:val="16"/>
          <w:szCs w:val="20"/>
        </w:rPr>
      </w:pPr>
      <w:r w:rsidRPr="005E1A48">
        <w:rPr>
          <w:rFonts w:ascii="Helvetica Neue" w:eastAsia="ヒラギノ角ゴ Pro W3" w:hAnsi="Helvetica Neue"/>
          <w:color w:val="32302E"/>
          <w:sz w:val="16"/>
          <w:szCs w:val="20"/>
        </w:rPr>
        <w:t xml:space="preserve">IISA 2015, </w:t>
      </w:r>
    </w:p>
    <w:p w14:paraId="0DED6EC7" w14:textId="77777777" w:rsidR="005E1A48" w:rsidRPr="005E1A48" w:rsidRDefault="005E1A48" w:rsidP="009A18D8">
      <w:pPr>
        <w:pStyle w:val="ListParagraph"/>
        <w:numPr>
          <w:ilvl w:val="0"/>
          <w:numId w:val="2"/>
        </w:numPr>
        <w:rPr>
          <w:rFonts w:ascii="Helvetica Neue" w:eastAsia="ヒラギノ角ゴ Pro W3" w:hAnsi="Helvetica Neue"/>
          <w:color w:val="32302E"/>
          <w:sz w:val="16"/>
          <w:szCs w:val="20"/>
        </w:rPr>
      </w:pPr>
      <w:r w:rsidRPr="005E1A48">
        <w:rPr>
          <w:rFonts w:ascii="Helvetica Neue" w:eastAsia="ヒラギノ角ゴ Pro W3" w:hAnsi="Helvetica Neue"/>
          <w:color w:val="32302E"/>
          <w:sz w:val="16"/>
          <w:szCs w:val="20"/>
        </w:rPr>
        <w:t xml:space="preserve">IEEE </w:t>
      </w:r>
      <w:proofErr w:type="spellStart"/>
      <w:r w:rsidRPr="005E1A48">
        <w:rPr>
          <w:rFonts w:ascii="Helvetica Neue" w:eastAsia="ヒラギノ角ゴ Pro W3" w:hAnsi="Helvetica Neue"/>
          <w:color w:val="32302E"/>
          <w:sz w:val="16"/>
          <w:szCs w:val="20"/>
        </w:rPr>
        <w:t>APWiMob</w:t>
      </w:r>
      <w:proofErr w:type="spellEnd"/>
      <w:r w:rsidRPr="005E1A48">
        <w:rPr>
          <w:rFonts w:ascii="Helvetica Neue" w:eastAsia="ヒラギノ角ゴ Pro W3" w:hAnsi="Helvetica Neue"/>
          <w:color w:val="32302E"/>
          <w:sz w:val="16"/>
          <w:szCs w:val="20"/>
        </w:rPr>
        <w:t xml:space="preserve"> 2015, </w:t>
      </w:r>
    </w:p>
    <w:p w14:paraId="12DF9E8E" w14:textId="77777777" w:rsidR="005E1A48" w:rsidRPr="005E1A48" w:rsidRDefault="005E1A48" w:rsidP="009A18D8">
      <w:pPr>
        <w:pStyle w:val="ListParagraph"/>
        <w:numPr>
          <w:ilvl w:val="0"/>
          <w:numId w:val="2"/>
        </w:numPr>
        <w:rPr>
          <w:rFonts w:ascii="Helvetica Neue" w:eastAsia="ヒラギノ角ゴ Pro W3" w:hAnsi="Helvetica Neue"/>
          <w:color w:val="32302E"/>
          <w:sz w:val="16"/>
          <w:szCs w:val="20"/>
        </w:rPr>
      </w:pPr>
      <w:r w:rsidRPr="005E1A48">
        <w:rPr>
          <w:rFonts w:ascii="Helvetica Neue" w:eastAsia="ヒラギノ角ゴ Pro W3" w:hAnsi="Helvetica Neue"/>
          <w:color w:val="32302E"/>
          <w:sz w:val="16"/>
          <w:szCs w:val="20"/>
        </w:rPr>
        <w:t xml:space="preserve">PIMRC 2016, </w:t>
      </w:r>
      <w:bookmarkStart w:id="7" w:name="_GoBack"/>
      <w:bookmarkEnd w:id="7"/>
    </w:p>
    <w:p w14:paraId="61321172" w14:textId="77777777" w:rsidR="005E1A48" w:rsidRPr="005E1A48" w:rsidRDefault="005E1A48" w:rsidP="005E1A48">
      <w:pPr>
        <w:pStyle w:val="ListParagraph"/>
        <w:numPr>
          <w:ilvl w:val="0"/>
          <w:numId w:val="2"/>
        </w:numPr>
        <w:rPr>
          <w:rFonts w:ascii="Helvetica Neue" w:eastAsia="ヒラギノ角ゴ Pro W3" w:hAnsi="Helvetica Neue"/>
          <w:color w:val="32302E"/>
          <w:sz w:val="16"/>
          <w:szCs w:val="20"/>
        </w:rPr>
      </w:pPr>
      <w:r w:rsidRPr="005E1A48">
        <w:rPr>
          <w:rFonts w:ascii="Helvetica Neue" w:eastAsia="ヒラギノ角ゴ Pro W3" w:hAnsi="Helvetica Neue"/>
          <w:color w:val="32302E"/>
          <w:sz w:val="16"/>
          <w:szCs w:val="20"/>
        </w:rPr>
        <w:t xml:space="preserve">ICT 2016, </w:t>
      </w:r>
    </w:p>
    <w:p w14:paraId="5D2CF132" w14:textId="77777777" w:rsidR="005E1A48" w:rsidRPr="005E1A48" w:rsidRDefault="005E1A48" w:rsidP="005E1A48">
      <w:pPr>
        <w:pStyle w:val="ListParagraph"/>
        <w:numPr>
          <w:ilvl w:val="0"/>
          <w:numId w:val="2"/>
        </w:numPr>
        <w:rPr>
          <w:rFonts w:ascii="Helvetica Neue" w:eastAsia="ヒラギノ角ゴ Pro W3" w:hAnsi="Helvetica Neue"/>
          <w:color w:val="32302E"/>
          <w:sz w:val="16"/>
          <w:szCs w:val="20"/>
        </w:rPr>
      </w:pPr>
      <w:r w:rsidRPr="005E1A48">
        <w:rPr>
          <w:rFonts w:ascii="Helvetica Neue" w:eastAsia="ヒラギノ角ゴ Pro W3" w:hAnsi="Helvetica Neue"/>
          <w:color w:val="32302E"/>
          <w:sz w:val="16"/>
          <w:szCs w:val="20"/>
        </w:rPr>
        <w:t xml:space="preserve">ISCC 2016, </w:t>
      </w:r>
    </w:p>
    <w:p w14:paraId="2A7D57E3" w14:textId="202DFC62" w:rsidR="005E1A48" w:rsidRPr="009A18D8" w:rsidRDefault="005E1A48" w:rsidP="005E1A48">
      <w:pPr>
        <w:pStyle w:val="ListParagraph"/>
        <w:numPr>
          <w:ilvl w:val="0"/>
          <w:numId w:val="2"/>
        </w:numPr>
        <w:rPr>
          <w:rFonts w:ascii="Helvetica Neue" w:eastAsia="ヒラギノ角ゴ Pro W3" w:hAnsi="Helvetica Neue"/>
          <w:color w:val="32302E"/>
          <w:sz w:val="16"/>
          <w:szCs w:val="20"/>
        </w:rPr>
      </w:pPr>
      <w:proofErr w:type="spellStart"/>
      <w:r w:rsidRPr="005E1A48">
        <w:rPr>
          <w:rFonts w:ascii="Helvetica Neue" w:eastAsia="ヒラギノ角ゴ Pro W3" w:hAnsi="Helvetica Neue"/>
          <w:color w:val="32302E"/>
          <w:sz w:val="16"/>
          <w:szCs w:val="20"/>
        </w:rPr>
        <w:t>APWiMob</w:t>
      </w:r>
      <w:proofErr w:type="spellEnd"/>
      <w:r w:rsidRPr="005E1A48">
        <w:rPr>
          <w:rFonts w:ascii="Helvetica Neue" w:eastAsia="ヒラギノ角ゴ Pro W3" w:hAnsi="Helvetica Neue"/>
          <w:color w:val="32302E"/>
          <w:sz w:val="16"/>
          <w:szCs w:val="20"/>
        </w:rPr>
        <w:t xml:space="preserve"> 2016</w:t>
      </w:r>
    </w:p>
    <w:p w14:paraId="262E27FC" w14:textId="77777777" w:rsidR="00F56489" w:rsidRDefault="00F56489" w:rsidP="009A18D8">
      <w:pPr>
        <w:pStyle w:val="ListParagraph"/>
        <w:ind w:left="360"/>
        <w:rPr>
          <w:rFonts w:ascii="Helvetica Neue" w:eastAsia="ヒラギノ角ゴ Pro W3" w:hAnsi="Helvetica Neue"/>
          <w:color w:val="32302E"/>
          <w:sz w:val="16"/>
          <w:szCs w:val="20"/>
        </w:rPr>
      </w:pPr>
    </w:p>
    <w:p w14:paraId="03111EAB" w14:textId="77777777" w:rsidR="00571EF0" w:rsidRPr="00571EF0" w:rsidRDefault="00571EF0" w:rsidP="00571EF0">
      <w:pPr>
        <w:pStyle w:val="ListParagraph"/>
        <w:ind w:left="360"/>
        <w:rPr>
          <w:rFonts w:ascii="Helvetica Neue" w:eastAsia="ヒラギノ角ゴ Pro W3" w:hAnsi="Helvetica Neue"/>
          <w:color w:val="32302E"/>
          <w:sz w:val="16"/>
          <w:szCs w:val="20"/>
        </w:rPr>
      </w:pPr>
    </w:p>
    <w:p w14:paraId="23255994" w14:textId="77777777" w:rsidR="0041152C" w:rsidRPr="0041152C" w:rsidRDefault="0041152C" w:rsidP="0041152C">
      <w:pPr>
        <w:pStyle w:val="Heading11"/>
      </w:pPr>
      <w:r w:rsidRPr="0041152C">
        <w:t>Reviewer in journals and conferences</w:t>
      </w:r>
    </w:p>
    <w:p w14:paraId="6AEA5A0E" w14:textId="77777777" w:rsidR="0041152C" w:rsidRPr="0041152C" w:rsidRDefault="0041152C" w:rsidP="0041152C">
      <w:pPr>
        <w:pStyle w:val="ListParagraph"/>
        <w:tabs>
          <w:tab w:val="left" w:pos="2160"/>
        </w:tabs>
        <w:ind w:left="360"/>
        <w:rPr>
          <w:rFonts w:ascii="Helvetica Neue" w:eastAsia="ヒラギノ角ゴ Pro W3" w:hAnsi="Helvetica Neue"/>
          <w:color w:val="32302E"/>
          <w:sz w:val="16"/>
          <w:szCs w:val="20"/>
        </w:rPr>
      </w:pPr>
    </w:p>
    <w:p w14:paraId="3B8DBC61" w14:textId="77777777" w:rsidR="00BE6D9B" w:rsidRPr="0041152C" w:rsidRDefault="00BE6D9B" w:rsidP="0041152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BE6D9B">
        <w:rPr>
          <w:rFonts w:ascii="Helvetica Neue" w:eastAsia="ヒラギノ角ゴ Pro W3" w:hAnsi="Helvetica Neue"/>
          <w:color w:val="32302E"/>
          <w:sz w:val="16"/>
          <w:szCs w:val="20"/>
        </w:rPr>
        <w:t xml:space="preserve">IEEE INFOCOM 1999, IEEE </w:t>
      </w:r>
      <w:proofErr w:type="spellStart"/>
      <w:r w:rsidRPr="00BE6D9B">
        <w:rPr>
          <w:rFonts w:ascii="Helvetica Neue" w:eastAsia="ヒラギノ角ゴ Pro W3" w:hAnsi="Helvetica Neue"/>
          <w:color w:val="32302E"/>
          <w:sz w:val="16"/>
          <w:szCs w:val="20"/>
        </w:rPr>
        <w:t>SoftCOM</w:t>
      </w:r>
      <w:proofErr w:type="spellEnd"/>
      <w:r w:rsidRPr="00BE6D9B">
        <w:rPr>
          <w:rFonts w:ascii="Helvetica Neue" w:eastAsia="ヒラギノ角ゴ Pro W3" w:hAnsi="Helvetica Neue"/>
          <w:color w:val="32302E"/>
          <w:sz w:val="16"/>
          <w:szCs w:val="20"/>
        </w:rPr>
        <w:t xml:space="preserve"> 2002, IEEE VTC 2003, IFIP Wireless On-demand Network Systems 2004, Networking 2004. IST Summit 2004, IST Summit 2006, IWCMC 2006, CSNDSP 2006, WCNC 2007, VTC 2007, IFIP Wireless Days 2008, VTC Fall 2008, CSNDSP 2008, CCN ICCCAS 2008, IEEE </w:t>
      </w:r>
      <w:proofErr w:type="spellStart"/>
      <w:r w:rsidRPr="00BE6D9B">
        <w:rPr>
          <w:rFonts w:ascii="Helvetica Neue" w:eastAsia="ヒラギノ角ゴ Pro W3" w:hAnsi="Helvetica Neue"/>
          <w:color w:val="32302E"/>
          <w:sz w:val="16"/>
          <w:szCs w:val="20"/>
        </w:rPr>
        <w:t>Globecom</w:t>
      </w:r>
      <w:proofErr w:type="spellEnd"/>
      <w:r w:rsidRPr="00BE6D9B">
        <w:rPr>
          <w:rFonts w:ascii="Helvetica Neue" w:eastAsia="ヒラギノ角ゴ Pro W3" w:hAnsi="Helvetica Neue"/>
          <w:color w:val="32302E"/>
          <w:sz w:val="16"/>
          <w:szCs w:val="20"/>
        </w:rPr>
        <w:t xml:space="preserve"> 2008 Wir</w:t>
      </w:r>
      <w:r w:rsidR="0041152C">
        <w:rPr>
          <w:rFonts w:ascii="Helvetica Neue" w:eastAsia="ヒラギノ角ゴ Pro W3" w:hAnsi="Helvetica Neue"/>
          <w:color w:val="32302E"/>
          <w:sz w:val="16"/>
          <w:szCs w:val="20"/>
        </w:rPr>
        <w:t>eless Communications Symposium, IEEE ICC 2012</w:t>
      </w:r>
      <w:r w:rsidRPr="00BE6D9B">
        <w:rPr>
          <w:rFonts w:ascii="Helvetica Neue" w:eastAsia="ヒラギノ角ゴ Pro W3" w:hAnsi="Helvetica Neue"/>
          <w:color w:val="32302E"/>
          <w:sz w:val="16"/>
          <w:szCs w:val="20"/>
        </w:rPr>
        <w:t>, AINA 2014</w:t>
      </w:r>
    </w:p>
    <w:p w14:paraId="4780A14A" w14:textId="77777777" w:rsidR="00BE6D9B" w:rsidRPr="00BE6D9B" w:rsidRDefault="00BE6D9B" w:rsidP="00BE6D9B">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BE6D9B">
        <w:rPr>
          <w:rFonts w:ascii="Helvetica Neue" w:eastAsia="ヒラギノ角ゴ Pro W3" w:hAnsi="Helvetica Neue"/>
          <w:color w:val="32302E"/>
          <w:sz w:val="16"/>
          <w:szCs w:val="20"/>
        </w:rPr>
        <w:t xml:space="preserve">IEEE Proceedings, IEEE Communications Magazine, ΙΕΕΕ Personal Communications Special Issue on IP Multimedia in next Generation Networks (2002), IEEE Wireless Communications Magazine, IEEE/ACM Transactions on Networking, Wiley’s  Wireless Communications and Mobile Computing Journal, Special Issue on “WLAN/3G Integration for Next-Generation Heterogeneous Mobile Data Network  - 2004, IEEE Communications Letters, Computer Networks, Computer Communications, Journal of Systems and Software, Virtual Reality journal,  special Issue "Virtual Reality in the e-Society" 2006, Wireless Communications and Mobile Computing 2006-2007, International Journal of Electronic Business, Telematics and Informatics IEEE Transactions on Information Technology in Biomedicine, International Journal of Communication Networks and Information Security, </w:t>
      </w:r>
      <w:r w:rsidR="0041152C">
        <w:rPr>
          <w:rFonts w:asciiTheme="minorHAnsi" w:eastAsia="ヒラギノ角ゴ Pro W3" w:hAnsiTheme="minorHAnsi"/>
          <w:color w:val="32302E"/>
          <w:sz w:val="16"/>
          <w:szCs w:val="20"/>
        </w:rPr>
        <w:t>S</w:t>
      </w:r>
      <w:r w:rsidRPr="00BE6D9B">
        <w:rPr>
          <w:rFonts w:ascii="Helvetica Neue" w:eastAsia="ヒラギノ角ゴ Pro W3" w:hAnsi="Helvetica Neue"/>
          <w:color w:val="32302E"/>
          <w:sz w:val="16"/>
          <w:szCs w:val="20"/>
        </w:rPr>
        <w:t xml:space="preserve">imulation: Transactions of the Society for Modeling and Simulation International, International Journal of Telecommunication Systems, EURASIP Journal on Wireless Communications and </w:t>
      </w:r>
      <w:r w:rsidRPr="00BE6D9B">
        <w:rPr>
          <w:rFonts w:ascii="Helvetica Neue" w:eastAsia="ヒラギノ角ゴ Pro W3" w:hAnsi="Helvetica Neue"/>
          <w:color w:val="32302E"/>
          <w:sz w:val="16"/>
          <w:szCs w:val="20"/>
        </w:rPr>
        <w:lastRenderedPageBreak/>
        <w:t>Networking, Elsevier Wireless Personal Communications, International Journal of Network Management, IEEE Transaction on Computers, China Communications</w:t>
      </w:r>
    </w:p>
    <w:p w14:paraId="2CB87BBC" w14:textId="77777777" w:rsidR="00BE6D9B" w:rsidRPr="00EB7A56" w:rsidRDefault="00BE6D9B" w:rsidP="00BE6D9B">
      <w:pPr>
        <w:pStyle w:val="-HTML1"/>
        <w:ind w:left="360"/>
        <w:rPr>
          <w:rFonts w:ascii="Arial" w:hAnsi="Arial" w:cs="Times New Roman"/>
          <w:sz w:val="22"/>
          <w:lang w:val="en-US"/>
        </w:rPr>
      </w:pPr>
    </w:p>
    <w:p w14:paraId="3C6FABB2" w14:textId="77777777" w:rsidR="00BE6D9B" w:rsidRPr="0041152C" w:rsidRDefault="0041152C" w:rsidP="0041152C">
      <w:pPr>
        <w:pStyle w:val="Heading11"/>
      </w:pPr>
      <w:r w:rsidRPr="0041152C">
        <w:t>Session Chairman</w:t>
      </w:r>
    </w:p>
    <w:p w14:paraId="231AA1AF" w14:textId="77777777" w:rsidR="00BE6D9B" w:rsidRPr="0041152C" w:rsidRDefault="00BE6D9B" w:rsidP="0041152C">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Session Chairman IEEE ICUPC’97.</w:t>
      </w:r>
    </w:p>
    <w:p w14:paraId="4FB97E21" w14:textId="77777777" w:rsidR="00BE6D9B" w:rsidRPr="00151876" w:rsidRDefault="00BE6D9B" w:rsidP="00416159">
      <w:pPr>
        <w:widowControl w:val="0"/>
        <w:numPr>
          <w:ilvl w:val="0"/>
          <w:numId w:val="2"/>
        </w:numPr>
        <w:tabs>
          <w:tab w:val="left" w:pos="2160"/>
        </w:tabs>
        <w:suppressAutoHyphens/>
        <w:autoSpaceDE w:val="0"/>
        <w:spacing w:before="200" w:after="120" w:line="252" w:lineRule="auto"/>
        <w:jc w:val="both"/>
        <w:rPr>
          <w:rFonts w:ascii="Helvetica Neue" w:eastAsia="ヒラギノ角ゴ Pro W3" w:hAnsi="Helvetica Neue"/>
          <w:color w:val="32302E"/>
          <w:sz w:val="16"/>
          <w:szCs w:val="20"/>
        </w:rPr>
      </w:pPr>
      <w:r w:rsidRPr="0041152C">
        <w:rPr>
          <w:rFonts w:ascii="Helvetica Neue" w:eastAsia="ヒラギノ角ゴ Pro W3" w:hAnsi="Helvetica Neue"/>
          <w:color w:val="32302E"/>
          <w:sz w:val="16"/>
          <w:szCs w:val="20"/>
        </w:rPr>
        <w:t>Session Chairman CSNDSP 2006</w:t>
      </w:r>
    </w:p>
    <w:sectPr w:rsidR="00BE6D9B" w:rsidRPr="00151876" w:rsidSect="00EC1EB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2">
    <w:nsid w:val="0000000A"/>
    <w:multiLevelType w:val="singleLevel"/>
    <w:tmpl w:val="0000000A"/>
    <w:name w:val="WW8Num23"/>
    <w:lvl w:ilvl="0">
      <w:start w:val="1"/>
      <w:numFmt w:val="bullet"/>
      <w:lvlText w:val=""/>
      <w:lvlJc w:val="left"/>
      <w:pPr>
        <w:tabs>
          <w:tab w:val="num" w:pos="360"/>
        </w:tabs>
        <w:ind w:left="360" w:hanging="360"/>
      </w:pPr>
      <w:rPr>
        <w:rFonts w:ascii="Symbol" w:hAnsi="Symbol"/>
      </w:rPr>
    </w:lvl>
  </w:abstractNum>
  <w:abstractNum w:abstractNumId="3">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4">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5">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7372688"/>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87E228A"/>
    <w:multiLevelType w:val="hybridMultilevel"/>
    <w:tmpl w:val="8C9A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FB"/>
    <w:rsid w:val="0000119A"/>
    <w:rsid w:val="00006BFB"/>
    <w:rsid w:val="0002014B"/>
    <w:rsid w:val="000C4EB7"/>
    <w:rsid w:val="00104BB4"/>
    <w:rsid w:val="00151876"/>
    <w:rsid w:val="00155FBA"/>
    <w:rsid w:val="001613AD"/>
    <w:rsid w:val="001A03EF"/>
    <w:rsid w:val="001C406D"/>
    <w:rsid w:val="001F241A"/>
    <w:rsid w:val="00203D3F"/>
    <w:rsid w:val="00216464"/>
    <w:rsid w:val="00220ADC"/>
    <w:rsid w:val="002220A6"/>
    <w:rsid w:val="00280020"/>
    <w:rsid w:val="00285E8E"/>
    <w:rsid w:val="002A60B7"/>
    <w:rsid w:val="002A621E"/>
    <w:rsid w:val="0031661D"/>
    <w:rsid w:val="0033495A"/>
    <w:rsid w:val="00343606"/>
    <w:rsid w:val="00356345"/>
    <w:rsid w:val="00372CFC"/>
    <w:rsid w:val="0038571F"/>
    <w:rsid w:val="003C46CD"/>
    <w:rsid w:val="003D1F78"/>
    <w:rsid w:val="0041152C"/>
    <w:rsid w:val="00416159"/>
    <w:rsid w:val="00430E8B"/>
    <w:rsid w:val="0055612D"/>
    <w:rsid w:val="00571EF0"/>
    <w:rsid w:val="005B33E1"/>
    <w:rsid w:val="005E1A48"/>
    <w:rsid w:val="005F29CF"/>
    <w:rsid w:val="005F7FEC"/>
    <w:rsid w:val="006C4663"/>
    <w:rsid w:val="006E30AD"/>
    <w:rsid w:val="0070715C"/>
    <w:rsid w:val="0074528A"/>
    <w:rsid w:val="007538B3"/>
    <w:rsid w:val="00792A7E"/>
    <w:rsid w:val="007A7462"/>
    <w:rsid w:val="007B0534"/>
    <w:rsid w:val="007E1B98"/>
    <w:rsid w:val="008030EC"/>
    <w:rsid w:val="00856E1B"/>
    <w:rsid w:val="00866412"/>
    <w:rsid w:val="008B3F75"/>
    <w:rsid w:val="008B5B59"/>
    <w:rsid w:val="008D122B"/>
    <w:rsid w:val="008E43AD"/>
    <w:rsid w:val="0090228D"/>
    <w:rsid w:val="009A18D8"/>
    <w:rsid w:val="009F1ECD"/>
    <w:rsid w:val="00A02B58"/>
    <w:rsid w:val="00A97C18"/>
    <w:rsid w:val="00B346D7"/>
    <w:rsid w:val="00B505AF"/>
    <w:rsid w:val="00B845F1"/>
    <w:rsid w:val="00B91552"/>
    <w:rsid w:val="00B9185C"/>
    <w:rsid w:val="00B96954"/>
    <w:rsid w:val="00BE6D9B"/>
    <w:rsid w:val="00C3393D"/>
    <w:rsid w:val="00C35AE9"/>
    <w:rsid w:val="00C82020"/>
    <w:rsid w:val="00CC274E"/>
    <w:rsid w:val="00CF06A1"/>
    <w:rsid w:val="00D429F0"/>
    <w:rsid w:val="00D477B9"/>
    <w:rsid w:val="00D96F46"/>
    <w:rsid w:val="00D973A8"/>
    <w:rsid w:val="00DF1BD2"/>
    <w:rsid w:val="00E21832"/>
    <w:rsid w:val="00EB7BCE"/>
    <w:rsid w:val="00EC1EBD"/>
    <w:rsid w:val="00EC69D2"/>
    <w:rsid w:val="00EE0673"/>
    <w:rsid w:val="00F1540F"/>
    <w:rsid w:val="00F361A0"/>
    <w:rsid w:val="00F526E8"/>
    <w:rsid w:val="00F56489"/>
    <w:rsid w:val="00F8027B"/>
    <w:rsid w:val="00FB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0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F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06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006BFB"/>
    <w:pPr>
      <w:tabs>
        <w:tab w:val="right" w:pos="8640"/>
      </w:tabs>
      <w:spacing w:after="0" w:line="240" w:lineRule="auto"/>
      <w:outlineLvl w:val="0"/>
    </w:pPr>
    <w:rPr>
      <w:rFonts w:ascii="Helvetica Neue" w:eastAsia="ヒラギノ角ゴ Pro W3" w:hAnsi="Helvetica Neue" w:cs="Times New Roman"/>
      <w:color w:val="DA5420"/>
      <w:spacing w:val="12"/>
      <w:sz w:val="24"/>
      <w:szCs w:val="20"/>
    </w:rPr>
  </w:style>
  <w:style w:type="paragraph" w:customStyle="1" w:styleId="Heading21">
    <w:name w:val="Heading 21"/>
    <w:next w:val="Body"/>
    <w:qFormat/>
    <w:rsid w:val="00006BFB"/>
    <w:pPr>
      <w:tabs>
        <w:tab w:val="right" w:pos="8640"/>
      </w:tabs>
      <w:spacing w:after="0" w:line="240" w:lineRule="auto"/>
      <w:outlineLvl w:val="1"/>
    </w:pPr>
    <w:rPr>
      <w:rFonts w:ascii="Helvetica Neue" w:eastAsia="ヒラギノ角ゴ Pro W3" w:hAnsi="Helvetica Neue" w:cs="Times New Roman"/>
      <w:b/>
      <w:caps/>
      <w:color w:val="32302E"/>
      <w:sz w:val="14"/>
      <w:szCs w:val="20"/>
    </w:rPr>
  </w:style>
  <w:style w:type="paragraph" w:customStyle="1" w:styleId="Body">
    <w:name w:val="Body"/>
    <w:rsid w:val="00006BFB"/>
    <w:pPr>
      <w:spacing w:after="240" w:line="240" w:lineRule="auto"/>
    </w:pPr>
    <w:rPr>
      <w:rFonts w:ascii="Helvetica Neue" w:eastAsia="ヒラギノ角ゴ Pro W3" w:hAnsi="Helvetica Neue" w:cs="Times New Roman"/>
      <w:color w:val="32302E"/>
      <w:sz w:val="16"/>
      <w:szCs w:val="20"/>
    </w:rPr>
  </w:style>
  <w:style w:type="table" w:styleId="TableGrid">
    <w:name w:val="Table Grid"/>
    <w:basedOn w:val="TableNormal"/>
    <w:uiPriority w:val="59"/>
    <w:rsid w:val="0000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rsid w:val="00006BFB"/>
    <w:pPr>
      <w:tabs>
        <w:tab w:val="right" w:pos="8640"/>
      </w:tabs>
      <w:spacing w:after="40" w:line="240" w:lineRule="auto"/>
    </w:pPr>
    <w:rPr>
      <w:rFonts w:ascii="Helvetica Neue" w:eastAsia="ヒラギノ角ゴ Pro W3" w:hAnsi="Helvetica Neue" w:cs="Times New Roman"/>
      <w:color w:val="32302E"/>
      <w:spacing w:val="7"/>
      <w:sz w:val="14"/>
      <w:szCs w:val="20"/>
    </w:rPr>
  </w:style>
  <w:style w:type="paragraph" w:customStyle="1" w:styleId="Name">
    <w:name w:val="Name"/>
    <w:next w:val="Address"/>
    <w:rsid w:val="00006BFB"/>
    <w:pPr>
      <w:tabs>
        <w:tab w:val="right" w:pos="8640"/>
      </w:tabs>
      <w:spacing w:after="0" w:line="240" w:lineRule="auto"/>
    </w:pPr>
    <w:rPr>
      <w:rFonts w:ascii="Helvetica Neue" w:eastAsia="ヒラギノ角ゴ Pro W3" w:hAnsi="Helvetica Neue" w:cs="Times New Roman"/>
      <w:color w:val="DA5420"/>
      <w:spacing w:val="21"/>
      <w:sz w:val="42"/>
      <w:szCs w:val="20"/>
    </w:rPr>
  </w:style>
  <w:style w:type="character" w:customStyle="1" w:styleId="AllCapsBold">
    <w:name w:val="All Caps Bold"/>
    <w:rsid w:val="00006BFB"/>
    <w:rPr>
      <w:rFonts w:ascii="Helvetica Neue" w:eastAsia="ヒラギノ角ゴ Pro W3" w:hAnsi="Helvetica Neue"/>
      <w:b/>
      <w:i w:val="0"/>
      <w:caps/>
    </w:rPr>
  </w:style>
  <w:style w:type="paragraph" w:styleId="BalloonText">
    <w:name w:val="Balloon Text"/>
    <w:basedOn w:val="Normal"/>
    <w:link w:val="BalloonTextChar"/>
    <w:uiPriority w:val="99"/>
    <w:semiHidden/>
    <w:unhideWhenUsed/>
    <w:rsid w:val="00006BFB"/>
    <w:rPr>
      <w:rFonts w:ascii="Tahoma" w:hAnsi="Tahoma" w:cs="Tahoma"/>
      <w:sz w:val="16"/>
      <w:szCs w:val="16"/>
    </w:rPr>
  </w:style>
  <w:style w:type="character" w:customStyle="1" w:styleId="BalloonTextChar">
    <w:name w:val="Balloon Text Char"/>
    <w:basedOn w:val="DefaultParagraphFont"/>
    <w:link w:val="BalloonText"/>
    <w:uiPriority w:val="99"/>
    <w:semiHidden/>
    <w:rsid w:val="00006BFB"/>
    <w:rPr>
      <w:rFonts w:ascii="Tahoma" w:eastAsia="Times New Roman" w:hAnsi="Tahoma" w:cs="Tahoma"/>
      <w:sz w:val="16"/>
      <w:szCs w:val="16"/>
    </w:rPr>
  </w:style>
  <w:style w:type="character" w:styleId="Emphasis">
    <w:name w:val="Emphasis"/>
    <w:basedOn w:val="DefaultParagraphFont"/>
    <w:uiPriority w:val="20"/>
    <w:qFormat/>
    <w:rsid w:val="005B33E1"/>
    <w:rPr>
      <w:i/>
      <w:iCs/>
    </w:rPr>
  </w:style>
  <w:style w:type="character" w:customStyle="1" w:styleId="Heading1Char">
    <w:name w:val="Heading 1 Char"/>
    <w:basedOn w:val="DefaultParagraphFont"/>
    <w:link w:val="Heading1"/>
    <w:uiPriority w:val="9"/>
    <w:rsid w:val="00EE067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0673"/>
    <w:rPr>
      <w:b/>
      <w:bCs/>
    </w:rPr>
  </w:style>
  <w:style w:type="character" w:customStyle="1" w:styleId="WW8Num5z0">
    <w:name w:val="WW8Num5z0"/>
    <w:rsid w:val="008030EC"/>
    <w:rPr>
      <w:rFonts w:ascii="Symbol" w:hAnsi="Symbol"/>
    </w:rPr>
  </w:style>
  <w:style w:type="paragraph" w:customStyle="1" w:styleId="PaperText">
    <w:name w:val="PaperText"/>
    <w:basedOn w:val="Normal"/>
    <w:rsid w:val="00EC1EBD"/>
    <w:pPr>
      <w:suppressAutoHyphens/>
      <w:spacing w:line="360" w:lineRule="auto"/>
      <w:jc w:val="both"/>
    </w:pPr>
    <w:rPr>
      <w:szCs w:val="20"/>
      <w:lang w:val="en-GB"/>
    </w:rPr>
  </w:style>
  <w:style w:type="character" w:styleId="Hyperlink">
    <w:name w:val="Hyperlink"/>
    <w:rsid w:val="00EC1EBD"/>
    <w:rPr>
      <w:color w:val="0000FF"/>
      <w:u w:val="single"/>
    </w:rPr>
  </w:style>
  <w:style w:type="paragraph" w:styleId="HTMLPreformatted">
    <w:name w:val="HTML Preformatted"/>
    <w:basedOn w:val="Normal"/>
    <w:link w:val="HTMLPreformattedChar"/>
    <w:uiPriority w:val="99"/>
    <w:rsid w:val="00EC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ar-SA"/>
    </w:rPr>
  </w:style>
  <w:style w:type="character" w:customStyle="1" w:styleId="HTMLPreformattedChar">
    <w:name w:val="HTML Preformatted Char"/>
    <w:basedOn w:val="DefaultParagraphFont"/>
    <w:link w:val="HTMLPreformatted"/>
    <w:uiPriority w:val="99"/>
    <w:rsid w:val="00EC1EBD"/>
    <w:rPr>
      <w:rFonts w:ascii="Courier" w:eastAsia="Times New Roman" w:hAnsi="Courier" w:cs="Courier"/>
      <w:sz w:val="20"/>
      <w:szCs w:val="20"/>
      <w:lang w:eastAsia="ar-SA"/>
    </w:rPr>
  </w:style>
  <w:style w:type="character" w:customStyle="1" w:styleId="maintext">
    <w:name w:val="maintext"/>
    <w:basedOn w:val="DefaultParagraphFont"/>
    <w:rsid w:val="00BE6D9B"/>
  </w:style>
  <w:style w:type="paragraph" w:customStyle="1" w:styleId="-HTML1">
    <w:name w:val="Προ-διαμορφωμένο HTML1"/>
    <w:basedOn w:val="Normal"/>
    <w:rsid w:val="00B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ar-SA"/>
    </w:rPr>
  </w:style>
  <w:style w:type="paragraph" w:styleId="ListParagraph">
    <w:name w:val="List Paragraph"/>
    <w:basedOn w:val="Normal"/>
    <w:uiPriority w:val="34"/>
    <w:qFormat/>
    <w:rsid w:val="0041152C"/>
    <w:pPr>
      <w:ind w:left="720"/>
      <w:contextualSpacing/>
    </w:pPr>
  </w:style>
  <w:style w:type="character" w:customStyle="1" w:styleId="apple-converted-space">
    <w:name w:val="apple-converted-space"/>
    <w:basedOn w:val="DefaultParagraphFont"/>
    <w:rsid w:val="009022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F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06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006BFB"/>
    <w:pPr>
      <w:tabs>
        <w:tab w:val="right" w:pos="8640"/>
      </w:tabs>
      <w:spacing w:after="0" w:line="240" w:lineRule="auto"/>
      <w:outlineLvl w:val="0"/>
    </w:pPr>
    <w:rPr>
      <w:rFonts w:ascii="Helvetica Neue" w:eastAsia="ヒラギノ角ゴ Pro W3" w:hAnsi="Helvetica Neue" w:cs="Times New Roman"/>
      <w:color w:val="DA5420"/>
      <w:spacing w:val="12"/>
      <w:sz w:val="24"/>
      <w:szCs w:val="20"/>
    </w:rPr>
  </w:style>
  <w:style w:type="paragraph" w:customStyle="1" w:styleId="Heading21">
    <w:name w:val="Heading 21"/>
    <w:next w:val="Body"/>
    <w:qFormat/>
    <w:rsid w:val="00006BFB"/>
    <w:pPr>
      <w:tabs>
        <w:tab w:val="right" w:pos="8640"/>
      </w:tabs>
      <w:spacing w:after="0" w:line="240" w:lineRule="auto"/>
      <w:outlineLvl w:val="1"/>
    </w:pPr>
    <w:rPr>
      <w:rFonts w:ascii="Helvetica Neue" w:eastAsia="ヒラギノ角ゴ Pro W3" w:hAnsi="Helvetica Neue" w:cs="Times New Roman"/>
      <w:b/>
      <w:caps/>
      <w:color w:val="32302E"/>
      <w:sz w:val="14"/>
      <w:szCs w:val="20"/>
    </w:rPr>
  </w:style>
  <w:style w:type="paragraph" w:customStyle="1" w:styleId="Body">
    <w:name w:val="Body"/>
    <w:rsid w:val="00006BFB"/>
    <w:pPr>
      <w:spacing w:after="240" w:line="240" w:lineRule="auto"/>
    </w:pPr>
    <w:rPr>
      <w:rFonts w:ascii="Helvetica Neue" w:eastAsia="ヒラギノ角ゴ Pro W3" w:hAnsi="Helvetica Neue" w:cs="Times New Roman"/>
      <w:color w:val="32302E"/>
      <w:sz w:val="16"/>
      <w:szCs w:val="20"/>
    </w:rPr>
  </w:style>
  <w:style w:type="table" w:styleId="TableGrid">
    <w:name w:val="Table Grid"/>
    <w:basedOn w:val="TableNormal"/>
    <w:uiPriority w:val="59"/>
    <w:rsid w:val="0000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rsid w:val="00006BFB"/>
    <w:pPr>
      <w:tabs>
        <w:tab w:val="right" w:pos="8640"/>
      </w:tabs>
      <w:spacing w:after="40" w:line="240" w:lineRule="auto"/>
    </w:pPr>
    <w:rPr>
      <w:rFonts w:ascii="Helvetica Neue" w:eastAsia="ヒラギノ角ゴ Pro W3" w:hAnsi="Helvetica Neue" w:cs="Times New Roman"/>
      <w:color w:val="32302E"/>
      <w:spacing w:val="7"/>
      <w:sz w:val="14"/>
      <w:szCs w:val="20"/>
    </w:rPr>
  </w:style>
  <w:style w:type="paragraph" w:customStyle="1" w:styleId="Name">
    <w:name w:val="Name"/>
    <w:next w:val="Address"/>
    <w:rsid w:val="00006BFB"/>
    <w:pPr>
      <w:tabs>
        <w:tab w:val="right" w:pos="8640"/>
      </w:tabs>
      <w:spacing w:after="0" w:line="240" w:lineRule="auto"/>
    </w:pPr>
    <w:rPr>
      <w:rFonts w:ascii="Helvetica Neue" w:eastAsia="ヒラギノ角ゴ Pro W3" w:hAnsi="Helvetica Neue" w:cs="Times New Roman"/>
      <w:color w:val="DA5420"/>
      <w:spacing w:val="21"/>
      <w:sz w:val="42"/>
      <w:szCs w:val="20"/>
    </w:rPr>
  </w:style>
  <w:style w:type="character" w:customStyle="1" w:styleId="AllCapsBold">
    <w:name w:val="All Caps Bold"/>
    <w:rsid w:val="00006BFB"/>
    <w:rPr>
      <w:rFonts w:ascii="Helvetica Neue" w:eastAsia="ヒラギノ角ゴ Pro W3" w:hAnsi="Helvetica Neue"/>
      <w:b/>
      <w:i w:val="0"/>
      <w:caps/>
    </w:rPr>
  </w:style>
  <w:style w:type="paragraph" w:styleId="BalloonText">
    <w:name w:val="Balloon Text"/>
    <w:basedOn w:val="Normal"/>
    <w:link w:val="BalloonTextChar"/>
    <w:uiPriority w:val="99"/>
    <w:semiHidden/>
    <w:unhideWhenUsed/>
    <w:rsid w:val="00006BFB"/>
    <w:rPr>
      <w:rFonts w:ascii="Tahoma" w:hAnsi="Tahoma" w:cs="Tahoma"/>
      <w:sz w:val="16"/>
      <w:szCs w:val="16"/>
    </w:rPr>
  </w:style>
  <w:style w:type="character" w:customStyle="1" w:styleId="BalloonTextChar">
    <w:name w:val="Balloon Text Char"/>
    <w:basedOn w:val="DefaultParagraphFont"/>
    <w:link w:val="BalloonText"/>
    <w:uiPriority w:val="99"/>
    <w:semiHidden/>
    <w:rsid w:val="00006BFB"/>
    <w:rPr>
      <w:rFonts w:ascii="Tahoma" w:eastAsia="Times New Roman" w:hAnsi="Tahoma" w:cs="Tahoma"/>
      <w:sz w:val="16"/>
      <w:szCs w:val="16"/>
    </w:rPr>
  </w:style>
  <w:style w:type="character" w:styleId="Emphasis">
    <w:name w:val="Emphasis"/>
    <w:basedOn w:val="DefaultParagraphFont"/>
    <w:uiPriority w:val="20"/>
    <w:qFormat/>
    <w:rsid w:val="005B33E1"/>
    <w:rPr>
      <w:i/>
      <w:iCs/>
    </w:rPr>
  </w:style>
  <w:style w:type="character" w:customStyle="1" w:styleId="Heading1Char">
    <w:name w:val="Heading 1 Char"/>
    <w:basedOn w:val="DefaultParagraphFont"/>
    <w:link w:val="Heading1"/>
    <w:uiPriority w:val="9"/>
    <w:rsid w:val="00EE067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0673"/>
    <w:rPr>
      <w:b/>
      <w:bCs/>
    </w:rPr>
  </w:style>
  <w:style w:type="character" w:customStyle="1" w:styleId="WW8Num5z0">
    <w:name w:val="WW8Num5z0"/>
    <w:rsid w:val="008030EC"/>
    <w:rPr>
      <w:rFonts w:ascii="Symbol" w:hAnsi="Symbol"/>
    </w:rPr>
  </w:style>
  <w:style w:type="paragraph" w:customStyle="1" w:styleId="PaperText">
    <w:name w:val="PaperText"/>
    <w:basedOn w:val="Normal"/>
    <w:rsid w:val="00EC1EBD"/>
    <w:pPr>
      <w:suppressAutoHyphens/>
      <w:spacing w:line="360" w:lineRule="auto"/>
      <w:jc w:val="both"/>
    </w:pPr>
    <w:rPr>
      <w:szCs w:val="20"/>
      <w:lang w:val="en-GB"/>
    </w:rPr>
  </w:style>
  <w:style w:type="character" w:styleId="Hyperlink">
    <w:name w:val="Hyperlink"/>
    <w:rsid w:val="00EC1EBD"/>
    <w:rPr>
      <w:color w:val="0000FF"/>
      <w:u w:val="single"/>
    </w:rPr>
  </w:style>
  <w:style w:type="paragraph" w:styleId="HTMLPreformatted">
    <w:name w:val="HTML Preformatted"/>
    <w:basedOn w:val="Normal"/>
    <w:link w:val="HTMLPreformattedChar"/>
    <w:uiPriority w:val="99"/>
    <w:rsid w:val="00EC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ar-SA"/>
    </w:rPr>
  </w:style>
  <w:style w:type="character" w:customStyle="1" w:styleId="HTMLPreformattedChar">
    <w:name w:val="HTML Preformatted Char"/>
    <w:basedOn w:val="DefaultParagraphFont"/>
    <w:link w:val="HTMLPreformatted"/>
    <w:uiPriority w:val="99"/>
    <w:rsid w:val="00EC1EBD"/>
    <w:rPr>
      <w:rFonts w:ascii="Courier" w:eastAsia="Times New Roman" w:hAnsi="Courier" w:cs="Courier"/>
      <w:sz w:val="20"/>
      <w:szCs w:val="20"/>
      <w:lang w:eastAsia="ar-SA"/>
    </w:rPr>
  </w:style>
  <w:style w:type="character" w:customStyle="1" w:styleId="maintext">
    <w:name w:val="maintext"/>
    <w:basedOn w:val="DefaultParagraphFont"/>
    <w:rsid w:val="00BE6D9B"/>
  </w:style>
  <w:style w:type="paragraph" w:customStyle="1" w:styleId="-HTML1">
    <w:name w:val="Προ-διαμορφωμένο HTML1"/>
    <w:basedOn w:val="Normal"/>
    <w:rsid w:val="00BE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ar-SA"/>
    </w:rPr>
  </w:style>
  <w:style w:type="paragraph" w:styleId="ListParagraph">
    <w:name w:val="List Paragraph"/>
    <w:basedOn w:val="Normal"/>
    <w:uiPriority w:val="34"/>
    <w:qFormat/>
    <w:rsid w:val="0041152C"/>
    <w:pPr>
      <w:ind w:left="720"/>
      <w:contextualSpacing/>
    </w:pPr>
  </w:style>
  <w:style w:type="character" w:customStyle="1" w:styleId="apple-converted-space">
    <w:name w:val="apple-converted-space"/>
    <w:basedOn w:val="DefaultParagraphFont"/>
    <w:rsid w:val="0090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4908">
      <w:bodyDiv w:val="1"/>
      <w:marLeft w:val="0"/>
      <w:marRight w:val="0"/>
      <w:marTop w:val="0"/>
      <w:marBottom w:val="0"/>
      <w:divBdr>
        <w:top w:val="none" w:sz="0" w:space="0" w:color="auto"/>
        <w:left w:val="none" w:sz="0" w:space="0" w:color="auto"/>
        <w:bottom w:val="none" w:sz="0" w:space="0" w:color="auto"/>
        <w:right w:val="none" w:sz="0" w:space="0" w:color="auto"/>
      </w:divBdr>
    </w:div>
    <w:div w:id="281041606">
      <w:bodyDiv w:val="1"/>
      <w:marLeft w:val="0"/>
      <w:marRight w:val="0"/>
      <w:marTop w:val="0"/>
      <w:marBottom w:val="0"/>
      <w:divBdr>
        <w:top w:val="none" w:sz="0" w:space="0" w:color="auto"/>
        <w:left w:val="none" w:sz="0" w:space="0" w:color="auto"/>
        <w:bottom w:val="none" w:sz="0" w:space="0" w:color="auto"/>
        <w:right w:val="none" w:sz="0" w:space="0" w:color="auto"/>
      </w:divBdr>
    </w:div>
    <w:div w:id="948390528">
      <w:bodyDiv w:val="1"/>
      <w:marLeft w:val="0"/>
      <w:marRight w:val="0"/>
      <w:marTop w:val="0"/>
      <w:marBottom w:val="0"/>
      <w:divBdr>
        <w:top w:val="none" w:sz="0" w:space="0" w:color="auto"/>
        <w:left w:val="none" w:sz="0" w:space="0" w:color="auto"/>
        <w:bottom w:val="none" w:sz="0" w:space="0" w:color="auto"/>
        <w:right w:val="none" w:sz="0" w:space="0" w:color="auto"/>
      </w:divBdr>
    </w:div>
    <w:div w:id="1269385440">
      <w:bodyDiv w:val="1"/>
      <w:marLeft w:val="0"/>
      <w:marRight w:val="0"/>
      <w:marTop w:val="0"/>
      <w:marBottom w:val="0"/>
      <w:divBdr>
        <w:top w:val="none" w:sz="0" w:space="0" w:color="auto"/>
        <w:left w:val="none" w:sz="0" w:space="0" w:color="auto"/>
        <w:bottom w:val="none" w:sz="0" w:space="0" w:color="auto"/>
        <w:right w:val="none" w:sz="0" w:space="0" w:color="auto"/>
      </w:divBdr>
    </w:div>
    <w:div w:id="19263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nk.springer.com/search?facet-author=%22Zwi+Altman%2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link.springer.com/search?facet-author=%22Eleni+Patouni%22" TargetMode="External"/><Relationship Id="rId11" Type="http://schemas.openxmlformats.org/officeDocument/2006/relationships/hyperlink" Target="http://link.springer.com/search?facet-author=%22Alexandros+Kaloxylos%22" TargetMode="External"/><Relationship Id="rId12" Type="http://schemas.openxmlformats.org/officeDocument/2006/relationships/hyperlink" Target="http://link.springer.com/book/10.1007/978-3-642-30422-4" TargetMode="External"/><Relationship Id="rId13" Type="http://schemas.openxmlformats.org/officeDocument/2006/relationships/hyperlink" Target="http://link.springer.com/bookseries/8197" TargetMode="External"/><Relationship Id="rId14" Type="http://schemas.openxmlformats.org/officeDocument/2006/relationships/hyperlink" Target="http://www.informatik.uni-trier.de/~ley/db/indices/a-tree/k/Kaloxylos:Alexandros.html" TargetMode="External"/><Relationship Id="rId15" Type="http://schemas.openxmlformats.org/officeDocument/2006/relationships/hyperlink" Target="http://www.informatik.uni-trier.de/~ley/db/indices/a-tree/m/Maras:Andreas.html" TargetMode="External"/><Relationship Id="rId16" Type="http://schemas.openxmlformats.org/officeDocument/2006/relationships/hyperlink" Target="http://www.informatik.uni-trier.de/~ley/db/conf/icete/icete2005.html" TargetMode="External"/><Relationship Id="rId17" Type="http://schemas.openxmlformats.org/officeDocument/2006/relationships/hyperlink" Target="http://ieeexplore.ieee.org/xpl/RecentCon.jsp?punumber=7773" TargetMode="External"/><Relationship Id="rId18" Type="http://schemas.openxmlformats.org/officeDocument/2006/relationships/hyperlink" Target="http://www.ebusinessforum.gr/teams/teamsall/view/index.php?ctn=115&amp;language=el" TargetMode="External"/><Relationship Id="rId19" Type="http://schemas.openxmlformats.org/officeDocument/2006/relationships/hyperlink" Target="http://www.etsi.org/deliver/etsi_gs/AFI/001_099/002/01.01.01_60/gs_afi002v010101p.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dit.uop.gr" TargetMode="External"/><Relationship Id="rId8" Type="http://schemas.openxmlformats.org/officeDocument/2006/relationships/hyperlink" Target="http://link.springer.com/search?facet-author=%22Laurent+Ciavaglia%2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6689</Words>
  <Characters>38128</Characters>
  <Application>Microsoft Macintosh Word</Application>
  <DocSecurity>0</DocSecurity>
  <Lines>317</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ALEXANDROS KALOXILOS</cp:lastModifiedBy>
  <cp:revision>2</cp:revision>
  <dcterms:created xsi:type="dcterms:W3CDTF">2016-03-19T22:49:00Z</dcterms:created>
  <dcterms:modified xsi:type="dcterms:W3CDTF">2016-03-19T22:49:00Z</dcterms:modified>
</cp:coreProperties>
</file>